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1909" w14:textId="77777777" w:rsidR="00313552" w:rsidRDefault="00313552">
      <w:pPr>
        <w:rPr>
          <w:sz w:val="2"/>
          <w:szCs w:val="2"/>
        </w:rPr>
      </w:pPr>
    </w:p>
    <w:p w14:paraId="25C762C9" w14:textId="77777777" w:rsidR="00313552" w:rsidRPr="00313552" w:rsidRDefault="00313552" w:rsidP="00313552">
      <w:pPr>
        <w:rPr>
          <w:sz w:val="2"/>
          <w:szCs w:val="2"/>
        </w:rPr>
      </w:pPr>
    </w:p>
    <w:p w14:paraId="6D257DE0" w14:textId="77777777" w:rsidR="00313552" w:rsidRPr="00313552" w:rsidRDefault="00313552" w:rsidP="00313552">
      <w:pPr>
        <w:rPr>
          <w:sz w:val="2"/>
          <w:szCs w:val="2"/>
        </w:rPr>
      </w:pPr>
    </w:p>
    <w:p w14:paraId="525AF7CE" w14:textId="77777777" w:rsidR="00313552" w:rsidRPr="00313552" w:rsidRDefault="00313552" w:rsidP="00313552">
      <w:pPr>
        <w:rPr>
          <w:sz w:val="2"/>
          <w:szCs w:val="2"/>
        </w:rPr>
      </w:pPr>
    </w:p>
    <w:p w14:paraId="06E17660" w14:textId="77777777" w:rsidR="00313552" w:rsidRPr="00313552" w:rsidRDefault="00313552" w:rsidP="00313552">
      <w:pPr>
        <w:rPr>
          <w:sz w:val="2"/>
          <w:szCs w:val="2"/>
        </w:rPr>
      </w:pPr>
    </w:p>
    <w:p w14:paraId="128700DE" w14:textId="77777777" w:rsidR="00313552" w:rsidRPr="00313552" w:rsidRDefault="00313552" w:rsidP="00313552">
      <w:pPr>
        <w:rPr>
          <w:sz w:val="2"/>
          <w:szCs w:val="2"/>
        </w:rPr>
      </w:pPr>
    </w:p>
    <w:p w14:paraId="6038FCC5" w14:textId="77777777" w:rsidR="00313552" w:rsidRPr="00313552" w:rsidRDefault="00313552" w:rsidP="00313552">
      <w:pPr>
        <w:rPr>
          <w:sz w:val="2"/>
          <w:szCs w:val="2"/>
        </w:rPr>
      </w:pPr>
    </w:p>
    <w:p w14:paraId="0545ED48" w14:textId="77777777" w:rsidR="00313552" w:rsidRPr="00313552" w:rsidRDefault="00313552" w:rsidP="00313552">
      <w:pPr>
        <w:rPr>
          <w:sz w:val="2"/>
          <w:szCs w:val="2"/>
        </w:rPr>
      </w:pPr>
    </w:p>
    <w:p w14:paraId="66ACA338" w14:textId="77777777" w:rsidR="00313552" w:rsidRPr="00313552" w:rsidRDefault="00313552" w:rsidP="00313552">
      <w:pPr>
        <w:rPr>
          <w:sz w:val="2"/>
          <w:szCs w:val="2"/>
        </w:rPr>
      </w:pPr>
    </w:p>
    <w:p w14:paraId="07FE80CD" w14:textId="77777777" w:rsidR="00313552" w:rsidRPr="00313552" w:rsidRDefault="00313552" w:rsidP="00313552">
      <w:pPr>
        <w:rPr>
          <w:sz w:val="2"/>
          <w:szCs w:val="2"/>
        </w:rPr>
      </w:pPr>
    </w:p>
    <w:p w14:paraId="499FE9B3" w14:textId="77777777" w:rsidR="00313552" w:rsidRPr="00313552" w:rsidRDefault="00313552" w:rsidP="00313552">
      <w:pPr>
        <w:rPr>
          <w:sz w:val="2"/>
          <w:szCs w:val="2"/>
        </w:rPr>
      </w:pPr>
    </w:p>
    <w:p w14:paraId="16D55ED5" w14:textId="77777777" w:rsidR="00313552" w:rsidRPr="00313552" w:rsidRDefault="00313552" w:rsidP="00313552">
      <w:pPr>
        <w:rPr>
          <w:sz w:val="2"/>
          <w:szCs w:val="2"/>
        </w:rPr>
      </w:pPr>
    </w:p>
    <w:p w14:paraId="12A3CCF3" w14:textId="77777777" w:rsidR="00313552" w:rsidRPr="00313552" w:rsidRDefault="00313552" w:rsidP="00313552">
      <w:pPr>
        <w:rPr>
          <w:sz w:val="2"/>
          <w:szCs w:val="2"/>
        </w:rPr>
      </w:pPr>
    </w:p>
    <w:p w14:paraId="30FA4944" w14:textId="77777777" w:rsidR="00313552" w:rsidRPr="00313552" w:rsidRDefault="00313552" w:rsidP="00313552">
      <w:pPr>
        <w:rPr>
          <w:sz w:val="2"/>
          <w:szCs w:val="2"/>
        </w:rPr>
      </w:pPr>
    </w:p>
    <w:p w14:paraId="0CD97805" w14:textId="77777777" w:rsidR="00313552" w:rsidRPr="00313552" w:rsidRDefault="00313552" w:rsidP="00313552">
      <w:pPr>
        <w:rPr>
          <w:sz w:val="2"/>
          <w:szCs w:val="2"/>
        </w:rPr>
      </w:pPr>
    </w:p>
    <w:p w14:paraId="0DDE01C8" w14:textId="77777777" w:rsidR="00313552" w:rsidRPr="00313552" w:rsidRDefault="00313552" w:rsidP="00313552">
      <w:pPr>
        <w:rPr>
          <w:sz w:val="2"/>
          <w:szCs w:val="2"/>
        </w:rPr>
      </w:pPr>
    </w:p>
    <w:p w14:paraId="18F6FE58" w14:textId="77777777" w:rsidR="00313552" w:rsidRPr="00313552" w:rsidRDefault="00313552" w:rsidP="00313552">
      <w:pPr>
        <w:rPr>
          <w:sz w:val="2"/>
          <w:szCs w:val="2"/>
        </w:rPr>
      </w:pPr>
    </w:p>
    <w:p w14:paraId="568841A5" w14:textId="77777777" w:rsidR="00313552" w:rsidRPr="00313552" w:rsidRDefault="00313552" w:rsidP="00313552">
      <w:pPr>
        <w:rPr>
          <w:sz w:val="2"/>
          <w:szCs w:val="2"/>
        </w:rPr>
      </w:pPr>
    </w:p>
    <w:p w14:paraId="444B4250" w14:textId="77777777" w:rsidR="00313552" w:rsidRPr="00313552" w:rsidRDefault="00313552" w:rsidP="00313552">
      <w:pPr>
        <w:rPr>
          <w:sz w:val="2"/>
          <w:szCs w:val="2"/>
        </w:rPr>
      </w:pPr>
    </w:p>
    <w:p w14:paraId="163BDC12" w14:textId="77777777" w:rsidR="00313552" w:rsidRPr="00313552" w:rsidRDefault="00313552" w:rsidP="00313552">
      <w:pPr>
        <w:rPr>
          <w:sz w:val="2"/>
          <w:szCs w:val="2"/>
        </w:rPr>
      </w:pPr>
    </w:p>
    <w:p w14:paraId="11764C53" w14:textId="77777777" w:rsidR="00313552" w:rsidRPr="00313552" w:rsidRDefault="00313552" w:rsidP="00313552">
      <w:pPr>
        <w:rPr>
          <w:sz w:val="2"/>
          <w:szCs w:val="2"/>
        </w:rPr>
      </w:pPr>
    </w:p>
    <w:p w14:paraId="025ABEF5" w14:textId="77777777" w:rsidR="00313552" w:rsidRPr="00313552" w:rsidRDefault="00313552" w:rsidP="00313552">
      <w:pPr>
        <w:rPr>
          <w:sz w:val="2"/>
          <w:szCs w:val="2"/>
        </w:rPr>
      </w:pPr>
    </w:p>
    <w:p w14:paraId="6E5C7652" w14:textId="77777777" w:rsidR="00313552" w:rsidRPr="00313552" w:rsidRDefault="00313552" w:rsidP="00313552">
      <w:pPr>
        <w:rPr>
          <w:sz w:val="2"/>
          <w:szCs w:val="2"/>
        </w:rPr>
      </w:pPr>
    </w:p>
    <w:p w14:paraId="6C342645" w14:textId="77777777" w:rsidR="00313552" w:rsidRPr="00313552" w:rsidRDefault="00313552" w:rsidP="00313552">
      <w:pPr>
        <w:rPr>
          <w:sz w:val="2"/>
          <w:szCs w:val="2"/>
        </w:rPr>
      </w:pPr>
    </w:p>
    <w:p w14:paraId="27AD0700" w14:textId="77777777" w:rsidR="00313552" w:rsidRPr="00313552" w:rsidRDefault="00313552" w:rsidP="00313552">
      <w:pPr>
        <w:rPr>
          <w:sz w:val="2"/>
          <w:szCs w:val="2"/>
        </w:rPr>
      </w:pPr>
    </w:p>
    <w:p w14:paraId="33F24E10" w14:textId="77777777" w:rsidR="00313552" w:rsidRPr="00313552" w:rsidRDefault="00313552" w:rsidP="00313552">
      <w:pPr>
        <w:rPr>
          <w:sz w:val="2"/>
          <w:szCs w:val="2"/>
        </w:rPr>
      </w:pPr>
    </w:p>
    <w:p w14:paraId="71A98517" w14:textId="77777777" w:rsidR="00313552" w:rsidRPr="00313552" w:rsidRDefault="00313552" w:rsidP="00313552">
      <w:pPr>
        <w:rPr>
          <w:sz w:val="2"/>
          <w:szCs w:val="2"/>
        </w:rPr>
      </w:pPr>
    </w:p>
    <w:p w14:paraId="0F63B5ED" w14:textId="77777777" w:rsidR="00313552" w:rsidRPr="00313552" w:rsidRDefault="00313552" w:rsidP="00313552">
      <w:pPr>
        <w:rPr>
          <w:sz w:val="2"/>
          <w:szCs w:val="2"/>
        </w:rPr>
      </w:pPr>
    </w:p>
    <w:p w14:paraId="7F46EE3B" w14:textId="77777777" w:rsidR="00313552" w:rsidRPr="00313552" w:rsidRDefault="00313552" w:rsidP="00313552">
      <w:pPr>
        <w:rPr>
          <w:sz w:val="2"/>
          <w:szCs w:val="2"/>
        </w:rPr>
      </w:pPr>
    </w:p>
    <w:p w14:paraId="5F2E42EB" w14:textId="77777777" w:rsidR="00313552" w:rsidRPr="00313552" w:rsidRDefault="00313552" w:rsidP="00313552">
      <w:pPr>
        <w:rPr>
          <w:sz w:val="2"/>
          <w:szCs w:val="2"/>
        </w:rPr>
      </w:pPr>
    </w:p>
    <w:p w14:paraId="0CCA2A62" w14:textId="77777777" w:rsidR="00313552" w:rsidRPr="00313552" w:rsidRDefault="00313552" w:rsidP="00313552">
      <w:pPr>
        <w:rPr>
          <w:sz w:val="2"/>
          <w:szCs w:val="2"/>
        </w:rPr>
      </w:pPr>
    </w:p>
    <w:p w14:paraId="42C8B27D" w14:textId="77777777" w:rsidR="00313552" w:rsidRPr="00313552" w:rsidRDefault="00313552" w:rsidP="00313552">
      <w:pPr>
        <w:rPr>
          <w:sz w:val="2"/>
          <w:szCs w:val="2"/>
        </w:rPr>
      </w:pPr>
    </w:p>
    <w:p w14:paraId="28744ACA" w14:textId="77777777" w:rsidR="00313552" w:rsidRPr="00313552" w:rsidRDefault="00313552" w:rsidP="00313552">
      <w:pPr>
        <w:rPr>
          <w:sz w:val="2"/>
          <w:szCs w:val="2"/>
        </w:rPr>
      </w:pPr>
    </w:p>
    <w:p w14:paraId="1065F802" w14:textId="77777777" w:rsidR="00313552" w:rsidRPr="00313552" w:rsidRDefault="00313552" w:rsidP="00313552">
      <w:pPr>
        <w:rPr>
          <w:sz w:val="2"/>
          <w:szCs w:val="2"/>
        </w:rPr>
      </w:pPr>
    </w:p>
    <w:p w14:paraId="32E82949" w14:textId="77777777" w:rsidR="00313552" w:rsidRPr="00313552" w:rsidRDefault="00313552" w:rsidP="00313552">
      <w:pPr>
        <w:rPr>
          <w:sz w:val="2"/>
          <w:szCs w:val="2"/>
        </w:rPr>
      </w:pPr>
    </w:p>
    <w:p w14:paraId="722ED46D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РОССИЙСКАЯ ФЕДЕРАЦИЯ</w:t>
      </w:r>
    </w:p>
    <w:p w14:paraId="09984114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КЕМЕРОВСКАЯ ОБЛАСТЬ-КУЗБАСС</w:t>
      </w:r>
    </w:p>
    <w:p w14:paraId="310549E6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ТАШТАГОЛЬСКИЙ МУНИЦИПАЛЬНЫЙ РАЙОН</w:t>
      </w:r>
    </w:p>
    <w:p w14:paraId="32F0C7C9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СПАССКОЕ ГОРОДСКОЕ ПОСЕЛЕНИЕ</w:t>
      </w:r>
    </w:p>
    <w:p w14:paraId="5A2D2B95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АДМИНИСТРАЦИЯ СПАССКОГО ГОРОДСКОГО ПОСЕЛЕНИЯ</w:t>
      </w:r>
    </w:p>
    <w:p w14:paraId="11EDCA80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14:paraId="6A7E3C08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14:paraId="07D1ED34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14:paraId="1B85A5C1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  «</w:t>
      </w:r>
      <w:proofErr w:type="gramEnd"/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26» июня 2024г. № 29-п</w:t>
      </w:r>
    </w:p>
    <w:p w14:paraId="7134A9FD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spellStart"/>
      <w:proofErr w:type="gramStart"/>
      <w:r w:rsidRPr="00DD7EA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пгт.Спасск</w:t>
      </w:r>
      <w:proofErr w:type="spellEnd"/>
      <w:proofErr w:type="gramEnd"/>
    </w:p>
    <w:p w14:paraId="0C6A36B0" w14:textId="77777777" w:rsidR="00DD7EA3" w:rsidRPr="00DD7EA3" w:rsidRDefault="00DD7EA3" w:rsidP="00DD7EA3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61C0C771" w14:textId="77777777" w:rsidR="00DD7EA3" w:rsidRPr="00DD7EA3" w:rsidRDefault="00DD7EA3" w:rsidP="00DD7EA3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b/>
          <w:color w:val="auto"/>
          <w:lang w:bidi="ar-SA"/>
        </w:rPr>
        <w:t>О ВНЕСЕНИИ ИЗМЕНЕНИЙ В ПОСТАНОВЛЕНИЕ АДМИНИСТРАЦИИ СПАССКОГО ГОРОДСКОГО ПОСЕЛЕНИЯ № 7 ОТ 08.04.2016 ГОДА «ОБ УТВЕРЖДЕНИИ СХЕМЫ ТЕПЛОСНАБЖЕНИЯ СПАССКОГО ГОРОДСКОГО ПОСЕЛЕНИЯ НА ПЕРИОД 2014-2019 ГОДЫ С ПЕРСПЕКТИВОЙ ДО 2030 ГОДА»</w:t>
      </w:r>
    </w:p>
    <w:p w14:paraId="3BB01B29" w14:textId="77777777" w:rsidR="00DD7EA3" w:rsidRPr="00DD7EA3" w:rsidRDefault="00DD7EA3" w:rsidP="00DD7EA3">
      <w:pPr>
        <w:autoSpaceDE w:val="0"/>
        <w:autoSpaceDN w:val="0"/>
        <w:adjustRightInd w:val="0"/>
        <w:ind w:right="-29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E0EB6F4" w14:textId="77777777" w:rsidR="00DD7EA3" w:rsidRPr="00DD7EA3" w:rsidRDefault="00DD7EA3" w:rsidP="00DD7EA3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Федерального закона от 06.10.2013 № 131-ФЗ «Об общих принципах организации местного самоуправления в Российской Федерации, по итогам проведенных публичных слушаний 05.06.2023г. по обсуждению вопроса внесения изменений в постановление администрации Спасского городского поселения № 7 от 08.04.2016 года «Об утверждении схемы теплоснабжения Спасского городского поселения на период 2014-2019 годы с перспективой до 2030 года» с участием жителей поселка Спасск, администрация Спасского городского поселения постановляет:</w:t>
      </w:r>
    </w:p>
    <w:p w14:paraId="458D9E49" w14:textId="77777777" w:rsidR="00DD7EA3" w:rsidRPr="00DD7EA3" w:rsidRDefault="00DD7EA3" w:rsidP="00DD7EA3">
      <w:pPr>
        <w:autoSpaceDE w:val="0"/>
        <w:autoSpaceDN w:val="0"/>
        <w:adjustRightInd w:val="0"/>
        <w:ind w:right="-1"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64FE22DF" w14:textId="77777777" w:rsidR="00DD7EA3" w:rsidRPr="00DD7EA3" w:rsidRDefault="00DD7EA3" w:rsidP="00DD7EA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Внести изменения в схему теплоснабжения Спасского городского поселения, утвержденную постановлением Администрацией Спасского городского поселения от 08.04.2016 № 7 «Об утверждении схемы теплоснабжения Спасского городского поселения на период 2014-2019 годы с перспективой до 2030 года», согласно приложению № 1 настоящего постановления.</w:t>
      </w:r>
    </w:p>
    <w:p w14:paraId="048CA260" w14:textId="77777777" w:rsidR="00DD7EA3" w:rsidRPr="00DD7EA3" w:rsidRDefault="00DD7EA3" w:rsidP="00DD7EA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постановление обнародовать на информационном стенде Администрации Спасского городского поселения, разместить на официальном сайте Администрации Спасского городского поселения </w:t>
      </w: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http://spassk.ucoz.ru/</w:t>
      </w:r>
    </w:p>
    <w:p w14:paraId="223DFCCA" w14:textId="77777777" w:rsidR="00DD7EA3" w:rsidRPr="00DD7EA3" w:rsidRDefault="00DD7EA3" w:rsidP="00DD7EA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Контроль за исполнением настоящего постановления оставляю за собой.</w:t>
      </w:r>
    </w:p>
    <w:p w14:paraId="3F17A8E6" w14:textId="77777777" w:rsidR="00DD7EA3" w:rsidRPr="00DD7EA3" w:rsidRDefault="00DD7EA3" w:rsidP="00DD7EA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Настоящее постановление вступает в силу с момента его подписания.</w:t>
      </w:r>
    </w:p>
    <w:p w14:paraId="09B75F64" w14:textId="77777777" w:rsidR="00DD7EA3" w:rsidRPr="00DD7EA3" w:rsidRDefault="00DD7EA3" w:rsidP="00DD7E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D33F04" w14:textId="77777777" w:rsidR="00DD7EA3" w:rsidRPr="00DD7EA3" w:rsidRDefault="00DD7EA3" w:rsidP="00DD7E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25656D" w14:textId="77777777" w:rsidR="00DD7EA3" w:rsidRPr="00DD7EA3" w:rsidRDefault="00DD7EA3" w:rsidP="00DD7E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Спасского </w:t>
      </w:r>
    </w:p>
    <w:p w14:paraId="36B0F2CC" w14:textId="77777777" w:rsidR="00DD7EA3" w:rsidRPr="00DD7EA3" w:rsidRDefault="00DD7EA3" w:rsidP="00DD7E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городского поселения</w:t>
      </w: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            </w:t>
      </w: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Ю.Н. Фомина</w:t>
      </w:r>
    </w:p>
    <w:p w14:paraId="3D5F3AAD" w14:textId="77777777" w:rsidR="00DD7EA3" w:rsidRPr="00DD7EA3" w:rsidRDefault="00DD7EA3" w:rsidP="00DD7EA3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  <w:sectPr w:rsidR="00DD7EA3" w:rsidRPr="00DD7EA3" w:rsidSect="00DD7EA3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14:paraId="095ACC07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B51DF76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EF6B78B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9EC04C6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E7FD906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9B5A4C0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87E5754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1E91BD7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6DDD75C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79B8625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475E2E0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98D965F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7CEA309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D517905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99C8C42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5BD98D8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59D5A48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09D3E65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B6F720C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D770988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AB571B6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DD81BA7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6A9828D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0022D7F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E98258D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DE53F7A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EC1206F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2061891" w14:textId="77777777" w:rsidR="00DD7EA3" w:rsidRPr="00DD7EA3" w:rsidRDefault="00DD7EA3" w:rsidP="00DD7EA3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p w14:paraId="2EE94F23" w14:textId="77777777" w:rsidR="00DD7EA3" w:rsidRPr="00DD7EA3" w:rsidRDefault="00DD7EA3" w:rsidP="00DD7EA3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постановлению администрации </w:t>
      </w:r>
    </w:p>
    <w:p w14:paraId="478DD119" w14:textId="77777777" w:rsidR="00DD7EA3" w:rsidRPr="00DD7EA3" w:rsidRDefault="00DD7EA3" w:rsidP="00DD7EA3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Спасского городского поселения</w:t>
      </w:r>
    </w:p>
    <w:p w14:paraId="269B8EB1" w14:textId="77777777" w:rsidR="00DD7EA3" w:rsidRPr="00DD7EA3" w:rsidRDefault="00DD7EA3" w:rsidP="00DD7EA3">
      <w:pPr>
        <w:widowControl/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7E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26.06.2024 № 29-п</w:t>
      </w:r>
    </w:p>
    <w:p w14:paraId="38BDD147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65125460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B3BE0F0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331068C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AD4D48B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1EAAE5D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133005C5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45A2431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12B4C8A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523EA59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DE25C94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0069612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47B81791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C6CE638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8C8FCA9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191C539" w14:textId="77777777" w:rsidR="00DD7EA3" w:rsidRPr="00DD7EA3" w:rsidRDefault="00DD7EA3" w:rsidP="00DD7EA3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F84B714" w14:textId="77777777" w:rsidR="00313552" w:rsidRPr="00313552" w:rsidRDefault="00313552" w:rsidP="00313552">
      <w:pPr>
        <w:rPr>
          <w:sz w:val="2"/>
          <w:szCs w:val="2"/>
        </w:rPr>
      </w:pPr>
    </w:p>
    <w:p w14:paraId="717040C5" w14:textId="77777777" w:rsidR="00313552" w:rsidRPr="00313552" w:rsidRDefault="00313552" w:rsidP="00313552">
      <w:pPr>
        <w:rPr>
          <w:sz w:val="2"/>
          <w:szCs w:val="2"/>
        </w:rPr>
      </w:pPr>
    </w:p>
    <w:p w14:paraId="7A71C2D8" w14:textId="77777777" w:rsidR="00313552" w:rsidRPr="00313552" w:rsidRDefault="00313552" w:rsidP="00313552">
      <w:pPr>
        <w:rPr>
          <w:sz w:val="2"/>
          <w:szCs w:val="2"/>
        </w:rPr>
      </w:pPr>
    </w:p>
    <w:p w14:paraId="794CCD47" w14:textId="77777777" w:rsidR="00313552" w:rsidRPr="00313552" w:rsidRDefault="00313552" w:rsidP="00313552">
      <w:pPr>
        <w:rPr>
          <w:sz w:val="2"/>
          <w:szCs w:val="2"/>
        </w:rPr>
      </w:pPr>
    </w:p>
    <w:p w14:paraId="126C23E4" w14:textId="77777777" w:rsidR="00313552" w:rsidRPr="00313552" w:rsidRDefault="00313552" w:rsidP="00313552">
      <w:pPr>
        <w:rPr>
          <w:sz w:val="2"/>
          <w:szCs w:val="2"/>
        </w:rPr>
      </w:pPr>
    </w:p>
    <w:p w14:paraId="59A9A87C" w14:textId="77777777" w:rsidR="00313552" w:rsidRPr="00313552" w:rsidRDefault="00313552" w:rsidP="00313552">
      <w:pPr>
        <w:rPr>
          <w:sz w:val="2"/>
          <w:szCs w:val="2"/>
        </w:rPr>
      </w:pPr>
    </w:p>
    <w:p w14:paraId="5CB181E6" w14:textId="77777777" w:rsidR="00313552" w:rsidRPr="00313552" w:rsidRDefault="00313552" w:rsidP="00313552">
      <w:pPr>
        <w:rPr>
          <w:sz w:val="2"/>
          <w:szCs w:val="2"/>
        </w:rPr>
      </w:pPr>
    </w:p>
    <w:p w14:paraId="20D14121" w14:textId="77777777" w:rsidR="00313552" w:rsidRPr="00313552" w:rsidRDefault="00313552" w:rsidP="00313552">
      <w:pPr>
        <w:rPr>
          <w:sz w:val="2"/>
          <w:szCs w:val="2"/>
        </w:rPr>
      </w:pPr>
    </w:p>
    <w:p w14:paraId="16BC4A09" w14:textId="77777777" w:rsidR="00313552" w:rsidRPr="00313552" w:rsidRDefault="00313552" w:rsidP="00313552">
      <w:pPr>
        <w:rPr>
          <w:sz w:val="2"/>
          <w:szCs w:val="2"/>
        </w:rPr>
      </w:pPr>
    </w:p>
    <w:p w14:paraId="5070F3D7" w14:textId="77777777" w:rsidR="00313552" w:rsidRPr="00313552" w:rsidRDefault="00313552" w:rsidP="00313552">
      <w:pPr>
        <w:rPr>
          <w:sz w:val="2"/>
          <w:szCs w:val="2"/>
        </w:rPr>
      </w:pPr>
    </w:p>
    <w:p w14:paraId="18475E44" w14:textId="77777777" w:rsidR="00313552" w:rsidRPr="00313552" w:rsidRDefault="00313552" w:rsidP="00313552">
      <w:pPr>
        <w:rPr>
          <w:sz w:val="2"/>
          <w:szCs w:val="2"/>
        </w:rPr>
      </w:pPr>
    </w:p>
    <w:p w14:paraId="04F82468" w14:textId="77777777" w:rsidR="00313552" w:rsidRPr="00313552" w:rsidRDefault="00313552" w:rsidP="00313552">
      <w:pPr>
        <w:rPr>
          <w:sz w:val="2"/>
          <w:szCs w:val="2"/>
        </w:rPr>
      </w:pPr>
    </w:p>
    <w:p w14:paraId="3E996B1E" w14:textId="77777777" w:rsidR="00313552" w:rsidRPr="00313552" w:rsidRDefault="00313552" w:rsidP="00313552">
      <w:pPr>
        <w:rPr>
          <w:sz w:val="2"/>
          <w:szCs w:val="2"/>
        </w:rPr>
      </w:pPr>
    </w:p>
    <w:p w14:paraId="1EAF46BA" w14:textId="77777777" w:rsidR="00313552" w:rsidRPr="00313552" w:rsidRDefault="00313552" w:rsidP="00313552">
      <w:pPr>
        <w:rPr>
          <w:sz w:val="2"/>
          <w:szCs w:val="2"/>
        </w:rPr>
      </w:pPr>
    </w:p>
    <w:p w14:paraId="45390578" w14:textId="77777777" w:rsidR="00313552" w:rsidRPr="00313552" w:rsidRDefault="00313552" w:rsidP="00313552">
      <w:pPr>
        <w:rPr>
          <w:sz w:val="2"/>
          <w:szCs w:val="2"/>
        </w:rPr>
      </w:pPr>
    </w:p>
    <w:p w14:paraId="37939367" w14:textId="77777777" w:rsidR="00313552" w:rsidRPr="00313552" w:rsidRDefault="00313552" w:rsidP="00313552">
      <w:pPr>
        <w:rPr>
          <w:sz w:val="2"/>
          <w:szCs w:val="2"/>
        </w:rPr>
      </w:pPr>
    </w:p>
    <w:p w14:paraId="338AA2D9" w14:textId="77777777" w:rsidR="00313552" w:rsidRPr="00313552" w:rsidRDefault="00313552" w:rsidP="00313552">
      <w:pPr>
        <w:rPr>
          <w:sz w:val="2"/>
          <w:szCs w:val="2"/>
        </w:rPr>
      </w:pPr>
    </w:p>
    <w:p w14:paraId="68961CCC" w14:textId="77777777" w:rsidR="00313552" w:rsidRPr="00313552" w:rsidRDefault="00313552" w:rsidP="00313552">
      <w:pPr>
        <w:rPr>
          <w:sz w:val="2"/>
          <w:szCs w:val="2"/>
        </w:rPr>
      </w:pPr>
    </w:p>
    <w:p w14:paraId="61DBA044" w14:textId="77777777" w:rsidR="00313552" w:rsidRPr="00313552" w:rsidRDefault="00313552" w:rsidP="00313552">
      <w:pPr>
        <w:rPr>
          <w:sz w:val="2"/>
          <w:szCs w:val="2"/>
        </w:rPr>
      </w:pPr>
    </w:p>
    <w:p w14:paraId="41A02898" w14:textId="77777777" w:rsidR="00313552" w:rsidRPr="00313552" w:rsidRDefault="00313552" w:rsidP="00313552">
      <w:pPr>
        <w:rPr>
          <w:sz w:val="2"/>
          <w:szCs w:val="2"/>
        </w:rPr>
      </w:pPr>
    </w:p>
    <w:p w14:paraId="38422B88" w14:textId="77777777" w:rsidR="00313552" w:rsidRPr="00313552" w:rsidRDefault="00313552" w:rsidP="00313552">
      <w:pPr>
        <w:rPr>
          <w:sz w:val="2"/>
          <w:szCs w:val="2"/>
        </w:rPr>
      </w:pPr>
    </w:p>
    <w:p w14:paraId="5D8CD1DA" w14:textId="77777777" w:rsidR="00313552" w:rsidRPr="00313552" w:rsidRDefault="00313552" w:rsidP="00313552">
      <w:pPr>
        <w:rPr>
          <w:sz w:val="2"/>
          <w:szCs w:val="2"/>
        </w:rPr>
      </w:pPr>
    </w:p>
    <w:p w14:paraId="7E5B830A" w14:textId="77777777" w:rsidR="00313552" w:rsidRPr="00313552" w:rsidRDefault="00313552" w:rsidP="00313552">
      <w:pPr>
        <w:rPr>
          <w:sz w:val="2"/>
          <w:szCs w:val="2"/>
        </w:rPr>
      </w:pPr>
    </w:p>
    <w:p w14:paraId="17BF1796" w14:textId="77777777" w:rsidR="00313552" w:rsidRPr="00313552" w:rsidRDefault="00313552" w:rsidP="00313552">
      <w:pPr>
        <w:rPr>
          <w:sz w:val="2"/>
          <w:szCs w:val="2"/>
        </w:rPr>
      </w:pPr>
    </w:p>
    <w:p w14:paraId="18F8A033" w14:textId="77777777" w:rsidR="00313552" w:rsidRPr="00313552" w:rsidRDefault="00313552" w:rsidP="00313552">
      <w:pPr>
        <w:rPr>
          <w:sz w:val="2"/>
          <w:szCs w:val="2"/>
        </w:rPr>
      </w:pPr>
    </w:p>
    <w:p w14:paraId="15267BAD" w14:textId="77777777" w:rsidR="00313552" w:rsidRPr="00313552" w:rsidRDefault="00313552" w:rsidP="00313552">
      <w:pPr>
        <w:rPr>
          <w:sz w:val="2"/>
          <w:szCs w:val="2"/>
        </w:rPr>
      </w:pPr>
    </w:p>
    <w:p w14:paraId="006369B4" w14:textId="77777777" w:rsidR="00313552" w:rsidRPr="00313552" w:rsidRDefault="00313552" w:rsidP="00313552">
      <w:pPr>
        <w:rPr>
          <w:sz w:val="2"/>
          <w:szCs w:val="2"/>
        </w:rPr>
      </w:pPr>
    </w:p>
    <w:p w14:paraId="00DAC74E" w14:textId="77777777" w:rsidR="00313552" w:rsidRPr="00313552" w:rsidRDefault="00313552" w:rsidP="00313552">
      <w:pPr>
        <w:rPr>
          <w:sz w:val="2"/>
          <w:szCs w:val="2"/>
        </w:rPr>
      </w:pPr>
    </w:p>
    <w:p w14:paraId="641CB58E" w14:textId="77777777" w:rsidR="00313552" w:rsidRPr="00313552" w:rsidRDefault="00313552" w:rsidP="00313552">
      <w:pPr>
        <w:rPr>
          <w:sz w:val="2"/>
          <w:szCs w:val="2"/>
        </w:rPr>
      </w:pPr>
    </w:p>
    <w:p w14:paraId="3C6DF5F8" w14:textId="77777777" w:rsidR="00313552" w:rsidRPr="00313552" w:rsidRDefault="00313552" w:rsidP="00313552">
      <w:pPr>
        <w:rPr>
          <w:sz w:val="2"/>
          <w:szCs w:val="2"/>
        </w:rPr>
      </w:pPr>
    </w:p>
    <w:p w14:paraId="61820109" w14:textId="77777777" w:rsidR="00313552" w:rsidRPr="00313552" w:rsidRDefault="00313552" w:rsidP="00313552">
      <w:pPr>
        <w:rPr>
          <w:sz w:val="2"/>
          <w:szCs w:val="2"/>
        </w:rPr>
      </w:pPr>
    </w:p>
    <w:p w14:paraId="536E9D38" w14:textId="77777777" w:rsidR="00313552" w:rsidRPr="00313552" w:rsidRDefault="00313552" w:rsidP="00313552">
      <w:pPr>
        <w:rPr>
          <w:sz w:val="2"/>
          <w:szCs w:val="2"/>
        </w:rPr>
      </w:pPr>
    </w:p>
    <w:p w14:paraId="55925D36" w14:textId="77777777" w:rsidR="00313552" w:rsidRPr="00313552" w:rsidRDefault="00313552" w:rsidP="00313552">
      <w:pPr>
        <w:rPr>
          <w:sz w:val="2"/>
          <w:szCs w:val="2"/>
        </w:rPr>
      </w:pPr>
    </w:p>
    <w:p w14:paraId="6B0EC1B9" w14:textId="77777777" w:rsidR="00313552" w:rsidRPr="00313552" w:rsidRDefault="00313552" w:rsidP="00313552">
      <w:pPr>
        <w:rPr>
          <w:sz w:val="2"/>
          <w:szCs w:val="2"/>
        </w:rPr>
      </w:pPr>
    </w:p>
    <w:p w14:paraId="302ABFA2" w14:textId="77777777" w:rsidR="00313552" w:rsidRDefault="00313552" w:rsidP="00313552">
      <w:pPr>
        <w:rPr>
          <w:sz w:val="2"/>
          <w:szCs w:val="2"/>
        </w:rPr>
      </w:pPr>
    </w:p>
    <w:p w14:paraId="6B84E5D8" w14:textId="77777777" w:rsidR="00DD7EA3" w:rsidRDefault="00DD7EA3" w:rsidP="00313552">
      <w:pPr>
        <w:rPr>
          <w:sz w:val="2"/>
          <w:szCs w:val="2"/>
        </w:rPr>
      </w:pPr>
    </w:p>
    <w:p w14:paraId="1519439F" w14:textId="77777777" w:rsidR="00DD7EA3" w:rsidRDefault="00DD7EA3" w:rsidP="00313552">
      <w:pPr>
        <w:rPr>
          <w:sz w:val="2"/>
          <w:szCs w:val="2"/>
        </w:rPr>
      </w:pPr>
    </w:p>
    <w:p w14:paraId="17BA3B72" w14:textId="77777777" w:rsidR="00DD7EA3" w:rsidRDefault="00DD7EA3" w:rsidP="00313552">
      <w:pPr>
        <w:rPr>
          <w:sz w:val="2"/>
          <w:szCs w:val="2"/>
        </w:rPr>
      </w:pPr>
    </w:p>
    <w:p w14:paraId="084C2B67" w14:textId="77777777" w:rsidR="00DD7EA3" w:rsidRDefault="00DD7EA3" w:rsidP="00313552">
      <w:pPr>
        <w:rPr>
          <w:sz w:val="2"/>
          <w:szCs w:val="2"/>
        </w:rPr>
      </w:pPr>
    </w:p>
    <w:p w14:paraId="780E4832" w14:textId="77777777" w:rsidR="00DD7EA3" w:rsidRDefault="00DD7EA3" w:rsidP="00313552">
      <w:pPr>
        <w:rPr>
          <w:sz w:val="2"/>
          <w:szCs w:val="2"/>
        </w:rPr>
      </w:pPr>
    </w:p>
    <w:p w14:paraId="7EC8221F" w14:textId="77777777" w:rsidR="00DD7EA3" w:rsidRDefault="00DD7EA3" w:rsidP="00313552">
      <w:pPr>
        <w:rPr>
          <w:sz w:val="2"/>
          <w:szCs w:val="2"/>
        </w:rPr>
      </w:pPr>
    </w:p>
    <w:p w14:paraId="38BB2FFB" w14:textId="77777777" w:rsidR="00DD7EA3" w:rsidRDefault="00DD7EA3" w:rsidP="00313552">
      <w:pPr>
        <w:rPr>
          <w:sz w:val="2"/>
          <w:szCs w:val="2"/>
        </w:rPr>
      </w:pPr>
    </w:p>
    <w:p w14:paraId="47EE7765" w14:textId="77777777" w:rsidR="00DD7EA3" w:rsidRDefault="00DD7EA3" w:rsidP="00313552">
      <w:pPr>
        <w:rPr>
          <w:sz w:val="2"/>
          <w:szCs w:val="2"/>
        </w:rPr>
      </w:pPr>
    </w:p>
    <w:p w14:paraId="6C7C9FF4" w14:textId="77777777" w:rsidR="00DD7EA3" w:rsidRDefault="00DD7EA3" w:rsidP="00313552">
      <w:pPr>
        <w:rPr>
          <w:sz w:val="2"/>
          <w:szCs w:val="2"/>
        </w:rPr>
      </w:pPr>
    </w:p>
    <w:p w14:paraId="266E86F1" w14:textId="77777777" w:rsidR="00DD7EA3" w:rsidRDefault="00DD7EA3" w:rsidP="00313552">
      <w:pPr>
        <w:rPr>
          <w:sz w:val="2"/>
          <w:szCs w:val="2"/>
        </w:rPr>
      </w:pPr>
    </w:p>
    <w:p w14:paraId="7C878A10" w14:textId="77777777" w:rsidR="00DD7EA3" w:rsidRDefault="00DD7EA3" w:rsidP="00313552">
      <w:pPr>
        <w:rPr>
          <w:sz w:val="2"/>
          <w:szCs w:val="2"/>
        </w:rPr>
      </w:pPr>
    </w:p>
    <w:p w14:paraId="04B822FB" w14:textId="77777777" w:rsidR="00DD7EA3" w:rsidRDefault="00DD7EA3" w:rsidP="00313552">
      <w:pPr>
        <w:rPr>
          <w:sz w:val="2"/>
          <w:szCs w:val="2"/>
        </w:rPr>
      </w:pPr>
    </w:p>
    <w:p w14:paraId="799214B3" w14:textId="77777777" w:rsidR="00DD7EA3" w:rsidRDefault="00DD7EA3" w:rsidP="00313552">
      <w:pPr>
        <w:rPr>
          <w:sz w:val="2"/>
          <w:szCs w:val="2"/>
        </w:rPr>
      </w:pPr>
    </w:p>
    <w:p w14:paraId="18CE15C5" w14:textId="77777777" w:rsidR="00DD7EA3" w:rsidRDefault="00DD7EA3" w:rsidP="00313552">
      <w:pPr>
        <w:rPr>
          <w:sz w:val="2"/>
          <w:szCs w:val="2"/>
        </w:rPr>
      </w:pPr>
    </w:p>
    <w:p w14:paraId="0CA875F1" w14:textId="77777777" w:rsidR="00DD7EA3" w:rsidRDefault="00DD7EA3" w:rsidP="00313552">
      <w:pPr>
        <w:rPr>
          <w:sz w:val="2"/>
          <w:szCs w:val="2"/>
        </w:rPr>
      </w:pPr>
    </w:p>
    <w:p w14:paraId="549166EC" w14:textId="77777777" w:rsidR="00DD7EA3" w:rsidRDefault="00DD7EA3" w:rsidP="00313552">
      <w:pPr>
        <w:rPr>
          <w:sz w:val="2"/>
          <w:szCs w:val="2"/>
        </w:rPr>
      </w:pPr>
    </w:p>
    <w:p w14:paraId="7BC96FC3" w14:textId="77777777" w:rsidR="00DD7EA3" w:rsidRDefault="00DD7EA3" w:rsidP="00313552">
      <w:pPr>
        <w:rPr>
          <w:sz w:val="2"/>
          <w:szCs w:val="2"/>
        </w:rPr>
      </w:pPr>
    </w:p>
    <w:p w14:paraId="7552A69F" w14:textId="77777777" w:rsidR="00DD7EA3" w:rsidRDefault="00DD7EA3" w:rsidP="00313552">
      <w:pPr>
        <w:rPr>
          <w:sz w:val="2"/>
          <w:szCs w:val="2"/>
        </w:rPr>
      </w:pPr>
    </w:p>
    <w:p w14:paraId="6A821C0C" w14:textId="77777777" w:rsidR="00DD7EA3" w:rsidRDefault="00DD7EA3" w:rsidP="00313552">
      <w:pPr>
        <w:rPr>
          <w:sz w:val="2"/>
          <w:szCs w:val="2"/>
        </w:rPr>
      </w:pPr>
    </w:p>
    <w:p w14:paraId="2F90F82F" w14:textId="77777777" w:rsidR="00DD7EA3" w:rsidRDefault="00DD7EA3" w:rsidP="00313552">
      <w:pPr>
        <w:rPr>
          <w:sz w:val="2"/>
          <w:szCs w:val="2"/>
        </w:rPr>
      </w:pPr>
    </w:p>
    <w:p w14:paraId="494F9B2B" w14:textId="77777777" w:rsidR="00DD7EA3" w:rsidRDefault="00DD7EA3" w:rsidP="00313552">
      <w:pPr>
        <w:rPr>
          <w:sz w:val="2"/>
          <w:szCs w:val="2"/>
        </w:rPr>
      </w:pPr>
    </w:p>
    <w:p w14:paraId="47DC366B" w14:textId="77777777" w:rsidR="00DD7EA3" w:rsidRDefault="00DD7EA3" w:rsidP="00313552">
      <w:pPr>
        <w:rPr>
          <w:sz w:val="2"/>
          <w:szCs w:val="2"/>
        </w:rPr>
      </w:pPr>
    </w:p>
    <w:p w14:paraId="092D09D3" w14:textId="77777777" w:rsidR="00DD7EA3" w:rsidRDefault="00DD7EA3" w:rsidP="00313552">
      <w:pPr>
        <w:rPr>
          <w:sz w:val="2"/>
          <w:szCs w:val="2"/>
        </w:rPr>
      </w:pPr>
    </w:p>
    <w:p w14:paraId="3B91C50E" w14:textId="77777777" w:rsidR="00DD7EA3" w:rsidRDefault="00DD7EA3" w:rsidP="00313552">
      <w:pPr>
        <w:rPr>
          <w:sz w:val="2"/>
          <w:szCs w:val="2"/>
        </w:rPr>
      </w:pPr>
    </w:p>
    <w:p w14:paraId="04D0FF65" w14:textId="77777777" w:rsidR="00DD7EA3" w:rsidRDefault="00DD7EA3" w:rsidP="00313552">
      <w:pPr>
        <w:rPr>
          <w:sz w:val="2"/>
          <w:szCs w:val="2"/>
        </w:rPr>
      </w:pPr>
    </w:p>
    <w:p w14:paraId="6DEFDA07" w14:textId="77777777" w:rsidR="00DD7EA3" w:rsidRDefault="00DD7EA3" w:rsidP="00313552">
      <w:pPr>
        <w:rPr>
          <w:sz w:val="2"/>
          <w:szCs w:val="2"/>
        </w:rPr>
      </w:pPr>
    </w:p>
    <w:p w14:paraId="0F7580F7" w14:textId="77777777" w:rsidR="00DD7EA3" w:rsidRDefault="00DD7EA3" w:rsidP="00313552">
      <w:pPr>
        <w:rPr>
          <w:sz w:val="2"/>
          <w:szCs w:val="2"/>
        </w:rPr>
      </w:pPr>
    </w:p>
    <w:p w14:paraId="41FB47D0" w14:textId="77777777" w:rsidR="00DD7EA3" w:rsidRDefault="00DD7EA3" w:rsidP="00313552">
      <w:pPr>
        <w:rPr>
          <w:sz w:val="2"/>
          <w:szCs w:val="2"/>
        </w:rPr>
      </w:pPr>
    </w:p>
    <w:p w14:paraId="4B5D4A4F" w14:textId="77777777" w:rsidR="00DD7EA3" w:rsidRDefault="00DD7EA3" w:rsidP="00313552">
      <w:pPr>
        <w:rPr>
          <w:sz w:val="2"/>
          <w:szCs w:val="2"/>
        </w:rPr>
      </w:pPr>
    </w:p>
    <w:p w14:paraId="5EBBAE12" w14:textId="77777777" w:rsidR="00DD7EA3" w:rsidRDefault="00DD7EA3" w:rsidP="00313552">
      <w:pPr>
        <w:rPr>
          <w:sz w:val="2"/>
          <w:szCs w:val="2"/>
        </w:rPr>
      </w:pPr>
    </w:p>
    <w:p w14:paraId="046B919C" w14:textId="77777777" w:rsidR="00DD7EA3" w:rsidRDefault="00DD7EA3" w:rsidP="00313552">
      <w:pPr>
        <w:rPr>
          <w:sz w:val="2"/>
          <w:szCs w:val="2"/>
        </w:rPr>
      </w:pPr>
    </w:p>
    <w:p w14:paraId="61B656D9" w14:textId="77777777" w:rsidR="00DD7EA3" w:rsidRDefault="00DD7EA3" w:rsidP="00313552">
      <w:pPr>
        <w:rPr>
          <w:sz w:val="2"/>
          <w:szCs w:val="2"/>
        </w:rPr>
      </w:pPr>
    </w:p>
    <w:p w14:paraId="39877E44" w14:textId="77777777" w:rsidR="00DD7EA3" w:rsidRDefault="00DD7EA3" w:rsidP="00313552">
      <w:pPr>
        <w:rPr>
          <w:sz w:val="2"/>
          <w:szCs w:val="2"/>
        </w:rPr>
      </w:pPr>
    </w:p>
    <w:p w14:paraId="10987660" w14:textId="77777777" w:rsidR="00DD7EA3" w:rsidRDefault="00DD7EA3" w:rsidP="00313552">
      <w:pPr>
        <w:rPr>
          <w:sz w:val="2"/>
          <w:szCs w:val="2"/>
        </w:rPr>
      </w:pPr>
    </w:p>
    <w:p w14:paraId="1883E3D4" w14:textId="77777777" w:rsidR="00DD7EA3" w:rsidRDefault="00DD7EA3" w:rsidP="00313552">
      <w:pPr>
        <w:rPr>
          <w:sz w:val="2"/>
          <w:szCs w:val="2"/>
        </w:rPr>
      </w:pPr>
    </w:p>
    <w:p w14:paraId="120D05FD" w14:textId="77777777" w:rsidR="00DD7EA3" w:rsidRDefault="00DD7EA3" w:rsidP="00313552">
      <w:pPr>
        <w:rPr>
          <w:sz w:val="2"/>
          <w:szCs w:val="2"/>
        </w:rPr>
      </w:pPr>
    </w:p>
    <w:p w14:paraId="03DBFBF6" w14:textId="77777777" w:rsidR="00DD7EA3" w:rsidRDefault="00DD7EA3" w:rsidP="00313552">
      <w:pPr>
        <w:rPr>
          <w:sz w:val="2"/>
          <w:szCs w:val="2"/>
        </w:rPr>
      </w:pPr>
    </w:p>
    <w:p w14:paraId="0A3CCE2C" w14:textId="77777777" w:rsidR="00DD7EA3" w:rsidRDefault="00DD7EA3" w:rsidP="00313552">
      <w:pPr>
        <w:rPr>
          <w:sz w:val="2"/>
          <w:szCs w:val="2"/>
        </w:rPr>
      </w:pPr>
    </w:p>
    <w:p w14:paraId="709D4070" w14:textId="77777777" w:rsidR="00DD7EA3" w:rsidRDefault="00DD7EA3" w:rsidP="00313552">
      <w:pPr>
        <w:rPr>
          <w:sz w:val="2"/>
          <w:szCs w:val="2"/>
        </w:rPr>
      </w:pPr>
    </w:p>
    <w:p w14:paraId="235C90AE" w14:textId="77777777" w:rsidR="00DD7EA3" w:rsidRDefault="00DD7EA3" w:rsidP="00313552">
      <w:pPr>
        <w:rPr>
          <w:sz w:val="2"/>
          <w:szCs w:val="2"/>
        </w:rPr>
      </w:pPr>
    </w:p>
    <w:p w14:paraId="459538FA" w14:textId="77777777" w:rsidR="00DD7EA3" w:rsidRDefault="00DD7EA3" w:rsidP="00313552">
      <w:pPr>
        <w:rPr>
          <w:sz w:val="2"/>
          <w:szCs w:val="2"/>
        </w:rPr>
      </w:pPr>
    </w:p>
    <w:p w14:paraId="09E50086" w14:textId="77777777" w:rsidR="00DD7EA3" w:rsidRDefault="00DD7EA3" w:rsidP="00313552">
      <w:pPr>
        <w:rPr>
          <w:sz w:val="2"/>
          <w:szCs w:val="2"/>
        </w:rPr>
      </w:pPr>
    </w:p>
    <w:p w14:paraId="2CBCF292" w14:textId="77777777" w:rsidR="00DD7EA3" w:rsidRDefault="00DD7EA3" w:rsidP="00313552">
      <w:pPr>
        <w:rPr>
          <w:sz w:val="2"/>
          <w:szCs w:val="2"/>
        </w:rPr>
      </w:pPr>
    </w:p>
    <w:p w14:paraId="49DC8F63" w14:textId="77777777" w:rsidR="00DD7EA3" w:rsidRDefault="00DD7EA3" w:rsidP="00313552">
      <w:pPr>
        <w:rPr>
          <w:sz w:val="2"/>
          <w:szCs w:val="2"/>
        </w:rPr>
      </w:pPr>
    </w:p>
    <w:p w14:paraId="147DAFD0" w14:textId="77777777" w:rsidR="00DD7EA3" w:rsidRDefault="00DD7EA3" w:rsidP="00313552">
      <w:pPr>
        <w:rPr>
          <w:sz w:val="2"/>
          <w:szCs w:val="2"/>
        </w:rPr>
      </w:pPr>
    </w:p>
    <w:p w14:paraId="713B814F" w14:textId="77777777" w:rsidR="00DD7EA3" w:rsidRDefault="00DD7EA3" w:rsidP="00313552">
      <w:pPr>
        <w:rPr>
          <w:sz w:val="2"/>
          <w:szCs w:val="2"/>
        </w:rPr>
      </w:pPr>
    </w:p>
    <w:p w14:paraId="34763EB4" w14:textId="77777777" w:rsidR="00DD7EA3" w:rsidRDefault="00DD7EA3" w:rsidP="00313552">
      <w:pPr>
        <w:rPr>
          <w:sz w:val="2"/>
          <w:szCs w:val="2"/>
        </w:rPr>
      </w:pPr>
    </w:p>
    <w:p w14:paraId="1DDE3C3E" w14:textId="77777777" w:rsidR="00DD7EA3" w:rsidRDefault="00DD7EA3" w:rsidP="00313552">
      <w:pPr>
        <w:rPr>
          <w:sz w:val="2"/>
          <w:szCs w:val="2"/>
        </w:rPr>
      </w:pPr>
    </w:p>
    <w:p w14:paraId="7FA11281" w14:textId="77777777" w:rsidR="00DD7EA3" w:rsidRDefault="00DD7EA3" w:rsidP="00313552">
      <w:pPr>
        <w:rPr>
          <w:sz w:val="2"/>
          <w:szCs w:val="2"/>
        </w:rPr>
      </w:pPr>
    </w:p>
    <w:p w14:paraId="504FDF5F" w14:textId="77777777" w:rsidR="00DD7EA3" w:rsidRDefault="00DD7EA3" w:rsidP="00313552">
      <w:pPr>
        <w:rPr>
          <w:sz w:val="2"/>
          <w:szCs w:val="2"/>
        </w:rPr>
      </w:pPr>
    </w:p>
    <w:p w14:paraId="5FDF0B41" w14:textId="77777777" w:rsidR="00DD7EA3" w:rsidRDefault="00DD7EA3" w:rsidP="00313552">
      <w:pPr>
        <w:rPr>
          <w:sz w:val="2"/>
          <w:szCs w:val="2"/>
        </w:rPr>
      </w:pPr>
    </w:p>
    <w:p w14:paraId="7617EDFC" w14:textId="77777777" w:rsidR="00DD7EA3" w:rsidRDefault="00DD7EA3" w:rsidP="00313552">
      <w:pPr>
        <w:rPr>
          <w:sz w:val="2"/>
          <w:szCs w:val="2"/>
        </w:rPr>
      </w:pPr>
    </w:p>
    <w:p w14:paraId="3CA4942F" w14:textId="77777777" w:rsidR="00DD7EA3" w:rsidRDefault="00DD7EA3" w:rsidP="00313552">
      <w:pPr>
        <w:rPr>
          <w:sz w:val="2"/>
          <w:szCs w:val="2"/>
        </w:rPr>
      </w:pPr>
    </w:p>
    <w:p w14:paraId="6D42A742" w14:textId="77777777" w:rsidR="00DD7EA3" w:rsidRDefault="00DD7EA3" w:rsidP="00313552">
      <w:pPr>
        <w:rPr>
          <w:sz w:val="2"/>
          <w:szCs w:val="2"/>
        </w:rPr>
      </w:pPr>
    </w:p>
    <w:p w14:paraId="6E4D1B5B" w14:textId="77777777" w:rsidR="00DD7EA3" w:rsidRDefault="00DD7EA3" w:rsidP="00313552">
      <w:pPr>
        <w:rPr>
          <w:sz w:val="2"/>
          <w:szCs w:val="2"/>
        </w:rPr>
      </w:pPr>
    </w:p>
    <w:p w14:paraId="13F96B78" w14:textId="77777777" w:rsidR="00DD7EA3" w:rsidRDefault="00DD7EA3" w:rsidP="00313552">
      <w:pPr>
        <w:rPr>
          <w:sz w:val="2"/>
          <w:szCs w:val="2"/>
        </w:rPr>
      </w:pPr>
    </w:p>
    <w:p w14:paraId="299BCA61" w14:textId="77777777" w:rsidR="00DD7EA3" w:rsidRDefault="00DD7EA3" w:rsidP="00313552">
      <w:pPr>
        <w:rPr>
          <w:sz w:val="2"/>
          <w:szCs w:val="2"/>
        </w:rPr>
      </w:pPr>
    </w:p>
    <w:p w14:paraId="66CCE89B" w14:textId="77777777" w:rsidR="00DD7EA3" w:rsidRDefault="00DD7EA3" w:rsidP="00313552">
      <w:pPr>
        <w:rPr>
          <w:sz w:val="2"/>
          <w:szCs w:val="2"/>
        </w:rPr>
      </w:pPr>
    </w:p>
    <w:p w14:paraId="68EE085D" w14:textId="77777777" w:rsidR="00DD7EA3" w:rsidRDefault="00DD7EA3" w:rsidP="00313552">
      <w:pPr>
        <w:rPr>
          <w:sz w:val="2"/>
          <w:szCs w:val="2"/>
        </w:rPr>
      </w:pPr>
    </w:p>
    <w:p w14:paraId="04F7F380" w14:textId="77777777" w:rsidR="00DD7EA3" w:rsidRDefault="00DD7EA3" w:rsidP="00313552">
      <w:pPr>
        <w:rPr>
          <w:sz w:val="2"/>
          <w:szCs w:val="2"/>
        </w:rPr>
      </w:pPr>
    </w:p>
    <w:p w14:paraId="70DD8C09" w14:textId="77777777" w:rsidR="00DD7EA3" w:rsidRDefault="00DD7EA3" w:rsidP="00313552">
      <w:pPr>
        <w:rPr>
          <w:sz w:val="2"/>
          <w:szCs w:val="2"/>
        </w:rPr>
      </w:pPr>
    </w:p>
    <w:p w14:paraId="32199D4B" w14:textId="77777777" w:rsidR="00DD7EA3" w:rsidRDefault="00DD7EA3" w:rsidP="00313552">
      <w:pPr>
        <w:rPr>
          <w:sz w:val="2"/>
          <w:szCs w:val="2"/>
        </w:rPr>
      </w:pPr>
    </w:p>
    <w:p w14:paraId="6953B13F" w14:textId="77777777" w:rsidR="00DD7EA3" w:rsidRDefault="00DD7EA3" w:rsidP="00313552">
      <w:pPr>
        <w:rPr>
          <w:sz w:val="2"/>
          <w:szCs w:val="2"/>
        </w:rPr>
      </w:pPr>
    </w:p>
    <w:p w14:paraId="50831F7F" w14:textId="77777777" w:rsidR="00DD7EA3" w:rsidRDefault="00DD7EA3" w:rsidP="00313552">
      <w:pPr>
        <w:rPr>
          <w:sz w:val="2"/>
          <w:szCs w:val="2"/>
        </w:rPr>
      </w:pPr>
    </w:p>
    <w:p w14:paraId="55FAE864" w14:textId="77777777" w:rsidR="00DD7EA3" w:rsidRDefault="00DD7EA3" w:rsidP="00313552">
      <w:pPr>
        <w:rPr>
          <w:sz w:val="2"/>
          <w:szCs w:val="2"/>
        </w:rPr>
      </w:pPr>
    </w:p>
    <w:p w14:paraId="6C7E71D3" w14:textId="77777777" w:rsidR="00DD7EA3" w:rsidRDefault="00DD7EA3" w:rsidP="00313552">
      <w:pPr>
        <w:rPr>
          <w:sz w:val="2"/>
          <w:szCs w:val="2"/>
        </w:rPr>
      </w:pPr>
    </w:p>
    <w:p w14:paraId="71FDBD21" w14:textId="77777777" w:rsidR="00DD7EA3" w:rsidRDefault="00DD7EA3" w:rsidP="00313552">
      <w:pPr>
        <w:rPr>
          <w:sz w:val="2"/>
          <w:szCs w:val="2"/>
        </w:rPr>
      </w:pPr>
    </w:p>
    <w:p w14:paraId="718CA107" w14:textId="77777777" w:rsidR="00DD7EA3" w:rsidRDefault="00DD7EA3" w:rsidP="00313552">
      <w:pPr>
        <w:rPr>
          <w:sz w:val="2"/>
          <w:szCs w:val="2"/>
        </w:rPr>
      </w:pPr>
    </w:p>
    <w:p w14:paraId="1A7F0250" w14:textId="77777777" w:rsidR="00DD7EA3" w:rsidRDefault="00DD7EA3" w:rsidP="00313552">
      <w:pPr>
        <w:rPr>
          <w:sz w:val="2"/>
          <w:szCs w:val="2"/>
        </w:rPr>
      </w:pPr>
    </w:p>
    <w:p w14:paraId="2D5222F8" w14:textId="77777777" w:rsidR="00DD7EA3" w:rsidRDefault="00DD7EA3" w:rsidP="00313552">
      <w:pPr>
        <w:rPr>
          <w:sz w:val="2"/>
          <w:szCs w:val="2"/>
        </w:rPr>
      </w:pPr>
    </w:p>
    <w:p w14:paraId="7F224E78" w14:textId="77777777" w:rsidR="00DD7EA3" w:rsidRDefault="00DD7EA3" w:rsidP="00313552">
      <w:pPr>
        <w:rPr>
          <w:sz w:val="2"/>
          <w:szCs w:val="2"/>
        </w:rPr>
      </w:pPr>
    </w:p>
    <w:p w14:paraId="66756EBD" w14:textId="77777777" w:rsidR="00DD7EA3" w:rsidRDefault="00DD7EA3" w:rsidP="00313552">
      <w:pPr>
        <w:rPr>
          <w:sz w:val="2"/>
          <w:szCs w:val="2"/>
        </w:rPr>
      </w:pPr>
    </w:p>
    <w:p w14:paraId="507E66B3" w14:textId="77777777" w:rsidR="00DD7EA3" w:rsidRDefault="00DD7EA3" w:rsidP="00313552">
      <w:pPr>
        <w:rPr>
          <w:sz w:val="2"/>
          <w:szCs w:val="2"/>
        </w:rPr>
      </w:pPr>
    </w:p>
    <w:p w14:paraId="7C0498CC" w14:textId="77777777" w:rsidR="00DD7EA3" w:rsidRDefault="00DD7EA3" w:rsidP="00313552">
      <w:pPr>
        <w:rPr>
          <w:sz w:val="2"/>
          <w:szCs w:val="2"/>
        </w:rPr>
      </w:pPr>
    </w:p>
    <w:p w14:paraId="1DFBEA58" w14:textId="77777777" w:rsidR="00DD7EA3" w:rsidRDefault="00DD7EA3" w:rsidP="00313552">
      <w:pPr>
        <w:rPr>
          <w:sz w:val="2"/>
          <w:szCs w:val="2"/>
        </w:rPr>
      </w:pPr>
    </w:p>
    <w:p w14:paraId="6C5BC330" w14:textId="77777777" w:rsidR="00DD7EA3" w:rsidRDefault="00DD7EA3" w:rsidP="00313552">
      <w:pPr>
        <w:rPr>
          <w:sz w:val="2"/>
          <w:szCs w:val="2"/>
        </w:rPr>
      </w:pPr>
    </w:p>
    <w:p w14:paraId="4111E9E9" w14:textId="77777777" w:rsidR="00DD7EA3" w:rsidRDefault="00DD7EA3" w:rsidP="00313552">
      <w:pPr>
        <w:rPr>
          <w:sz w:val="2"/>
          <w:szCs w:val="2"/>
        </w:rPr>
      </w:pPr>
    </w:p>
    <w:p w14:paraId="1D1348D8" w14:textId="77777777" w:rsidR="00DD7EA3" w:rsidRDefault="00DD7EA3" w:rsidP="00313552">
      <w:pPr>
        <w:rPr>
          <w:sz w:val="2"/>
          <w:szCs w:val="2"/>
        </w:rPr>
      </w:pPr>
    </w:p>
    <w:p w14:paraId="78415275" w14:textId="77777777" w:rsidR="00DD7EA3" w:rsidRDefault="00DD7EA3" w:rsidP="00313552">
      <w:pPr>
        <w:rPr>
          <w:sz w:val="2"/>
          <w:szCs w:val="2"/>
        </w:rPr>
      </w:pPr>
    </w:p>
    <w:p w14:paraId="4C9F6567" w14:textId="77777777" w:rsidR="00DD7EA3" w:rsidRDefault="00DD7EA3" w:rsidP="00313552">
      <w:pPr>
        <w:rPr>
          <w:sz w:val="2"/>
          <w:szCs w:val="2"/>
        </w:rPr>
      </w:pPr>
    </w:p>
    <w:p w14:paraId="58C80933" w14:textId="77777777" w:rsidR="00DD7EA3" w:rsidRDefault="00DD7EA3" w:rsidP="00313552">
      <w:pPr>
        <w:rPr>
          <w:sz w:val="2"/>
          <w:szCs w:val="2"/>
        </w:rPr>
      </w:pPr>
    </w:p>
    <w:p w14:paraId="188CEC75" w14:textId="77777777" w:rsidR="00DD7EA3" w:rsidRDefault="00DD7EA3" w:rsidP="00313552">
      <w:pPr>
        <w:rPr>
          <w:sz w:val="2"/>
          <w:szCs w:val="2"/>
        </w:rPr>
      </w:pPr>
    </w:p>
    <w:p w14:paraId="5B09F93A" w14:textId="77777777" w:rsidR="00DD7EA3" w:rsidRDefault="00DD7EA3" w:rsidP="00313552">
      <w:pPr>
        <w:rPr>
          <w:sz w:val="2"/>
          <w:szCs w:val="2"/>
        </w:rPr>
      </w:pPr>
    </w:p>
    <w:p w14:paraId="469DB77C" w14:textId="77777777" w:rsidR="00DD7EA3" w:rsidRDefault="00DD7EA3" w:rsidP="00313552">
      <w:pPr>
        <w:rPr>
          <w:sz w:val="2"/>
          <w:szCs w:val="2"/>
        </w:rPr>
      </w:pPr>
    </w:p>
    <w:p w14:paraId="0A4DC19B" w14:textId="77777777" w:rsidR="00DD7EA3" w:rsidRPr="00313552" w:rsidRDefault="00DD7EA3" w:rsidP="00313552">
      <w:pPr>
        <w:rPr>
          <w:sz w:val="2"/>
          <w:szCs w:val="2"/>
        </w:rPr>
      </w:pPr>
    </w:p>
    <w:p w14:paraId="73067334" w14:textId="77777777" w:rsidR="00313552" w:rsidRPr="00313552" w:rsidRDefault="00313552" w:rsidP="00313552">
      <w:pPr>
        <w:rPr>
          <w:sz w:val="2"/>
          <w:szCs w:val="2"/>
        </w:rPr>
      </w:pPr>
    </w:p>
    <w:p w14:paraId="597E8B6C" w14:textId="77777777" w:rsidR="00313552" w:rsidRPr="00313552" w:rsidRDefault="00313552" w:rsidP="00313552">
      <w:pPr>
        <w:rPr>
          <w:sz w:val="2"/>
          <w:szCs w:val="2"/>
        </w:rPr>
      </w:pPr>
    </w:p>
    <w:p w14:paraId="66B7A00C" w14:textId="77777777" w:rsidR="00313552" w:rsidRPr="00313552" w:rsidRDefault="00313552" w:rsidP="00313552">
      <w:pPr>
        <w:rPr>
          <w:sz w:val="2"/>
          <w:szCs w:val="2"/>
        </w:rPr>
      </w:pPr>
    </w:p>
    <w:p w14:paraId="2D83E931" w14:textId="77777777" w:rsidR="00313552" w:rsidRPr="00313552" w:rsidRDefault="00313552" w:rsidP="00313552">
      <w:pPr>
        <w:rPr>
          <w:sz w:val="2"/>
          <w:szCs w:val="2"/>
        </w:rPr>
      </w:pPr>
    </w:p>
    <w:p w14:paraId="3895C7CE" w14:textId="77777777" w:rsidR="00313552" w:rsidRPr="00313552" w:rsidRDefault="00313552" w:rsidP="00313552">
      <w:pPr>
        <w:rPr>
          <w:sz w:val="2"/>
          <w:szCs w:val="2"/>
        </w:rPr>
      </w:pPr>
    </w:p>
    <w:p w14:paraId="651EFCDB" w14:textId="77777777" w:rsidR="00313552" w:rsidRPr="00313552" w:rsidRDefault="00313552" w:rsidP="00313552">
      <w:pPr>
        <w:rPr>
          <w:sz w:val="2"/>
          <w:szCs w:val="2"/>
        </w:rPr>
      </w:pPr>
    </w:p>
    <w:p w14:paraId="70D74149" w14:textId="77777777" w:rsidR="00313552" w:rsidRPr="00313552" w:rsidRDefault="00313552" w:rsidP="00313552">
      <w:pPr>
        <w:rPr>
          <w:sz w:val="2"/>
          <w:szCs w:val="2"/>
        </w:rPr>
      </w:pPr>
    </w:p>
    <w:p w14:paraId="0CF084A9" w14:textId="77777777" w:rsidR="00313552" w:rsidRPr="00313552" w:rsidRDefault="00313552" w:rsidP="00313552">
      <w:pPr>
        <w:rPr>
          <w:sz w:val="2"/>
          <w:szCs w:val="2"/>
        </w:rPr>
      </w:pPr>
    </w:p>
    <w:p w14:paraId="021DF3AE" w14:textId="77777777" w:rsidR="00313552" w:rsidRPr="00313552" w:rsidRDefault="00313552" w:rsidP="00313552">
      <w:pPr>
        <w:rPr>
          <w:sz w:val="2"/>
          <w:szCs w:val="2"/>
        </w:rPr>
      </w:pPr>
    </w:p>
    <w:p w14:paraId="521A1B19" w14:textId="77777777" w:rsidR="00313552" w:rsidRPr="00313552" w:rsidRDefault="00313552" w:rsidP="00313552">
      <w:pPr>
        <w:rPr>
          <w:sz w:val="2"/>
          <w:szCs w:val="2"/>
        </w:rPr>
      </w:pPr>
    </w:p>
    <w:p w14:paraId="4E8E7376" w14:textId="77777777" w:rsidR="00313552" w:rsidRPr="00313552" w:rsidRDefault="00313552" w:rsidP="00313552">
      <w:pPr>
        <w:rPr>
          <w:sz w:val="2"/>
          <w:szCs w:val="2"/>
        </w:rPr>
      </w:pPr>
    </w:p>
    <w:p w14:paraId="49F05D7E" w14:textId="77777777" w:rsidR="00313552" w:rsidRPr="00313552" w:rsidRDefault="00313552" w:rsidP="00313552">
      <w:pPr>
        <w:rPr>
          <w:sz w:val="2"/>
          <w:szCs w:val="2"/>
        </w:rPr>
      </w:pPr>
    </w:p>
    <w:p w14:paraId="253F8CA2" w14:textId="77777777" w:rsidR="00313552" w:rsidRPr="00313552" w:rsidRDefault="00313552" w:rsidP="00313552">
      <w:pPr>
        <w:rPr>
          <w:sz w:val="2"/>
          <w:szCs w:val="2"/>
        </w:rPr>
      </w:pPr>
    </w:p>
    <w:p w14:paraId="1202DEDF" w14:textId="77777777" w:rsidR="00313552" w:rsidRPr="00313552" w:rsidRDefault="00313552" w:rsidP="00313552">
      <w:pPr>
        <w:rPr>
          <w:sz w:val="2"/>
          <w:szCs w:val="2"/>
        </w:rPr>
      </w:pPr>
    </w:p>
    <w:p w14:paraId="132CD773" w14:textId="77777777" w:rsidR="00313552" w:rsidRDefault="00313552" w:rsidP="00313552">
      <w:pPr>
        <w:rPr>
          <w:sz w:val="2"/>
          <w:szCs w:val="2"/>
        </w:rPr>
      </w:pPr>
    </w:p>
    <w:p w14:paraId="3A52005D" w14:textId="77777777" w:rsidR="00313552" w:rsidRPr="00313552" w:rsidRDefault="00313552" w:rsidP="00313552">
      <w:pPr>
        <w:rPr>
          <w:sz w:val="2"/>
          <w:szCs w:val="2"/>
        </w:rPr>
      </w:pPr>
    </w:p>
    <w:p w14:paraId="76E4C25A" w14:textId="77777777" w:rsidR="00313552" w:rsidRPr="00313552" w:rsidRDefault="00313552" w:rsidP="00313552">
      <w:pPr>
        <w:rPr>
          <w:sz w:val="2"/>
          <w:szCs w:val="2"/>
        </w:rPr>
      </w:pPr>
    </w:p>
    <w:p w14:paraId="4100FD57" w14:textId="77777777" w:rsidR="00313552" w:rsidRPr="00313552" w:rsidRDefault="00313552" w:rsidP="00313552">
      <w:pPr>
        <w:rPr>
          <w:sz w:val="2"/>
          <w:szCs w:val="2"/>
        </w:rPr>
      </w:pPr>
    </w:p>
    <w:p w14:paraId="5E03DC2E" w14:textId="77777777" w:rsidR="00313552" w:rsidRPr="00313552" w:rsidRDefault="00313552" w:rsidP="00313552">
      <w:pPr>
        <w:rPr>
          <w:sz w:val="2"/>
          <w:szCs w:val="2"/>
        </w:rPr>
      </w:pPr>
    </w:p>
    <w:p w14:paraId="5522A7ED" w14:textId="77777777" w:rsidR="00313552" w:rsidRDefault="00313552" w:rsidP="00313552">
      <w:pPr>
        <w:pStyle w:val="10"/>
        <w:shd w:val="clear" w:color="auto" w:fill="auto"/>
        <w:spacing w:before="0" w:after="426"/>
        <w:ind w:left="1418" w:right="863"/>
      </w:pPr>
      <w:r>
        <w:t>Схема теплоснабжения</w:t>
      </w:r>
      <w:r>
        <w:br/>
        <w:t>Спасского городского поселения</w:t>
      </w:r>
    </w:p>
    <w:p w14:paraId="2D91196C" w14:textId="77777777" w:rsidR="00313552" w:rsidRDefault="00313552" w:rsidP="00313552">
      <w:pPr>
        <w:pStyle w:val="20"/>
        <w:shd w:val="clear" w:color="auto" w:fill="auto"/>
        <w:spacing w:before="0" w:after="0" w:line="280" w:lineRule="exact"/>
        <w:ind w:left="1632" w:right="1008"/>
      </w:pPr>
      <w:r>
        <w:t>Актуализация на 202</w:t>
      </w:r>
      <w:r w:rsidR="00B920E4">
        <w:t>5</w:t>
      </w:r>
      <w:r>
        <w:t xml:space="preserve"> г.</w:t>
      </w:r>
    </w:p>
    <w:p w14:paraId="32891469" w14:textId="77777777" w:rsidR="00313552" w:rsidRPr="00313552" w:rsidRDefault="00313552" w:rsidP="00313552">
      <w:pPr>
        <w:rPr>
          <w:sz w:val="2"/>
          <w:szCs w:val="2"/>
        </w:rPr>
      </w:pPr>
    </w:p>
    <w:p w14:paraId="4FE0C142" w14:textId="77777777" w:rsidR="00313552" w:rsidRPr="00313552" w:rsidRDefault="00313552" w:rsidP="00313552">
      <w:pPr>
        <w:rPr>
          <w:sz w:val="2"/>
          <w:szCs w:val="2"/>
        </w:rPr>
      </w:pPr>
    </w:p>
    <w:p w14:paraId="7C62D4E5" w14:textId="77777777" w:rsidR="00313552" w:rsidRDefault="00313552" w:rsidP="00313552">
      <w:pPr>
        <w:tabs>
          <w:tab w:val="left" w:pos="42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68E3FD0" w14:textId="77777777" w:rsidR="00647CF1" w:rsidRDefault="00647CF1">
      <w:pPr>
        <w:rPr>
          <w:sz w:val="2"/>
          <w:szCs w:val="2"/>
        </w:rPr>
        <w:sectPr w:rsidR="00647CF1" w:rsidSect="00196CBB">
          <w:footerReference w:type="default" r:id="rId8"/>
          <w:pgSz w:w="11900" w:h="16840"/>
          <w:pgMar w:top="360" w:right="701" w:bottom="360" w:left="360" w:header="0" w:footer="3" w:gutter="0"/>
          <w:cols w:space="720"/>
          <w:noEndnote/>
          <w:titlePg/>
          <w:docGrid w:linePitch="360"/>
        </w:sectPr>
      </w:pPr>
    </w:p>
    <w:p w14:paraId="4A32FAAF" w14:textId="77777777" w:rsidR="00647CF1" w:rsidRDefault="005066CE" w:rsidP="001537B5">
      <w:pPr>
        <w:pStyle w:val="20"/>
        <w:shd w:val="clear" w:color="auto" w:fill="auto"/>
        <w:spacing w:before="0" w:after="258" w:line="280" w:lineRule="exact"/>
        <w:ind w:left="40"/>
      </w:pPr>
      <w:bookmarkStart w:id="0" w:name="bookmark2"/>
      <w:r>
        <w:lastRenderedPageBreak/>
        <w:t>Содержание</w:t>
      </w:r>
      <w:bookmarkEnd w:id="0"/>
    </w:p>
    <w:p w14:paraId="20C7E99D" w14:textId="77777777" w:rsidR="00647CF1" w:rsidRDefault="005066CE" w:rsidP="00AA5F71">
      <w:pPr>
        <w:pStyle w:val="25"/>
        <w:numPr>
          <w:ilvl w:val="0"/>
          <w:numId w:val="1"/>
        </w:numPr>
        <w:shd w:val="clear" w:color="auto" w:fill="auto"/>
        <w:tabs>
          <w:tab w:val="left" w:pos="453"/>
        </w:tabs>
        <w:spacing w:before="0"/>
      </w:pPr>
      <w:r>
        <w:t>Показатели существующего и перспективного спроса на тепловую энергию</w:t>
      </w:r>
    </w:p>
    <w:p w14:paraId="3059DDF0" w14:textId="77777777" w:rsidR="00647CF1" w:rsidRDefault="005066CE" w:rsidP="00AA5F71">
      <w:pPr>
        <w:pStyle w:val="27"/>
        <w:tabs>
          <w:tab w:val="left" w:pos="453"/>
        </w:tabs>
      </w:pPr>
      <w:r>
        <w:t xml:space="preserve">(мощность) и теплоноситель в установленных границах </w:t>
      </w:r>
      <w:r w:rsidR="00AA5F71">
        <w:t>территории городского поселения</w:t>
      </w:r>
      <w:r w:rsidR="00D803CF">
        <w:t xml:space="preserve"> ….</w:t>
      </w:r>
      <w:r w:rsidR="00AA5F71">
        <w:t>…………………………………………………………………………</w:t>
      </w:r>
      <w:r w:rsidR="00D803CF">
        <w:t>…..</w:t>
      </w:r>
      <w:r w:rsidR="00AA5F71">
        <w:t>4</w:t>
      </w:r>
    </w:p>
    <w:p w14:paraId="02A418FB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Существующие и перспективные балансы тепловой мощности источников</w:t>
      </w:r>
    </w:p>
    <w:p w14:paraId="6C5F1206" w14:textId="77777777" w:rsidR="00647CF1" w:rsidRDefault="005066CE" w:rsidP="00AA5F71">
      <w:pPr>
        <w:pStyle w:val="27"/>
        <w:tabs>
          <w:tab w:val="left" w:pos="453"/>
        </w:tabs>
      </w:pPr>
      <w:r>
        <w:t>тепловой энергии и тепловой нагрузки потребителей</w:t>
      </w:r>
      <w:r w:rsidR="00D803CF">
        <w:t xml:space="preserve"> ……………………………....11</w:t>
      </w:r>
    </w:p>
    <w:p w14:paraId="16435CE8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 действия систем теплоснабжения и</w:t>
      </w:r>
    </w:p>
    <w:p w14:paraId="314FE9E7" w14:textId="77777777"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</w:t>
      </w:r>
      <w:r w:rsidR="00D803CF">
        <w:t xml:space="preserve"> .………………………………………………………...11</w:t>
      </w:r>
    </w:p>
    <w:p w14:paraId="61CD108B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Существующие и перспективные зоны действия индивидуальных источников</w:t>
      </w:r>
      <w:r w:rsidR="00D803CF">
        <w:t xml:space="preserve">   тепловой </w:t>
      </w:r>
      <w:r>
        <w:t>энергии</w:t>
      </w:r>
      <w:r w:rsidR="00D803CF">
        <w:t xml:space="preserve">  .………………………………………………………………….......13</w:t>
      </w:r>
    </w:p>
    <w:p w14:paraId="1300853B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Перспективные балансы тепловой мощности и тепловой нагрузки в</w:t>
      </w:r>
    </w:p>
    <w:p w14:paraId="1603EF05" w14:textId="77777777" w:rsidR="00647CF1" w:rsidRDefault="005066CE" w:rsidP="00AA5F71">
      <w:pPr>
        <w:pStyle w:val="27"/>
        <w:tabs>
          <w:tab w:val="left" w:pos="453"/>
        </w:tabs>
      </w:pPr>
      <w:r>
        <w:t xml:space="preserve">перспективных зонах действия источников тепловой энергии, в том числе работающих на единую тепловую </w:t>
      </w:r>
      <w:proofErr w:type="gramStart"/>
      <w:r>
        <w:t>сеть</w:t>
      </w:r>
      <w:r w:rsidR="00D803CF">
        <w:t xml:space="preserve">  …</w:t>
      </w:r>
      <w:proofErr w:type="gramEnd"/>
      <w:r w:rsidR="00D803CF">
        <w:t>……………………………………………</w:t>
      </w:r>
      <w:r>
        <w:t>1</w:t>
      </w:r>
      <w:r w:rsidR="00D803CF">
        <w:t>4</w:t>
      </w:r>
    </w:p>
    <w:p w14:paraId="2FF54A57" w14:textId="77777777" w:rsidR="00647CF1" w:rsidRDefault="00000000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6" w:tooltip="Current Document">
        <w:r w:rsidR="005066CE">
          <w:t>Радиусы эффективного теплоснабжения</w:t>
        </w:r>
      </w:hyperlink>
      <w:r w:rsidR="00D803CF">
        <w:t xml:space="preserve">  .………………………………………..17</w:t>
      </w:r>
    </w:p>
    <w:p w14:paraId="7031B5EF" w14:textId="77777777" w:rsidR="00647CF1" w:rsidRDefault="00000000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7" w:tooltip="Current Document">
        <w:r w:rsidR="005066CE">
          <w:t>Существующие и перспективные балансы теплоносителя</w:t>
        </w:r>
        <w:r w:rsidR="00D803CF">
          <w:t xml:space="preserve">  …………………….</w:t>
        </w:r>
        <w:r w:rsidR="005066CE">
          <w:t>1</w:t>
        </w:r>
        <w:r w:rsidR="00D803CF">
          <w:t>8</w:t>
        </w:r>
      </w:hyperlink>
    </w:p>
    <w:p w14:paraId="3E1D72DB" w14:textId="77777777" w:rsidR="00647CF1" w:rsidRDefault="005066CE" w:rsidP="00D803CF">
      <w:pPr>
        <w:pStyle w:val="27"/>
        <w:numPr>
          <w:ilvl w:val="0"/>
          <w:numId w:val="1"/>
        </w:numPr>
        <w:tabs>
          <w:tab w:val="left" w:pos="453"/>
        </w:tabs>
        <w:jc w:val="left"/>
      </w:pPr>
      <w:r>
        <w:t>Основные положения мастер-плана развития систем теплоснабжения городского</w:t>
      </w:r>
      <w:r w:rsidR="00D803CF">
        <w:t xml:space="preserve"> п</w:t>
      </w:r>
      <w:r>
        <w:t>оселения</w:t>
      </w:r>
      <w:proofErr w:type="gramStart"/>
      <w:r w:rsidR="00D803CF">
        <w:t xml:space="preserve"> ….</w:t>
      </w:r>
      <w:proofErr w:type="gramEnd"/>
      <w:r w:rsidR="00D803CF">
        <w:t>.……………………………………………………………...23</w:t>
      </w:r>
    </w:p>
    <w:p w14:paraId="0ACC1E18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Предложения по строительству, реконструкции, техническому перевооружению и</w:t>
      </w:r>
      <w:r w:rsidR="008378A0">
        <w:t xml:space="preserve"> </w:t>
      </w:r>
      <w:r>
        <w:t>(или) модернизации источников тепловой энергии</w:t>
      </w:r>
      <w:r w:rsidR="00D803CF">
        <w:t xml:space="preserve">  ……………………………….</w:t>
      </w:r>
      <w:r>
        <w:t>2</w:t>
      </w:r>
      <w:r w:rsidR="00D803CF">
        <w:t>4</w:t>
      </w:r>
    </w:p>
    <w:p w14:paraId="53AB2CB9" w14:textId="77777777" w:rsidR="00647CF1" w:rsidRDefault="00000000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0" w:tooltip="Current Document">
        <w:r w:rsidR="005066CE">
          <w:t>Об</w:t>
        </w:r>
        <w:r w:rsidR="008378A0">
          <w:t>щие положения</w:t>
        </w:r>
        <w:r w:rsidR="00D803CF">
          <w:t xml:space="preserve">  …………………………………………………………………</w:t>
        </w:r>
        <w:r w:rsidR="005066CE">
          <w:t>2</w:t>
        </w:r>
      </w:hyperlink>
      <w:r w:rsidR="00D803CF">
        <w:t>4</w:t>
      </w:r>
    </w:p>
    <w:p w14:paraId="68DFA346" w14:textId="77777777" w:rsidR="00647CF1" w:rsidRDefault="00000000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1" w:tooltip="Current Document">
        <w:r w:rsidR="005066CE">
          <w:t>Предложения по строительству источников тепловой энергии</w:t>
        </w:r>
        <w:r w:rsidR="008378A0">
          <w:t xml:space="preserve"> </w:t>
        </w:r>
      </w:hyperlink>
      <w:r w:rsidR="00C93619">
        <w:t>………………...26</w:t>
      </w:r>
    </w:p>
    <w:p w14:paraId="6687AE1C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реконструкции и модернизации источников тепловой энергии</w:t>
      </w:r>
      <w:r w:rsidR="00C93619">
        <w:t>…………………………………………………………………………………..</w:t>
      </w:r>
      <w:r>
        <w:t>2</w:t>
      </w:r>
      <w:r w:rsidR="00C93619">
        <w:t>6</w:t>
      </w:r>
    </w:p>
    <w:p w14:paraId="7E2F67C5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техническому перевооружению источников тепловой энергии с</w:t>
      </w:r>
    </w:p>
    <w:p w14:paraId="7BACFD94" w14:textId="77777777" w:rsidR="00647CF1" w:rsidRDefault="005066CE" w:rsidP="00AA5F71">
      <w:pPr>
        <w:pStyle w:val="27"/>
        <w:tabs>
          <w:tab w:val="left" w:pos="453"/>
        </w:tabs>
      </w:pPr>
      <w:r>
        <w:t>целью повышения эффективнос</w:t>
      </w:r>
      <w:r w:rsidR="00FC4A0B">
        <w:t xml:space="preserve">ти работы систем теплоснабжения </w:t>
      </w:r>
      <w:r w:rsidR="00C93619">
        <w:t>……………….</w:t>
      </w:r>
      <w:r>
        <w:t>2</w:t>
      </w:r>
      <w:r w:rsidR="00C93619">
        <w:t>6</w:t>
      </w:r>
    </w:p>
    <w:p w14:paraId="36891146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Графики совместной работы источников тепловой энергии, функционирующих</w:t>
      </w:r>
    </w:p>
    <w:p w14:paraId="436883AB" w14:textId="77777777" w:rsidR="00647CF1" w:rsidRDefault="005066CE" w:rsidP="00AA5F71">
      <w:pPr>
        <w:pStyle w:val="27"/>
        <w:tabs>
          <w:tab w:val="left" w:pos="453"/>
        </w:tabs>
      </w:pPr>
      <w:r>
        <w:t>в режиме комбинированной выработки электрической и тепловой энергии и котельных</w:t>
      </w:r>
      <w:r w:rsidR="00FC4A0B">
        <w:t xml:space="preserve"> </w:t>
      </w:r>
      <w:r w:rsidR="00C93619">
        <w:t>………………………………………………………………………………</w:t>
      </w:r>
      <w:r>
        <w:t>2</w:t>
      </w:r>
      <w:r w:rsidR="00C93619">
        <w:t>7</w:t>
      </w:r>
    </w:p>
    <w:p w14:paraId="1B901DC7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Меры по выводу из эксплуатации, консервации и демонтажу избыточных</w:t>
      </w:r>
    </w:p>
    <w:p w14:paraId="02D308EE" w14:textId="77777777" w:rsidR="00647CF1" w:rsidRDefault="005066CE" w:rsidP="00AA5F71">
      <w:pPr>
        <w:pStyle w:val="27"/>
        <w:tabs>
          <w:tab w:val="left" w:pos="453"/>
        </w:tabs>
      </w:pPr>
      <w:r>
        <w:t>источников тепловой энергии, а также источников тепловой энергии, выработавших нормативный срок службы</w:t>
      </w:r>
      <w:r w:rsidR="00FC4A0B">
        <w:t xml:space="preserve"> </w:t>
      </w:r>
      <w:r w:rsidR="00C93619">
        <w:t>…………………………………………………………….</w:t>
      </w:r>
      <w:r>
        <w:t>2</w:t>
      </w:r>
      <w:r w:rsidR="00C93619">
        <w:t>7</w:t>
      </w:r>
    </w:p>
    <w:p w14:paraId="750A3753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Меры по переоборудованию котельных в источники комбинированной</w:t>
      </w:r>
    </w:p>
    <w:p w14:paraId="23F95315" w14:textId="77777777" w:rsidR="00647CF1" w:rsidRDefault="005066CE" w:rsidP="00AA5F71">
      <w:pPr>
        <w:pStyle w:val="27"/>
        <w:tabs>
          <w:tab w:val="left" w:pos="453"/>
        </w:tabs>
      </w:pPr>
      <w:r>
        <w:t>выработки электрической и тепловой энергии</w:t>
      </w:r>
      <w:r w:rsidR="00FC4A0B">
        <w:t xml:space="preserve"> </w:t>
      </w:r>
      <w:r w:rsidR="00C93619">
        <w:t>……………………………………….</w:t>
      </w:r>
      <w:r>
        <w:t>2</w:t>
      </w:r>
      <w:r w:rsidR="00C93619">
        <w:t>7</w:t>
      </w:r>
    </w:p>
    <w:p w14:paraId="2EF514A3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Меры по переводу котельных, размещенных в существующих и расширяемых</w:t>
      </w:r>
    </w:p>
    <w:p w14:paraId="0B257A0C" w14:textId="77777777" w:rsidR="00647CF1" w:rsidRDefault="005066CE" w:rsidP="00AA5F71">
      <w:pPr>
        <w:pStyle w:val="27"/>
        <w:tabs>
          <w:tab w:val="left" w:pos="453"/>
        </w:tabs>
      </w:pPr>
      <w:r>
        <w:t>зонах действия источников комбинированной выработки тепловой и электрической энергии, в пиковой режим работы</w:t>
      </w:r>
      <w:r w:rsidR="00FC4A0B">
        <w:t xml:space="preserve"> </w:t>
      </w:r>
      <w:r w:rsidR="00C93619">
        <w:t>………………………………………………</w:t>
      </w:r>
      <w:proofErr w:type="gramStart"/>
      <w:r w:rsidR="00C93619">
        <w:t>…….</w:t>
      </w:r>
      <w:proofErr w:type="gramEnd"/>
      <w:r>
        <w:t>2</w:t>
      </w:r>
      <w:r w:rsidR="00C93619">
        <w:t>7</w:t>
      </w:r>
    </w:p>
    <w:p w14:paraId="37C7E71E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Температурные графики отпуска тепловой энергии для каждого источника</w:t>
      </w:r>
    </w:p>
    <w:p w14:paraId="0AFA2BB0" w14:textId="77777777" w:rsidR="00647CF1" w:rsidRDefault="005066CE" w:rsidP="00AA5F71">
      <w:pPr>
        <w:pStyle w:val="27"/>
        <w:tabs>
          <w:tab w:val="left" w:pos="453"/>
        </w:tabs>
      </w:pPr>
      <w:r>
        <w:t>тепловой энергии систем теплоснабжения</w:t>
      </w:r>
      <w:r w:rsidR="00FC4A0B">
        <w:t xml:space="preserve"> </w:t>
      </w:r>
      <w:r w:rsidR="004B4856">
        <w:t>…………………………………………...</w:t>
      </w:r>
      <w:r>
        <w:t>2</w:t>
      </w:r>
      <w:r w:rsidR="004B4856">
        <w:t>7</w:t>
      </w:r>
    </w:p>
    <w:p w14:paraId="3A6AC4D9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перспективной установленной тепловой мощности каждого</w:t>
      </w:r>
    </w:p>
    <w:p w14:paraId="2D0E7E5E" w14:textId="77777777" w:rsidR="00647CF1" w:rsidRDefault="005066CE" w:rsidP="00AA5F71">
      <w:pPr>
        <w:pStyle w:val="27"/>
        <w:tabs>
          <w:tab w:val="left" w:pos="453"/>
        </w:tabs>
      </w:pPr>
      <w:r>
        <w:t>источника тепловой энергии с предложениями по утверждению срока ввода в эксплуатацию новых мощностей</w:t>
      </w:r>
      <w:r w:rsidR="00FC4A0B">
        <w:t xml:space="preserve"> </w:t>
      </w:r>
      <w:r w:rsidR="004B4856">
        <w:t>……………………………………………………...28</w:t>
      </w:r>
    </w:p>
    <w:p w14:paraId="2012A535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вводу новых и реконструкции существующих источников</w:t>
      </w:r>
    </w:p>
    <w:p w14:paraId="0658998E" w14:textId="77777777" w:rsidR="00647CF1" w:rsidRDefault="005066CE" w:rsidP="00AA5F71">
      <w:pPr>
        <w:pStyle w:val="27"/>
        <w:tabs>
          <w:tab w:val="left" w:pos="453"/>
        </w:tabs>
      </w:pPr>
      <w:r>
        <w:t>тепловой энергии с использованием возобновляемых источников энергии, а также местных видов топлива</w:t>
      </w:r>
      <w:r w:rsidR="00FC4A0B">
        <w:t xml:space="preserve"> </w:t>
      </w:r>
      <w:r w:rsidR="004B4856">
        <w:t>………………………………………………………………...28</w:t>
      </w:r>
    </w:p>
    <w:p w14:paraId="10079203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Предложения по строительству, реконструкции и (или) модернизации тепловых</w:t>
      </w:r>
    </w:p>
    <w:p w14:paraId="0D794420" w14:textId="77777777" w:rsidR="00647CF1" w:rsidRDefault="00FC4A0B" w:rsidP="00AA5F71">
      <w:pPr>
        <w:pStyle w:val="27"/>
        <w:tabs>
          <w:tab w:val="left" w:pos="453"/>
        </w:tabs>
      </w:pPr>
      <w:r>
        <w:t>с</w:t>
      </w:r>
      <w:r w:rsidR="005066CE">
        <w:t>етей</w:t>
      </w:r>
      <w:r>
        <w:t xml:space="preserve"> </w:t>
      </w:r>
      <w:r w:rsidR="004B4856">
        <w:t>…………………………………………………………………………………….29</w:t>
      </w:r>
    </w:p>
    <w:p w14:paraId="00373A99" w14:textId="77777777" w:rsidR="004B4856" w:rsidRDefault="004B4856" w:rsidP="004B4856">
      <w:pPr>
        <w:pStyle w:val="27"/>
        <w:tabs>
          <w:tab w:val="left" w:pos="453"/>
        </w:tabs>
      </w:pPr>
    </w:p>
    <w:p w14:paraId="61CFB12F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Предложения по переводу открытых систем теплоснабжения (горячего</w:t>
      </w:r>
    </w:p>
    <w:p w14:paraId="77CD3B5A" w14:textId="77777777" w:rsidR="00647CF1" w:rsidRDefault="005066CE" w:rsidP="00AA5F71">
      <w:pPr>
        <w:pStyle w:val="27"/>
        <w:tabs>
          <w:tab w:val="left" w:pos="453"/>
        </w:tabs>
      </w:pPr>
      <w:r>
        <w:lastRenderedPageBreak/>
        <w:t>водоснабжения) в закрытые системы горячего водоснабжения</w:t>
      </w:r>
      <w:r w:rsidR="00FC4A0B">
        <w:t xml:space="preserve"> </w:t>
      </w:r>
      <w:r w:rsidR="004B4856">
        <w:t>…………………….</w:t>
      </w:r>
      <w:r>
        <w:t>3</w:t>
      </w:r>
      <w:r w:rsidR="004B4856">
        <w:t>2</w:t>
      </w:r>
    </w:p>
    <w:p w14:paraId="176AEDC6" w14:textId="77777777" w:rsidR="00647CF1" w:rsidRDefault="00000000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16" w:tooltip="Current Document">
        <w:r w:rsidR="005066CE">
          <w:t>Перспективные топливные балансы</w:t>
        </w:r>
        <w:r w:rsidR="00FC4A0B">
          <w:t xml:space="preserve"> </w:t>
        </w:r>
        <w:r w:rsidR="004B4856">
          <w:t>……………………………………………...</w:t>
        </w:r>
        <w:r w:rsidR="005066CE">
          <w:t>3</w:t>
        </w:r>
        <w:r w:rsidR="004B4856">
          <w:t>4</w:t>
        </w:r>
      </w:hyperlink>
    </w:p>
    <w:p w14:paraId="7C3084FD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 xml:space="preserve">Инвестиции </w:t>
      </w:r>
      <w:r w:rsidR="00FC4A0B">
        <w:t xml:space="preserve">в строительство, реконструкцию, </w:t>
      </w:r>
      <w:r>
        <w:t>техническое</w:t>
      </w:r>
      <w:r>
        <w:tab/>
        <w:t>перевооружение и</w:t>
      </w:r>
    </w:p>
    <w:p w14:paraId="6C6AE9B9" w14:textId="77777777" w:rsidR="00647CF1" w:rsidRDefault="005066CE" w:rsidP="00AA5F71">
      <w:pPr>
        <w:pStyle w:val="27"/>
        <w:tabs>
          <w:tab w:val="left" w:pos="453"/>
        </w:tabs>
      </w:pPr>
      <w:r>
        <w:t>(или) модернизацию</w:t>
      </w:r>
      <w:r w:rsidR="00FC4A0B">
        <w:t xml:space="preserve"> </w:t>
      </w:r>
      <w:r w:rsidR="004B4856">
        <w:t>…………………………………………………………………...38</w:t>
      </w:r>
    </w:p>
    <w:p w14:paraId="5C955C4F" w14:textId="77777777" w:rsidR="00647CF1" w:rsidRDefault="00000000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18" w:tooltip="Current Document">
        <w:r w:rsidR="00FC4A0B">
          <w:t xml:space="preserve">Общие положения </w:t>
        </w:r>
      </w:hyperlink>
      <w:r w:rsidR="004B4856">
        <w:t>…………………………………………………………………38</w:t>
      </w:r>
    </w:p>
    <w:p w14:paraId="69033783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 xml:space="preserve">личине необходимых инвестиций в </w:t>
      </w:r>
      <w:r>
        <w:t>строительство,</w:t>
      </w:r>
      <w:r w:rsidR="004B4856">
        <w:t xml:space="preserve"> </w:t>
      </w:r>
      <w:hyperlink w:anchor="bookmark9" w:tooltip="Current Document">
        <w:r>
          <w:t>реконструкцию, техническое перевооружение и (или) модернизацию источников т</w:t>
        </w:r>
        <w:r w:rsidR="00FC4A0B">
          <w:t xml:space="preserve">епловой энергии на каждом этапе </w:t>
        </w:r>
        <w:r w:rsidR="004B4856">
          <w:t>……………………………………………………</w:t>
        </w:r>
        <w:r>
          <w:t>4</w:t>
        </w:r>
      </w:hyperlink>
      <w:r w:rsidR="004B4856">
        <w:t>2</w:t>
      </w:r>
    </w:p>
    <w:p w14:paraId="3B757D3F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</w:t>
      </w:r>
      <w:r>
        <w:tab/>
        <w:t>по ве</w:t>
      </w:r>
      <w:r w:rsidR="004B4856">
        <w:t>личине</w:t>
      </w:r>
      <w:r w:rsidR="004B4856">
        <w:tab/>
        <w:t>необходимых</w:t>
      </w:r>
      <w:r w:rsidR="004B4856">
        <w:tab/>
        <w:t xml:space="preserve">инвестиций в </w:t>
      </w:r>
      <w:r>
        <w:t>строительство,</w:t>
      </w:r>
    </w:p>
    <w:p w14:paraId="2552BFDE" w14:textId="77777777" w:rsidR="00647CF1" w:rsidRDefault="005066CE" w:rsidP="00AA5F71">
      <w:pPr>
        <w:pStyle w:val="27"/>
        <w:tabs>
          <w:tab w:val="left" w:pos="453"/>
        </w:tabs>
      </w:pPr>
      <w:r>
        <w:t>реконструкцию, техническое перевооружение и (или) модернизацию теп</w:t>
      </w:r>
      <w:r w:rsidR="00FC4A0B">
        <w:t xml:space="preserve">ловых сетей и сооружений на них </w:t>
      </w:r>
      <w:r w:rsidR="004B4856">
        <w:t>…………………………………………………………….</w:t>
      </w:r>
      <w:r>
        <w:t>4</w:t>
      </w:r>
      <w:r w:rsidR="004B4856">
        <w:t>4</w:t>
      </w:r>
    </w:p>
    <w:p w14:paraId="7297634A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инвестиций в строительство, реконструкцию,</w:t>
      </w:r>
    </w:p>
    <w:p w14:paraId="34C8FE34" w14:textId="77777777" w:rsidR="00647CF1" w:rsidRDefault="005066CE" w:rsidP="00AA5F71">
      <w:pPr>
        <w:pStyle w:val="27"/>
        <w:tabs>
          <w:tab w:val="left" w:pos="453"/>
        </w:tabs>
      </w:pPr>
      <w:r>
        <w:t>техническое перевооружение и (или) модернизацию в связи с изменениями температурного графика и гидравлического режим</w:t>
      </w:r>
      <w:r w:rsidR="00FC4A0B">
        <w:t xml:space="preserve">а работы системы теплоснабжения </w:t>
      </w:r>
      <w:r w:rsidR="004B4856">
        <w:t>………………………………………………………………………..</w:t>
      </w:r>
      <w:r>
        <w:t>4</w:t>
      </w:r>
      <w:r w:rsidR="004B4856">
        <w:t>6</w:t>
      </w:r>
    </w:p>
    <w:p w14:paraId="1DCCCF29" w14:textId="77777777" w:rsidR="00647CF1" w:rsidRDefault="005066CE" w:rsidP="00AA5F71">
      <w:pPr>
        <w:pStyle w:val="27"/>
        <w:numPr>
          <w:ilvl w:val="1"/>
          <w:numId w:val="1"/>
        </w:numPr>
        <w:tabs>
          <w:tab w:val="left" w:pos="453"/>
        </w:tabs>
      </w:pPr>
      <w:r>
        <w:t>Предложения по величине необходимых инвестиций для перевода открытой</w:t>
      </w:r>
    </w:p>
    <w:p w14:paraId="55340932" w14:textId="77777777" w:rsidR="00647CF1" w:rsidRDefault="00000000" w:rsidP="00AA5F71">
      <w:pPr>
        <w:pStyle w:val="27"/>
        <w:tabs>
          <w:tab w:val="left" w:pos="453"/>
        </w:tabs>
      </w:pPr>
      <w:hyperlink w:anchor="bookmark15" w:tooltip="Current Document">
        <w:r w:rsidR="005066CE">
          <w:t>системы теплоснабжения (горячего водоснабжения) в закрытую систему горячег</w:t>
        </w:r>
        <w:r w:rsidR="00FC4A0B">
          <w:t xml:space="preserve">о водоснабжения на каждом этапе </w:t>
        </w:r>
        <w:r w:rsidR="004B4856">
          <w:t>………………………………………………………</w:t>
        </w:r>
        <w:r w:rsidR="005066CE">
          <w:t>4</w:t>
        </w:r>
      </w:hyperlink>
      <w:r w:rsidR="004B4856">
        <w:t>6</w:t>
      </w:r>
    </w:p>
    <w:p w14:paraId="4851B0EF" w14:textId="77777777" w:rsidR="00647CF1" w:rsidRDefault="00000000" w:rsidP="00AA5F71">
      <w:pPr>
        <w:pStyle w:val="27"/>
        <w:numPr>
          <w:ilvl w:val="1"/>
          <w:numId w:val="1"/>
        </w:numPr>
        <w:tabs>
          <w:tab w:val="left" w:pos="453"/>
        </w:tabs>
      </w:pPr>
      <w:hyperlink w:anchor="bookmark21" w:tooltip="Current Document">
        <w:r w:rsidR="005066CE">
          <w:t>Оценка эффективности инвестиций по отд</w:t>
        </w:r>
        <w:r w:rsidR="00FC4A0B">
          <w:t xml:space="preserve">ельным предложениям </w:t>
        </w:r>
      </w:hyperlink>
      <w:r w:rsidR="004B4856">
        <w:t>…………….48</w:t>
      </w:r>
    </w:p>
    <w:p w14:paraId="00FD9EA3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Решение о присвоении статуса единой теплоснабжающей организации</w:t>
      </w:r>
    </w:p>
    <w:p w14:paraId="1CBB9694" w14:textId="77777777" w:rsidR="00647CF1" w:rsidRDefault="005066CE" w:rsidP="00AA5F71">
      <w:pPr>
        <w:pStyle w:val="27"/>
        <w:tabs>
          <w:tab w:val="left" w:pos="453"/>
        </w:tabs>
      </w:pPr>
      <w:r>
        <w:t>(</w:t>
      </w:r>
      <w:r w:rsidR="00FC4A0B">
        <w:t xml:space="preserve">организациям) </w:t>
      </w:r>
      <w:r w:rsidR="004B4856">
        <w:t>…………………………………………………………………………</w:t>
      </w:r>
      <w:r>
        <w:t>5</w:t>
      </w:r>
      <w:r w:rsidR="004B4856">
        <w:t>3</w:t>
      </w:r>
    </w:p>
    <w:p w14:paraId="638C6A8E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Решения о распределении тепловой нагрузки между источниками тепловой</w:t>
      </w:r>
    </w:p>
    <w:p w14:paraId="1CE0B72C" w14:textId="77777777" w:rsidR="00647CF1" w:rsidRDefault="00FC4A0B" w:rsidP="00AA5F71">
      <w:pPr>
        <w:pStyle w:val="27"/>
        <w:tabs>
          <w:tab w:val="left" w:pos="453"/>
        </w:tabs>
      </w:pPr>
      <w:r>
        <w:t xml:space="preserve">Энергии </w:t>
      </w:r>
      <w:r w:rsidR="004B4856">
        <w:t>…………………………………………………………………………………</w:t>
      </w:r>
      <w:r w:rsidR="005066CE">
        <w:t>5</w:t>
      </w:r>
      <w:r w:rsidR="004B4856">
        <w:t>6</w:t>
      </w:r>
    </w:p>
    <w:p w14:paraId="73DFCC3A" w14:textId="77777777" w:rsidR="00647CF1" w:rsidRDefault="00000000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5" w:tooltip="Current Document">
        <w:r w:rsidR="005066CE">
          <w:t>Решения по бесхо</w:t>
        </w:r>
        <w:r w:rsidR="00FC4A0B">
          <w:t xml:space="preserve">зяйным тепловым сетям </w:t>
        </w:r>
      </w:hyperlink>
      <w:r w:rsidR="004B4856">
        <w:t>………………………………………58</w:t>
      </w:r>
    </w:p>
    <w:p w14:paraId="6BAAC494" w14:textId="77777777" w:rsidR="00647CF1" w:rsidRDefault="005066CE" w:rsidP="00AA5F71">
      <w:pPr>
        <w:pStyle w:val="27"/>
        <w:numPr>
          <w:ilvl w:val="0"/>
          <w:numId w:val="1"/>
        </w:numPr>
        <w:tabs>
          <w:tab w:val="left" w:pos="453"/>
        </w:tabs>
      </w:pPr>
      <w:r>
        <w:t>Синхронизация схемы теплоснабжения со схемой газоснабжения и газификации</w:t>
      </w:r>
    </w:p>
    <w:p w14:paraId="1144572E" w14:textId="77777777" w:rsidR="00647CF1" w:rsidRDefault="005066CE" w:rsidP="00AA5F71">
      <w:pPr>
        <w:pStyle w:val="27"/>
        <w:tabs>
          <w:tab w:val="left" w:pos="453"/>
        </w:tabs>
      </w:pPr>
      <w:r>
        <w:t>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</w:t>
      </w:r>
      <w:r w:rsidR="00FC4A0B">
        <w:t xml:space="preserve">оселения </w:t>
      </w:r>
      <w:r w:rsidR="004B4856">
        <w:t>……………………………………………………………………………….59</w:t>
      </w:r>
    </w:p>
    <w:p w14:paraId="05D14B78" w14:textId="77777777" w:rsidR="00647CF1" w:rsidRDefault="00000000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6" w:tooltip="Current Document">
        <w:r w:rsidR="005066CE">
          <w:t>Индикаторы развития систем тепл</w:t>
        </w:r>
        <w:r w:rsidR="00FC4A0B">
          <w:t xml:space="preserve">оснабжения городского поселения </w:t>
        </w:r>
        <w:r w:rsidR="004B4856">
          <w:t>………..</w:t>
        </w:r>
        <w:r w:rsidR="005066CE">
          <w:t>6</w:t>
        </w:r>
      </w:hyperlink>
      <w:r w:rsidR="004B4856">
        <w:t>0</w:t>
      </w:r>
    </w:p>
    <w:p w14:paraId="4948E035" w14:textId="77777777" w:rsidR="00647CF1" w:rsidRDefault="00000000" w:rsidP="00AA5F71">
      <w:pPr>
        <w:pStyle w:val="27"/>
        <w:numPr>
          <w:ilvl w:val="0"/>
          <w:numId w:val="1"/>
        </w:numPr>
        <w:tabs>
          <w:tab w:val="left" w:pos="453"/>
        </w:tabs>
      </w:pPr>
      <w:hyperlink w:anchor="bookmark27" w:tooltip="Current Document">
        <w:r w:rsidR="00FC4A0B">
          <w:t xml:space="preserve">Ценовые (тарифные) последствия </w:t>
        </w:r>
        <w:r w:rsidR="004B4856">
          <w:t>………………………………………………...</w:t>
        </w:r>
        <w:r w:rsidR="005066CE">
          <w:t>6</w:t>
        </w:r>
        <w:r w:rsidR="004B4856">
          <w:t>3</w:t>
        </w:r>
      </w:hyperlink>
    </w:p>
    <w:p w14:paraId="0BCE3224" w14:textId="77777777" w:rsidR="00647CF1" w:rsidRPr="00AB227E" w:rsidRDefault="00AB227E" w:rsidP="00AA5F71">
      <w:pPr>
        <w:pStyle w:val="af3"/>
        <w:numPr>
          <w:ilvl w:val="0"/>
          <w:numId w:val="1"/>
        </w:numPr>
        <w:tabs>
          <w:tab w:val="left" w:pos="453"/>
          <w:tab w:val="left" w:pos="493"/>
        </w:tabs>
        <w:ind w:left="0"/>
        <w:jc w:val="both"/>
        <w:rPr>
          <w:sz w:val="2"/>
          <w:szCs w:val="2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Оценка экономической эффективности мероприятий по переводу открытых систем теплоснабжения (горячего водоснабжения) на закрытые системы горячего </w:t>
      </w:r>
      <w:r w:rsidRPr="004B4856">
        <w:rPr>
          <w:rFonts w:ascii="Times New Roman" w:hAnsi="Times New Roman" w:cs="Times New Roman"/>
          <w:sz w:val="28"/>
          <w:szCs w:val="28"/>
        </w:rPr>
        <w:t>водоснабжения</w:t>
      </w:r>
      <w:r w:rsidR="004B4856">
        <w:rPr>
          <w:rFonts w:ascii="Times New Roman" w:hAnsi="Times New Roman" w:cs="Times New Roman"/>
          <w:sz w:val="28"/>
          <w:szCs w:val="28"/>
        </w:rPr>
        <w:t xml:space="preserve"> .</w:t>
      </w:r>
      <w:r w:rsidRPr="004B485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65</w:t>
      </w:r>
    </w:p>
    <w:p w14:paraId="00663D3D" w14:textId="77777777" w:rsidR="00AB227E" w:rsidRDefault="00AB227E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</w:t>
      </w:r>
      <w:r w:rsidR="004B48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…………………………………………….66</w:t>
      </w:r>
    </w:p>
    <w:p w14:paraId="6D47FC70" w14:textId="77777777" w:rsidR="00A63D23" w:rsidRPr="00AB227E" w:rsidRDefault="00A63D23" w:rsidP="004B4856">
      <w:pPr>
        <w:pStyle w:val="af3"/>
        <w:numPr>
          <w:ilvl w:val="0"/>
          <w:numId w:val="1"/>
        </w:numPr>
        <w:tabs>
          <w:tab w:val="left" w:pos="426"/>
          <w:tab w:val="left" w:pos="453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надежности теплоснабжения …………………………………………….67</w:t>
      </w:r>
    </w:p>
    <w:p w14:paraId="7DAC4621" w14:textId="77777777" w:rsidR="00AB227E" w:rsidRDefault="00AB227E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</w:pPr>
    </w:p>
    <w:p w14:paraId="550B485D" w14:textId="77777777" w:rsidR="00A63D23" w:rsidRPr="00AB227E" w:rsidRDefault="00A63D23" w:rsidP="00AA5F71">
      <w:pPr>
        <w:tabs>
          <w:tab w:val="left" w:pos="453"/>
        </w:tabs>
        <w:rPr>
          <w:rFonts w:ascii="Times New Roman" w:hAnsi="Times New Roman" w:cs="Times New Roman"/>
          <w:sz w:val="16"/>
          <w:szCs w:val="16"/>
        </w:rPr>
        <w:sectPr w:rsidR="00A63D23" w:rsidRPr="00AB227E" w:rsidSect="00D803CF">
          <w:pgSz w:w="11900" w:h="16840"/>
          <w:pgMar w:top="360" w:right="985" w:bottom="360" w:left="851" w:header="0" w:footer="3" w:gutter="0"/>
          <w:cols w:space="720"/>
          <w:noEndnote/>
          <w:docGrid w:linePitch="360"/>
        </w:sectPr>
      </w:pPr>
    </w:p>
    <w:p w14:paraId="2CE3F2AD" w14:textId="77777777" w:rsidR="00647CF1" w:rsidRDefault="005066CE" w:rsidP="001537B5">
      <w:pPr>
        <w:pStyle w:val="50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322" w:lineRule="exact"/>
        <w:ind w:firstLine="620"/>
      </w:pPr>
      <w:r>
        <w:lastRenderedPageBreak/>
        <w:t>Показатели существующего и перспективного спроса на тепловую энергию (мощность) и теплоноситель в установленных границах территории городского поселения.</w:t>
      </w:r>
    </w:p>
    <w:p w14:paraId="3FE196FD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В данном разделе приведен прогноз перспективного потребления тепловой энергии на цели теплоснабжения потребителей на рассматриваемый период</w:t>
      </w:r>
    </w:p>
    <w:p w14:paraId="4C6A2DF8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Объекты перспективного строительства общественных и жилых зданий приняты на основании плана строительства, реконструкции, капитального ремонта объектов на территории Спасского городского поселения (далее СГП), предоставленного Администрацией СГП.</w:t>
      </w:r>
    </w:p>
    <w:p w14:paraId="20725691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Технические условия на присоединение к тепловым сетям отдельных объектов</w:t>
      </w:r>
      <w:r w:rsidR="005D0BDC">
        <w:t xml:space="preserve"> были представлены теплоснабжаю</w:t>
      </w:r>
      <w:r>
        <w:t>щ</w:t>
      </w:r>
      <w:r w:rsidR="005D0BDC">
        <w:t>и</w:t>
      </w:r>
      <w:r>
        <w:t>ми организациями. Данные из технических условий приняты в расчетах.</w:t>
      </w:r>
    </w:p>
    <w:p w14:paraId="5D6FB97D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 xml:space="preserve">В качестве расчетных элементов территориального деления в Схеме теплоснабжения приняты населенные пункты и (или) планировочные районы </w:t>
      </w:r>
      <w:proofErr w:type="gramStart"/>
      <w:r>
        <w:t>согласно генерального плана</w:t>
      </w:r>
      <w:proofErr w:type="gramEnd"/>
      <w:r>
        <w:t xml:space="preserve"> развития городского поселения.</w:t>
      </w:r>
    </w:p>
    <w:p w14:paraId="222BCED2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о величине общей отапливаемой площади строительных фондов на 01.01.2021 г. - отсутствуют. Сведения об объеме ввода в эксплуатацию жилья и общественно-деловых объектов в 2020 г. - отсутствуют.</w:t>
      </w:r>
    </w:p>
    <w:p w14:paraId="05AA2309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о договорных тепловых нагрузках потребителей городского поселения по состоянию на момент актуализации схемы теплоснабжения приведены в таблице 1.1. Приборы учета на коллекторе источника отсутствуют, в связи с чем в качестве расчетных тепловых нагрузок потребителей принимаются договорные.</w:t>
      </w:r>
    </w:p>
    <w:p w14:paraId="6B0ED474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данные фактического потребления тепловой энергии потребителями в зонах действия источников тепловой энергии, расположенных на территории города, за 2019-2021 г. представлены в таблице 1.2.</w:t>
      </w:r>
    </w:p>
    <w:p w14:paraId="32F94B38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Сводные показатели прогнозируемых значений приростов площадей нового строительства с разделением на многоквартирные дома, жилые дома и общественные здания по районам города на рассматриваемый период представлены в таблице</w:t>
      </w:r>
    </w:p>
    <w:p w14:paraId="20C77E89" w14:textId="77777777" w:rsidR="00647CF1" w:rsidRDefault="005066CE" w:rsidP="001537B5">
      <w:pPr>
        <w:pStyle w:val="25"/>
        <w:shd w:val="clear" w:color="auto" w:fill="auto"/>
        <w:spacing w:before="0"/>
        <w:jc w:val="left"/>
      </w:pPr>
      <w:r>
        <w:t>1.3.</w:t>
      </w:r>
    </w:p>
    <w:p w14:paraId="204E036C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Сведения по конкретным объектам, подлежащим подключению к системе теплоснабжения городского поселения в период 202</w:t>
      </w:r>
      <w:r w:rsidR="00C7304F">
        <w:t>2</w:t>
      </w:r>
      <w:r>
        <w:t>-2036 гг., приведены в таблице 1.4.</w:t>
      </w:r>
    </w:p>
    <w:p w14:paraId="6BE5FBCE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мощность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1.5.</w:t>
      </w:r>
    </w:p>
    <w:p w14:paraId="70FA092A" w14:textId="77777777" w:rsidR="00647CF1" w:rsidRDefault="005066CE" w:rsidP="001537B5">
      <w:pPr>
        <w:pStyle w:val="25"/>
        <w:shd w:val="clear" w:color="auto" w:fill="auto"/>
        <w:spacing w:before="0"/>
        <w:ind w:firstLine="620"/>
      </w:pPr>
      <w:r>
        <w:t>Прогнозы приростов спроса на тепловую энергию для централизованного теплоснабжения с разделением по видам теплопотребления, сгруппированные по районам Спасского городского поселения на рассматриваемый период, представлены в таблице 1.6.</w:t>
      </w:r>
    </w:p>
    <w:p w14:paraId="433E8FDC" w14:textId="77777777"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5221D1A6" w14:textId="77777777" w:rsidR="00647CF1" w:rsidRDefault="00854EB6">
      <w:pPr>
        <w:framePr w:wrap="none" w:vAnchor="page" w:hAnchor="page" w:x="1259" w:y="112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8CA2337" wp14:editId="2DB5D6FD">
            <wp:extent cx="9174480" cy="5494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48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4A844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468262C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5A8D4E5C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A03FA4F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05A68F34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1D083F2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762D4C0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5888A90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223894B9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FAE51F3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0D8AC1D4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F3AA0E2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273AC0CA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402D230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B4635E2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5F8DECA7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2BC9C6E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8CA1906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C2EFF0D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31FB89F0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9E78B8A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2E0EE52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A239AAD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2F1C559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02CD3C1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2C466A9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13A3292E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56F7DA2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5133AB55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640C2E8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3D820EC1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17CDF19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E87ABE1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5D9C2DC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E154FF4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2A94245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72602A01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6E385981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02CE8E7F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493D4F84" w14:textId="77777777" w:rsidR="001537B5" w:rsidRDefault="001537B5" w:rsidP="001537B5">
      <w:pPr>
        <w:pStyle w:val="a5"/>
        <w:shd w:val="clear" w:color="auto" w:fill="auto"/>
        <w:spacing w:line="240" w:lineRule="exact"/>
      </w:pPr>
    </w:p>
    <w:p w14:paraId="50204954" w14:textId="77777777" w:rsidR="00647CF1" w:rsidRDefault="005066CE" w:rsidP="001537B5">
      <w:pPr>
        <w:pStyle w:val="a5"/>
        <w:shd w:val="clear" w:color="auto" w:fill="auto"/>
        <w:spacing w:line="240" w:lineRule="exact"/>
        <w:jc w:val="center"/>
      </w:pPr>
      <w:r>
        <w:t>Рис. 1.1. Границы городского поселения</w:t>
      </w:r>
    </w:p>
    <w:p w14:paraId="01AA0C36" w14:textId="77777777" w:rsidR="001537B5" w:rsidRDefault="001537B5" w:rsidP="001537B5">
      <w:pPr>
        <w:pStyle w:val="33"/>
        <w:shd w:val="clear" w:color="auto" w:fill="auto"/>
        <w:spacing w:line="200" w:lineRule="exact"/>
      </w:pPr>
    </w:p>
    <w:p w14:paraId="73A32E49" w14:textId="77777777" w:rsidR="00647CF1" w:rsidRDefault="00647CF1">
      <w:pPr>
        <w:rPr>
          <w:sz w:val="2"/>
          <w:szCs w:val="2"/>
        </w:rPr>
        <w:sectPr w:rsidR="00647C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3388FA" w14:textId="77777777" w:rsidR="00647CF1" w:rsidRPr="005D0BDC" w:rsidRDefault="005066CE" w:rsidP="005D0BDC">
      <w:pPr>
        <w:pStyle w:val="a7"/>
        <w:shd w:val="clear" w:color="auto" w:fill="auto"/>
        <w:spacing w:line="240" w:lineRule="exact"/>
        <w:ind w:right="1543"/>
        <w:rPr>
          <w:u w:val="single"/>
        </w:rPr>
      </w:pPr>
      <w:r w:rsidRPr="005D0BDC">
        <w:rPr>
          <w:u w:val="single"/>
        </w:rPr>
        <w:lastRenderedPageBreak/>
        <w:t>Таблица 1.1. Сведения о договорных тепловых нагрузках потребителей городского по</w:t>
      </w:r>
      <w:r w:rsidR="00313552" w:rsidRPr="005D0BDC">
        <w:rPr>
          <w:u w:val="single"/>
        </w:rPr>
        <w:t>селения п</w:t>
      </w:r>
      <w:r w:rsidR="007521B7" w:rsidRPr="005D0BDC">
        <w:rPr>
          <w:u w:val="single"/>
        </w:rPr>
        <w:t>о состоянию на 2021</w:t>
      </w:r>
      <w:r w:rsidR="00313552" w:rsidRPr="005D0BDC">
        <w:rPr>
          <w:u w:val="single"/>
        </w:rPr>
        <w:t>г.</w:t>
      </w:r>
    </w:p>
    <w:p w14:paraId="121AB7C3" w14:textId="77777777" w:rsidR="002D25E5" w:rsidRPr="002D25E5" w:rsidRDefault="002D25E5" w:rsidP="002D25E5">
      <w:pPr>
        <w:pStyle w:val="a7"/>
        <w:shd w:val="clear" w:color="auto" w:fill="auto"/>
        <w:spacing w:line="240" w:lineRule="exact"/>
        <w:ind w:right="1543" w:firstLine="708"/>
      </w:pPr>
    </w:p>
    <w:tbl>
      <w:tblPr>
        <w:tblOverlap w:val="never"/>
        <w:tblW w:w="10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2050"/>
        <w:gridCol w:w="1459"/>
        <w:gridCol w:w="1358"/>
        <w:gridCol w:w="1205"/>
        <w:gridCol w:w="1198"/>
      </w:tblGrid>
      <w:tr w:rsidR="00647CF1" w14:paraId="1A86F73F" w14:textId="77777777" w:rsidTr="002D25E5">
        <w:trPr>
          <w:trHeight w:hRule="exact" w:val="240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87E9F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E57E1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160"/>
              <w:jc w:val="center"/>
            </w:pPr>
            <w:r>
              <w:rPr>
                <w:rStyle w:val="211pt"/>
              </w:rPr>
              <w:t>Населенный пункт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E1C79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Подключенная тепловая нагрузка, Гкал/ч</w:t>
            </w:r>
          </w:p>
        </w:tc>
      </w:tr>
      <w:tr w:rsidR="00647CF1" w14:paraId="3CE718DC" w14:textId="77777777" w:rsidTr="002D25E5">
        <w:trPr>
          <w:trHeight w:hRule="exact" w:val="475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E296" w14:textId="77777777" w:rsidR="00647CF1" w:rsidRDefault="00647CF1" w:rsidP="00660F59">
            <w:pPr>
              <w:jc w:val="center"/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EE4" w14:textId="77777777" w:rsidR="00647CF1" w:rsidRDefault="00647CF1" w:rsidP="00660F59">
            <w:pPr>
              <w:jc w:val="center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15F30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Отопление и вентиляция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B922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ind w:left="240"/>
              <w:jc w:val="center"/>
            </w:pPr>
            <w:r>
              <w:rPr>
                <w:rStyle w:val="2105pt"/>
              </w:rPr>
              <w:t xml:space="preserve">ГВС </w:t>
            </w:r>
            <w:proofErr w:type="spellStart"/>
            <w:r>
              <w:rPr>
                <w:rStyle w:val="211pt"/>
              </w:rPr>
              <w:t>ср.ч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4191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Пар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26F3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Итого</w:t>
            </w:r>
          </w:p>
        </w:tc>
      </w:tr>
      <w:tr w:rsidR="00647CF1" w14:paraId="67FEB6F2" w14:textId="77777777" w:rsidTr="002D25E5">
        <w:trPr>
          <w:trHeight w:hRule="exact" w:val="75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8EEF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1pt"/>
              </w:rPr>
              <w:t>Котельная "Производственно- отопительная УПК №3 Спасск"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2697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proofErr w:type="spellStart"/>
            <w:r>
              <w:rPr>
                <w:rStyle w:val="211pt"/>
              </w:rPr>
              <w:t>п.г.т</w:t>
            </w:r>
            <w:proofErr w:type="spellEnd"/>
            <w:r>
              <w:rPr>
                <w:rStyle w:val="211pt"/>
              </w:rPr>
              <w:t>. Спасск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3870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0,695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FE266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0,03007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485B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BB13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95pt"/>
              </w:rPr>
              <w:t>0,7257</w:t>
            </w:r>
          </w:p>
        </w:tc>
      </w:tr>
      <w:tr w:rsidR="00647CF1" w14:paraId="333ABD8A" w14:textId="77777777" w:rsidTr="002D25E5">
        <w:trPr>
          <w:trHeight w:hRule="exact" w:val="56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433F" w14:textId="77777777" w:rsidR="00647CF1" w:rsidRDefault="005066CE" w:rsidP="00660F59">
            <w:pPr>
              <w:pStyle w:val="25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211pt"/>
              </w:rPr>
              <w:t>Всего</w:t>
            </w:r>
            <w:r w:rsidR="00313552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по городскому поселению: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9FDA" w14:textId="77777777" w:rsidR="00647CF1" w:rsidRDefault="00647CF1" w:rsidP="00660F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517B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05pt"/>
              </w:rPr>
              <w:t>0,695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82A6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05pt"/>
              </w:rPr>
              <w:t>0,03007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0DF29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E2553" w14:textId="77777777" w:rsidR="00647CF1" w:rsidRDefault="005066CE" w:rsidP="00660F5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2105pt"/>
              </w:rPr>
              <w:t>0,7257</w:t>
            </w:r>
          </w:p>
        </w:tc>
      </w:tr>
    </w:tbl>
    <w:p w14:paraId="6F862F8C" w14:textId="77777777" w:rsidR="005D0BDC" w:rsidRDefault="005D0BDC" w:rsidP="005D0BDC">
      <w:pPr>
        <w:pStyle w:val="a9"/>
        <w:shd w:val="clear" w:color="auto" w:fill="auto"/>
        <w:rPr>
          <w:u w:val="single"/>
        </w:rPr>
      </w:pPr>
    </w:p>
    <w:p w14:paraId="09DAF497" w14:textId="77777777" w:rsidR="00647CF1" w:rsidRPr="005D0BDC" w:rsidRDefault="005066CE" w:rsidP="005D0BDC">
      <w:pPr>
        <w:pStyle w:val="a9"/>
        <w:shd w:val="clear" w:color="auto" w:fill="auto"/>
        <w:rPr>
          <w:u w:val="single"/>
        </w:rPr>
      </w:pPr>
      <w:r w:rsidRPr="005D0BDC">
        <w:rPr>
          <w:u w:val="single"/>
        </w:rPr>
        <w:t>Таблица 1.2. Сводные данные величины потребления тепловой энергии потребителями, Г кал/год</w:t>
      </w:r>
    </w:p>
    <w:p w14:paraId="2FE5F988" w14:textId="77777777" w:rsidR="002D25E5" w:rsidRPr="002D25E5" w:rsidRDefault="002D25E5" w:rsidP="002D25E5">
      <w:pPr>
        <w:pStyle w:val="a9"/>
        <w:shd w:val="clear" w:color="auto" w:fill="auto"/>
        <w:ind w:firstLine="708"/>
        <w:rPr>
          <w:b w:val="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7"/>
        <w:gridCol w:w="1973"/>
        <w:gridCol w:w="1978"/>
        <w:gridCol w:w="1898"/>
      </w:tblGrid>
      <w:tr w:rsidR="00647CF1" w14:paraId="4E818081" w14:textId="77777777" w:rsidTr="002D25E5">
        <w:trPr>
          <w:trHeight w:hRule="exact" w:val="250"/>
        </w:trPr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2A47C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котельной</w:t>
            </w: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E6DE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Потребление тепла на цели теплоснабжения, Гкал</w:t>
            </w:r>
          </w:p>
        </w:tc>
      </w:tr>
      <w:tr w:rsidR="00647CF1" w14:paraId="3D91E685" w14:textId="77777777" w:rsidTr="002D25E5">
        <w:trPr>
          <w:trHeight w:hRule="exact" w:val="269"/>
        </w:trPr>
        <w:tc>
          <w:tcPr>
            <w:tcW w:w="4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2BB4FF" w14:textId="77777777" w:rsidR="00647CF1" w:rsidRDefault="00647CF1" w:rsidP="00660F59"/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B7632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2019 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25B05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Факт 2020 г.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A9639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План 2021 г.</w:t>
            </w:r>
          </w:p>
        </w:tc>
      </w:tr>
      <w:tr w:rsidR="00647CF1" w14:paraId="04203A9B" w14:textId="77777777" w:rsidTr="002D25E5">
        <w:trPr>
          <w:trHeight w:hRule="exact" w:val="269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53FAE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 xml:space="preserve">ООО "ЮКЭК", </w:t>
            </w:r>
            <w:r>
              <w:rPr>
                <w:rStyle w:val="28pt"/>
              </w:rPr>
              <w:t>в Т.Ч.: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8B4FF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4A314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12DA1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</w:tr>
      <w:tr w:rsidR="00647CF1" w14:paraId="0FC08AA6" w14:textId="77777777" w:rsidTr="002D25E5">
        <w:trPr>
          <w:trHeight w:hRule="exact" w:val="470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4F9DD" w14:textId="77777777" w:rsidR="00647CF1" w:rsidRDefault="005066CE" w:rsidP="00660F5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 №3 Спасск"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7DE9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3755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51955" w14:textId="77777777" w:rsidR="00647CF1" w:rsidRPr="00854EB6" w:rsidRDefault="005066CE" w:rsidP="00660F59">
            <w:pPr>
              <w:pStyle w:val="25"/>
              <w:shd w:val="clear" w:color="auto" w:fill="auto"/>
              <w:spacing w:before="0" w:line="190" w:lineRule="exact"/>
              <w:jc w:val="center"/>
              <w:rPr>
                <w:b/>
                <w:bCs/>
              </w:rPr>
            </w:pPr>
            <w:r w:rsidRPr="00854EB6">
              <w:rPr>
                <w:rStyle w:val="295pt"/>
                <w:b/>
                <w:bCs/>
              </w:rPr>
              <w:t>3622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8281" w14:textId="77777777" w:rsidR="00647CF1" w:rsidRPr="00854EB6" w:rsidRDefault="005066CE" w:rsidP="00660F59">
            <w:pPr>
              <w:pStyle w:val="25"/>
              <w:shd w:val="clear" w:color="auto" w:fill="auto"/>
              <w:spacing w:before="0" w:line="190" w:lineRule="exact"/>
              <w:jc w:val="center"/>
              <w:rPr>
                <w:b/>
                <w:bCs/>
              </w:rPr>
            </w:pPr>
            <w:r w:rsidRPr="00854EB6">
              <w:rPr>
                <w:rStyle w:val="295pt"/>
                <w:b/>
                <w:bCs/>
              </w:rPr>
              <w:t>3803</w:t>
            </w:r>
          </w:p>
        </w:tc>
      </w:tr>
      <w:tr w:rsidR="00647CF1" w14:paraId="3AAD7843" w14:textId="77777777" w:rsidTr="002D25E5">
        <w:trPr>
          <w:trHeight w:hRule="exact" w:val="278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93B87A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Всего по городскому поселению: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1906AD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3755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21D2F9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3622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74FCE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3803</w:t>
            </w:r>
          </w:p>
        </w:tc>
      </w:tr>
    </w:tbl>
    <w:p w14:paraId="2BEB87DF" w14:textId="77777777" w:rsidR="00647CF1" w:rsidRDefault="00647CF1">
      <w:pPr>
        <w:rPr>
          <w:sz w:val="2"/>
          <w:szCs w:val="2"/>
        </w:rPr>
        <w:sectPr w:rsidR="00647CF1" w:rsidSect="002D25E5">
          <w:pgSz w:w="11900" w:h="16840"/>
          <w:pgMar w:top="360" w:right="701" w:bottom="360" w:left="851" w:header="0" w:footer="3" w:gutter="0"/>
          <w:cols w:space="720"/>
          <w:noEndnote/>
          <w:docGrid w:linePitch="360"/>
        </w:sectPr>
      </w:pPr>
    </w:p>
    <w:p w14:paraId="05C82E36" w14:textId="77777777" w:rsidR="00647CF1" w:rsidRPr="008378A0" w:rsidRDefault="005066CE" w:rsidP="008378A0">
      <w:pPr>
        <w:pStyle w:val="a9"/>
        <w:shd w:val="clear" w:color="auto" w:fill="auto"/>
        <w:spacing w:line="278" w:lineRule="exact"/>
        <w:ind w:firstLine="708"/>
        <w:rPr>
          <w:u w:val="single"/>
        </w:rPr>
      </w:pPr>
      <w:r w:rsidRPr="008378A0">
        <w:rPr>
          <w:u w:val="single"/>
        </w:rPr>
        <w:lastRenderedPageBreak/>
        <w:t>Таблица 1.3. Сводные показатели прогнозируемых значений приростов площадей нового строительства с разделением на многоква</w:t>
      </w:r>
      <w:r w:rsidR="008378A0">
        <w:rPr>
          <w:u w:val="single"/>
        </w:rPr>
        <w:t xml:space="preserve">ртирные </w:t>
      </w:r>
      <w:r w:rsidRPr="008378A0">
        <w:rPr>
          <w:u w:val="single"/>
        </w:rPr>
        <w:t>дома, жилые дома, общественные здания и производственные здания промышленных предприятий по районам СГП на рассматриваемый</w:t>
      </w:r>
    </w:p>
    <w:p w14:paraId="6BA189EF" w14:textId="77777777" w:rsidR="00647CF1" w:rsidRDefault="00647CF1" w:rsidP="00660F59">
      <w:pPr>
        <w:pStyle w:val="29"/>
        <w:shd w:val="clear" w:color="auto" w:fill="auto"/>
        <w:tabs>
          <w:tab w:val="left" w:leader="underscore" w:pos="422"/>
        </w:tabs>
        <w:spacing w:line="170" w:lineRule="exact"/>
        <w:ind w:left="2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0"/>
        <w:gridCol w:w="1815"/>
        <w:gridCol w:w="841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740"/>
        <w:gridCol w:w="739"/>
        <w:gridCol w:w="740"/>
        <w:gridCol w:w="740"/>
        <w:gridCol w:w="649"/>
      </w:tblGrid>
      <w:tr w:rsidR="00647CF1" w14:paraId="5484B5D0" w14:textId="77777777" w:rsidTr="003316ED">
        <w:trPr>
          <w:trHeight w:hRule="exact" w:val="285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57822" w14:textId="77777777" w:rsidR="00647CF1" w:rsidRDefault="005066CE" w:rsidP="002D25E5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Населенный</w:t>
            </w:r>
          </w:p>
          <w:p w14:paraId="314E6FD1" w14:textId="77777777" w:rsidR="00647CF1" w:rsidRDefault="005066CE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478FF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Тип здания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2A0D4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60"/>
              <w:jc w:val="left"/>
            </w:pPr>
            <w:r>
              <w:rPr>
                <w:rStyle w:val="285pt"/>
              </w:rPr>
              <w:t>Всего</w:t>
            </w:r>
          </w:p>
        </w:tc>
        <w:tc>
          <w:tcPr>
            <w:tcW w:w="110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0EF2F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т. ч. по годам строительства</w:t>
            </w:r>
          </w:p>
        </w:tc>
      </w:tr>
      <w:tr w:rsidR="003316ED" w14:paraId="7AA838B0" w14:textId="77777777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3FE14E" w14:textId="77777777" w:rsidR="003316ED" w:rsidRDefault="003316ED" w:rsidP="002D25E5"/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B320A9" w14:textId="77777777" w:rsidR="003316ED" w:rsidRDefault="003316ED" w:rsidP="002D25E5"/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8DD7E" w14:textId="77777777" w:rsidR="003316ED" w:rsidRDefault="003316ED" w:rsidP="002D25E5">
            <w:pPr>
              <w:pStyle w:val="25"/>
              <w:shd w:val="clear" w:color="auto" w:fill="auto"/>
              <w:spacing w:before="0" w:after="60" w:line="180" w:lineRule="exact"/>
              <w:ind w:left="160"/>
              <w:jc w:val="left"/>
            </w:pPr>
            <w:r>
              <w:rPr>
                <w:rStyle w:val="29pt"/>
              </w:rPr>
              <w:t>2022-</w:t>
            </w:r>
          </w:p>
          <w:p w14:paraId="2F562369" w14:textId="77777777" w:rsidR="003316ED" w:rsidRDefault="003316ED" w:rsidP="002D25E5">
            <w:pPr>
              <w:pStyle w:val="25"/>
              <w:shd w:val="clear" w:color="auto" w:fill="auto"/>
              <w:spacing w:before="60" w:line="180" w:lineRule="exact"/>
              <w:ind w:left="240"/>
              <w:jc w:val="left"/>
            </w:pPr>
            <w:r>
              <w:rPr>
                <w:rStyle w:val="29pt"/>
              </w:rPr>
              <w:t>2036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9378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2022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5163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1BE00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30288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4F10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04AC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27477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AB27B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DC378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0A191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322C0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8E8E1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AE45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2034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7C1D1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365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29pt"/>
              </w:rPr>
              <w:t>2036</w:t>
            </w:r>
          </w:p>
        </w:tc>
      </w:tr>
      <w:tr w:rsidR="003316ED" w14:paraId="4793DE66" w14:textId="77777777" w:rsidTr="003316ED">
        <w:trPr>
          <w:trHeight w:hRule="exact" w:val="50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3A1AA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п.г.т</w:t>
            </w:r>
            <w:proofErr w:type="spellEnd"/>
            <w:r>
              <w:rPr>
                <w:rStyle w:val="285pt0"/>
              </w:rPr>
              <w:t>. Спасск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DB5A0" w14:textId="77777777"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многоквартирные</w:t>
            </w:r>
          </w:p>
          <w:p w14:paraId="671D7DCF" w14:textId="77777777"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0615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40D9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A4DC5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6586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A5F75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CBEAE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BF55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412762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0CDB1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FD923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A0BC1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19E49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2590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EF069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9B7D3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DEAA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5B7927B3" w14:textId="77777777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C7C334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854B2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proofErr w:type="spellStart"/>
            <w:r>
              <w:rPr>
                <w:rStyle w:val="285pt0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5E9FD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E40AB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3849D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3401E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FAAD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AFD1D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CFBA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01A41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BF37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93EB4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76B10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31F53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9D2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CBA204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31ED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2D819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2032367C" w14:textId="77777777" w:rsidTr="003316ED">
        <w:trPr>
          <w:trHeight w:hRule="exact" w:val="494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4D817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2D0EF" w14:textId="77777777"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0"/>
              </w:rPr>
              <w:t>общественно</w:t>
            </w:r>
          </w:p>
          <w:p w14:paraId="21E62DDA" w14:textId="77777777"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0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9D38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5630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0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59E3E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4BD64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26B62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886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4F1A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759A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282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CE4EA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6E968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5131F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B6C0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BDB0E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F5665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1DE8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069BE14F" w14:textId="77777777" w:rsidTr="003316ED">
        <w:trPr>
          <w:trHeight w:hRule="exact" w:val="263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60E76C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AF2CD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0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170C5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02EA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A848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AE9F0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D6D5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84B37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A680E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6AA3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CE49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B0C6A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80CE2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313CB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B167C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A4E50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B46E6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BDEB8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0F3F9237" w14:textId="77777777" w:rsidTr="003316ED">
        <w:trPr>
          <w:trHeight w:hRule="exact" w:val="494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F4A79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jc w:val="left"/>
            </w:pPr>
            <w:r>
              <w:rPr>
                <w:rStyle w:val="285pt"/>
              </w:rPr>
              <w:t>Итого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8D554" w14:textId="77777777"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ind w:left="140"/>
              <w:jc w:val="left"/>
            </w:pPr>
            <w:r>
              <w:rPr>
                <w:rStyle w:val="285pt"/>
              </w:rPr>
              <w:t>многоквартирные</w:t>
            </w:r>
          </w:p>
          <w:p w14:paraId="029CDB66" w14:textId="77777777"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жилые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9906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589AC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F7C8C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A0ABC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A9C2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2D1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F38F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A7B9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3EC8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6CCD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E2CDA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B769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79EC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C0323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13C98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55D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14:paraId="3C69BAEB" w14:textId="77777777" w:rsidTr="003316ED">
        <w:trPr>
          <w:trHeight w:hRule="exact" w:val="259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D9068C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CF609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proofErr w:type="spellStart"/>
            <w:r>
              <w:rPr>
                <w:rStyle w:val="29pt"/>
              </w:rPr>
              <w:t>ижс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7948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AEAE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22ED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B5A79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ABD89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5E1B2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5AF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E350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641E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C649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BA49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5DD0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CCA13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14333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4BBE97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B7023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14:paraId="633A6FEF" w14:textId="77777777" w:rsidTr="003316ED">
        <w:trPr>
          <w:trHeight w:hRule="exact" w:val="500"/>
        </w:trPr>
        <w:tc>
          <w:tcPr>
            <w:tcW w:w="1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498CC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69244" w14:textId="77777777" w:rsidR="003316ED" w:rsidRDefault="003316ED" w:rsidP="002D25E5">
            <w:pPr>
              <w:pStyle w:val="2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общественно</w:t>
            </w:r>
          </w:p>
          <w:p w14:paraId="45B61178" w14:textId="77777777" w:rsidR="003316ED" w:rsidRDefault="003316ED" w:rsidP="002D25E5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деловые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90F78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3577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06200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C830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1C568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0337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40FF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52A21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E250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067A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6064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CA97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F015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45D0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17BE8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4D1F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  <w:tr w:rsidR="003316ED" w14:paraId="30056D19" w14:textId="77777777" w:rsidTr="003316ED">
        <w:trPr>
          <w:trHeight w:hRule="exact" w:val="285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4FD36" w14:textId="77777777" w:rsidR="003316ED" w:rsidRDefault="003316ED" w:rsidP="002D25E5"/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2F535" w14:textId="77777777" w:rsidR="003316ED" w:rsidRDefault="003316ED" w:rsidP="002D25E5">
            <w:pPr>
              <w:pStyle w:val="25"/>
              <w:shd w:val="clear" w:color="auto" w:fill="auto"/>
              <w:spacing w:before="0" w:line="170" w:lineRule="exact"/>
              <w:ind w:left="140"/>
              <w:jc w:val="left"/>
            </w:pPr>
            <w:r>
              <w:rPr>
                <w:rStyle w:val="285pt"/>
              </w:rPr>
              <w:t>производственные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15BE02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71EB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1C047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CA11F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1F6CEC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A264D0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02598E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3255D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139D86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8F1305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D96B87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FEE32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5DF39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57A5B4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CB1CD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DBCEB" w14:textId="77777777" w:rsidR="003316ED" w:rsidRDefault="003316ED" w:rsidP="002D25E5">
            <w:pPr>
              <w:pStyle w:val="25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</w:tr>
    </w:tbl>
    <w:p w14:paraId="5B3716DF" w14:textId="77777777" w:rsidR="002D25E5" w:rsidRDefault="002D25E5" w:rsidP="002D25E5">
      <w:pPr>
        <w:ind w:firstLine="708"/>
        <w:rPr>
          <w:sz w:val="2"/>
          <w:szCs w:val="2"/>
        </w:rPr>
      </w:pPr>
    </w:p>
    <w:p w14:paraId="6B754B17" w14:textId="77777777" w:rsidR="00647CF1" w:rsidRPr="002D25E5" w:rsidRDefault="002D25E5" w:rsidP="002D25E5">
      <w:pPr>
        <w:tabs>
          <w:tab w:val="left" w:pos="726"/>
        </w:tabs>
        <w:rPr>
          <w:sz w:val="2"/>
          <w:szCs w:val="2"/>
        </w:rPr>
        <w:sectPr w:rsidR="00647CF1" w:rsidRPr="002D25E5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14:paraId="0DCEA8A5" w14:textId="77777777" w:rsidR="00647CF1" w:rsidRPr="005D0BDC" w:rsidRDefault="005066CE" w:rsidP="00660F59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1.4. Сведения по объектам, предполагаемым к подключению к системе теплоснабжения город</w:t>
      </w:r>
      <w:r w:rsidR="007521B7" w:rsidRPr="005D0BDC">
        <w:rPr>
          <w:color w:val="auto"/>
          <w:u w:val="single"/>
        </w:rPr>
        <w:t>ского поселения на рассматриваемый период.</w:t>
      </w:r>
    </w:p>
    <w:p w14:paraId="4C287C03" w14:textId="77777777"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315"/>
        <w:gridCol w:w="893"/>
        <w:gridCol w:w="715"/>
        <w:gridCol w:w="665"/>
        <w:gridCol w:w="1164"/>
        <w:gridCol w:w="834"/>
        <w:gridCol w:w="2083"/>
        <w:gridCol w:w="1004"/>
        <w:gridCol w:w="616"/>
        <w:gridCol w:w="944"/>
        <w:gridCol w:w="648"/>
        <w:gridCol w:w="1438"/>
        <w:gridCol w:w="1004"/>
        <w:gridCol w:w="572"/>
        <w:gridCol w:w="743"/>
      </w:tblGrid>
      <w:tr w:rsidR="00647CF1" w14:paraId="47498BAA" w14:textId="77777777" w:rsidTr="003316ED">
        <w:trPr>
          <w:trHeight w:hRule="exact" w:val="45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A502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"/>
              </w:rPr>
              <w:t>№</w:t>
            </w:r>
          </w:p>
          <w:p w14:paraId="1A52234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FB08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Наименование</w:t>
            </w:r>
          </w:p>
          <w:p w14:paraId="46C4408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объекта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C3CD4" w14:textId="77777777" w:rsidR="00647CF1" w:rsidRDefault="005066C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275pt"/>
              </w:rPr>
              <w:t>Насе</w:t>
            </w:r>
            <w:proofErr w:type="spellEnd"/>
          </w:p>
          <w:p w14:paraId="0EE67D4A" w14:textId="77777777" w:rsidR="00647CF1" w:rsidRDefault="005066CE" w:rsidP="00660F59">
            <w:pPr>
              <w:pStyle w:val="25"/>
              <w:shd w:val="clear" w:color="auto" w:fill="auto"/>
              <w:spacing w:before="0" w:line="206" w:lineRule="exact"/>
              <w:ind w:left="160"/>
              <w:jc w:val="left"/>
            </w:pPr>
            <w:r>
              <w:rPr>
                <w:rStyle w:val="275pt"/>
              </w:rPr>
              <w:t>ленный</w:t>
            </w:r>
          </w:p>
          <w:p w14:paraId="3B61457E" w14:textId="77777777" w:rsidR="00647CF1" w:rsidRDefault="005066CE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75pt"/>
              </w:rPr>
              <w:t>пункт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3C2C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Тип</w:t>
            </w:r>
          </w:p>
          <w:p w14:paraId="1444E5A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застрой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AED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Кол-во</w:t>
            </w:r>
          </w:p>
          <w:p w14:paraId="33E4D81B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этажей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35088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 од ввода в эксплуатацию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5719C" w14:textId="77777777" w:rsidR="00647CF1" w:rsidRDefault="005066CE" w:rsidP="00660F59">
            <w:pPr>
              <w:pStyle w:val="25"/>
              <w:shd w:val="clear" w:color="auto" w:fill="auto"/>
              <w:spacing w:before="0" w:after="60" w:line="150" w:lineRule="exact"/>
              <w:ind w:left="200"/>
              <w:jc w:val="left"/>
            </w:pPr>
            <w:r>
              <w:rPr>
                <w:rStyle w:val="275pt"/>
              </w:rPr>
              <w:t>Общая</w:t>
            </w:r>
          </w:p>
          <w:p w14:paraId="16943F6C" w14:textId="77777777" w:rsidR="00647CF1" w:rsidRDefault="005066CE" w:rsidP="00660F59">
            <w:pPr>
              <w:pStyle w:val="25"/>
              <w:shd w:val="clear" w:color="auto" w:fill="auto"/>
              <w:spacing w:before="60" w:line="150" w:lineRule="exact"/>
              <w:jc w:val="left"/>
            </w:pPr>
            <w:r>
              <w:rPr>
                <w:rStyle w:val="275pt"/>
              </w:rPr>
              <w:t>площадь,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1CC3A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Зона действия источника тепловой </w:t>
            </w:r>
            <w:proofErr w:type="spellStart"/>
            <w:r>
              <w:rPr>
                <w:rStyle w:val="275pt"/>
              </w:rPr>
              <w:t>энертии</w:t>
            </w:r>
            <w:proofErr w:type="spellEnd"/>
            <w:r>
              <w:rPr>
                <w:rStyle w:val="275pt"/>
              </w:rPr>
              <w:t xml:space="preserve"> (котельная)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4BD8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Тепловая нагрузка, Гкал/ч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82342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ind w:left="200"/>
              <w:jc w:val="left"/>
            </w:pPr>
            <w:r>
              <w:rPr>
                <w:rStyle w:val="275pt"/>
              </w:rPr>
              <w:t>Рас-</w:t>
            </w:r>
          </w:p>
          <w:p w14:paraId="662D89CB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5pt"/>
                <w:lang w:val="ru-RU" w:eastAsia="ru-RU" w:bidi="ru-RU"/>
              </w:rPr>
              <w:t>ХОД</w:t>
            </w:r>
          </w:p>
          <w:p w14:paraId="7C0C2362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воды</w:t>
            </w:r>
          </w:p>
          <w:p w14:paraId="78B6635B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</w:t>
            </w:r>
          </w:p>
          <w:p w14:paraId="080E8489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ind w:left="200"/>
              <w:jc w:val="left"/>
            </w:pPr>
            <w:r>
              <w:rPr>
                <w:rStyle w:val="275pt"/>
              </w:rPr>
              <w:t>ГВС,</w:t>
            </w:r>
          </w:p>
          <w:p w14:paraId="2FFF3398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ind w:left="200"/>
              <w:jc w:val="left"/>
            </w:pPr>
            <w:r>
              <w:rPr>
                <w:rStyle w:val="275pt"/>
              </w:rPr>
              <w:t>м^/ч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B0E0E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Расход теплоносителя на </w:t>
            </w:r>
            <w:proofErr w:type="gramStart"/>
            <w:r>
              <w:rPr>
                <w:rStyle w:val="275pt"/>
              </w:rPr>
              <w:t xml:space="preserve">ком- </w:t>
            </w:r>
            <w:proofErr w:type="spellStart"/>
            <w:r>
              <w:rPr>
                <w:rStyle w:val="275pt"/>
              </w:rPr>
              <w:t>пенсацию</w:t>
            </w:r>
            <w:proofErr w:type="spellEnd"/>
            <w:proofErr w:type="gramEnd"/>
            <w:r>
              <w:rPr>
                <w:rStyle w:val="275pt"/>
              </w:rPr>
              <w:t xml:space="preserve"> нормативных утечек из систем </w:t>
            </w:r>
            <w:proofErr w:type="spellStart"/>
            <w:r>
              <w:rPr>
                <w:rStyle w:val="275pt"/>
              </w:rPr>
              <w:t>теплопо</w:t>
            </w:r>
            <w:proofErr w:type="spellEnd"/>
            <w:r>
              <w:rPr>
                <w:rStyle w:val="275pt"/>
              </w:rPr>
              <w:t xml:space="preserve">- </w:t>
            </w:r>
            <w:proofErr w:type="spellStart"/>
            <w:r>
              <w:rPr>
                <w:rStyle w:val="275pt"/>
              </w:rPr>
              <w:t>требления</w:t>
            </w:r>
            <w:proofErr w:type="spellEnd"/>
            <w:r>
              <w:rPr>
                <w:rStyle w:val="275pt"/>
              </w:rPr>
              <w:t xml:space="preserve"> и тепловых сетей, м^/ч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725FF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Годовой полезный отпуск, Гкал</w:t>
            </w:r>
          </w:p>
        </w:tc>
      </w:tr>
      <w:tr w:rsidR="00647CF1" w14:paraId="5CA43E53" w14:textId="77777777" w:rsidTr="003316ED">
        <w:trPr>
          <w:trHeight w:hRule="exact" w:val="653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B7FE567" w14:textId="77777777" w:rsidR="00647CF1" w:rsidRDefault="00647CF1" w:rsidP="00660F59"/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9088CC" w14:textId="77777777" w:rsidR="00647CF1" w:rsidRDefault="00647CF1" w:rsidP="00660F59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CAEA2" w14:textId="77777777" w:rsidR="00647CF1" w:rsidRDefault="00647CF1" w:rsidP="00660F59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4635A" w14:textId="77777777" w:rsidR="00647CF1" w:rsidRDefault="00647CF1" w:rsidP="00660F59"/>
        </w:tc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04601E" w14:textId="77777777" w:rsidR="00647CF1" w:rsidRDefault="00647CF1" w:rsidP="00660F59"/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E8325E" w14:textId="77777777" w:rsidR="00647CF1" w:rsidRDefault="00647CF1" w:rsidP="00660F59"/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E12754" w14:textId="77777777" w:rsidR="00647CF1" w:rsidRDefault="00647CF1" w:rsidP="00660F59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AE7990" w14:textId="77777777" w:rsidR="00647CF1" w:rsidRDefault="00647CF1" w:rsidP="00660F59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A5E0E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729A3" w14:textId="77777777" w:rsidR="00647CF1" w:rsidRDefault="005066CE" w:rsidP="00660F59">
            <w:pPr>
              <w:pStyle w:val="25"/>
              <w:shd w:val="clear" w:color="auto" w:fill="auto"/>
              <w:spacing w:before="0" w:after="60" w:line="150" w:lineRule="exact"/>
              <w:ind w:left="180"/>
              <w:jc w:val="left"/>
            </w:pPr>
            <w:r>
              <w:rPr>
                <w:rStyle w:val="275pt0"/>
              </w:rPr>
              <w:t>ГВС</w:t>
            </w:r>
          </w:p>
          <w:p w14:paraId="3A851115" w14:textId="77777777" w:rsidR="00647CF1" w:rsidRDefault="005066CE" w:rsidP="00660F59">
            <w:pPr>
              <w:pStyle w:val="25"/>
              <w:shd w:val="clear" w:color="auto" w:fill="auto"/>
              <w:spacing w:before="60" w:line="150" w:lineRule="exact"/>
              <w:jc w:val="center"/>
            </w:pPr>
            <w:proofErr w:type="spellStart"/>
            <w:r>
              <w:rPr>
                <w:rStyle w:val="275pt"/>
              </w:rPr>
              <w:t>ср.ч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D155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суммарная</w:t>
            </w: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57913B" w14:textId="77777777" w:rsidR="00647CF1" w:rsidRDefault="00647CF1" w:rsidP="00660F59"/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6B3EE0" w14:textId="77777777" w:rsidR="00647CF1" w:rsidRDefault="00647CF1" w:rsidP="00660F59"/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80B4B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отопление и вентиляция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5EFA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ГВС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7E04" w14:textId="77777777" w:rsidR="00647CF1" w:rsidRDefault="005066CE" w:rsidP="00660F59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"/>
              </w:rPr>
              <w:t>сум</w:t>
            </w:r>
          </w:p>
          <w:p w14:paraId="766A073A" w14:textId="77777777" w:rsidR="00647CF1" w:rsidRDefault="005066CE" w:rsidP="00660F59">
            <w:pPr>
              <w:pStyle w:val="25"/>
              <w:shd w:val="clear" w:color="auto" w:fill="auto"/>
              <w:spacing w:before="60" w:line="150" w:lineRule="exact"/>
              <w:jc w:val="left"/>
            </w:pPr>
            <w:proofErr w:type="spellStart"/>
            <w:r>
              <w:rPr>
                <w:rStyle w:val="275pt"/>
              </w:rPr>
              <w:t>марная</w:t>
            </w:r>
            <w:proofErr w:type="spellEnd"/>
          </w:p>
        </w:tc>
      </w:tr>
      <w:tr w:rsidR="00647CF1" w14:paraId="6CB43D97" w14:textId="77777777" w:rsidTr="003316ED">
        <w:trPr>
          <w:trHeight w:hRule="exact" w:val="412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7CBA6" w14:textId="77777777" w:rsidR="00647CF1" w:rsidRDefault="00647CF1" w:rsidP="00660F59"/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4C5C71" w14:textId="77777777" w:rsidR="00647CF1" w:rsidRDefault="00647CF1" w:rsidP="00660F59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8363A5" w14:textId="77777777" w:rsidR="00647CF1" w:rsidRDefault="00647CF1" w:rsidP="00660F59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28FE0" w14:textId="77777777" w:rsidR="00647CF1" w:rsidRDefault="00647CF1" w:rsidP="00660F59"/>
        </w:tc>
        <w:tc>
          <w:tcPr>
            <w:tcW w:w="6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6638A" w14:textId="77777777" w:rsidR="00647CF1" w:rsidRDefault="00647CF1" w:rsidP="00660F59"/>
        </w:tc>
        <w:tc>
          <w:tcPr>
            <w:tcW w:w="11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454C79" w14:textId="77777777" w:rsidR="00647CF1" w:rsidRDefault="00647CF1" w:rsidP="00660F59"/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937F4C" w14:textId="77777777" w:rsidR="00647CF1" w:rsidRDefault="00647CF1" w:rsidP="00660F59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875492" w14:textId="77777777" w:rsidR="00647CF1" w:rsidRDefault="00647CF1" w:rsidP="00660F59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451F2" w14:textId="77777777" w:rsidR="00647CF1" w:rsidRDefault="005066CE" w:rsidP="00660F59">
            <w:pPr>
              <w:pStyle w:val="25"/>
              <w:shd w:val="clear" w:color="auto" w:fill="auto"/>
              <w:spacing w:before="0" w:line="100" w:lineRule="exact"/>
              <w:jc w:val="center"/>
            </w:pPr>
            <w:proofErr w:type="spellStart"/>
            <w:r>
              <w:rPr>
                <w:rStyle w:val="25pt"/>
              </w:rPr>
              <w:t>QoT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89E88" w14:textId="77777777" w:rsidR="00647CF1" w:rsidRDefault="005066CE" w:rsidP="00660F59">
            <w:pPr>
              <w:pStyle w:val="25"/>
              <w:shd w:val="clear" w:color="auto" w:fill="auto"/>
              <w:spacing w:before="0" w:line="100" w:lineRule="exact"/>
              <w:jc w:val="left"/>
            </w:pPr>
            <w:proofErr w:type="spellStart"/>
            <w:r>
              <w:rPr>
                <w:rStyle w:val="25pt"/>
              </w:rPr>
              <w:t>Qcp.rBC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6BDB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  <w:lang w:val="en-US" w:eastAsia="en-US" w:bidi="en-US"/>
              </w:rPr>
              <w:t>EQ</w:t>
            </w:r>
          </w:p>
        </w:tc>
        <w:tc>
          <w:tcPr>
            <w:tcW w:w="6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190E6B" w14:textId="77777777" w:rsidR="00647CF1" w:rsidRDefault="00647CF1" w:rsidP="00660F59"/>
        </w:tc>
        <w:tc>
          <w:tcPr>
            <w:tcW w:w="14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4AD8CA" w14:textId="77777777" w:rsidR="00647CF1" w:rsidRDefault="00647CF1" w:rsidP="00660F59"/>
        </w:tc>
        <w:tc>
          <w:tcPr>
            <w:tcW w:w="10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6BA6E3" w14:textId="77777777" w:rsidR="00647CF1" w:rsidRDefault="00647CF1" w:rsidP="00660F59"/>
        </w:tc>
        <w:tc>
          <w:tcPr>
            <w:tcW w:w="5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EDFC5A" w14:textId="77777777" w:rsidR="00647CF1" w:rsidRDefault="00647CF1" w:rsidP="00660F59"/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6D0C7" w14:textId="77777777" w:rsidR="00647CF1" w:rsidRDefault="00647CF1" w:rsidP="00660F59"/>
        </w:tc>
      </w:tr>
      <w:tr w:rsidR="00647CF1" w14:paraId="568ACF0C" w14:textId="77777777" w:rsidTr="003316ED">
        <w:trPr>
          <w:trHeight w:hRule="exact" w:val="6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BC38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95E60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ДК "Юность", ул. Мостовая, 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6492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п.г.т</w:t>
            </w:r>
            <w:proofErr w:type="spellEnd"/>
            <w:r>
              <w:rPr>
                <w:rStyle w:val="275pt0"/>
              </w:rPr>
              <w:t>.</w:t>
            </w:r>
          </w:p>
          <w:p w14:paraId="6BD1A44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Спасск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71CD7" w14:textId="77777777" w:rsidR="00647CF1" w:rsidRDefault="005066CE" w:rsidP="00660F59">
            <w:pPr>
              <w:pStyle w:val="25"/>
              <w:shd w:val="clear" w:color="auto" w:fill="auto"/>
              <w:spacing w:before="0" w:after="60" w:line="150" w:lineRule="exact"/>
              <w:ind w:left="240"/>
              <w:jc w:val="left"/>
            </w:pPr>
            <w:r>
              <w:rPr>
                <w:rStyle w:val="275pt0"/>
              </w:rPr>
              <w:t>общ-</w:t>
            </w:r>
          </w:p>
          <w:p w14:paraId="143A4C09" w14:textId="77777777" w:rsidR="00647CF1" w:rsidRDefault="005066CE" w:rsidP="00660F59">
            <w:pPr>
              <w:pStyle w:val="25"/>
              <w:shd w:val="clear" w:color="auto" w:fill="auto"/>
              <w:spacing w:before="60" w:line="150" w:lineRule="exact"/>
              <w:ind w:left="240"/>
              <w:jc w:val="left"/>
            </w:pPr>
            <w:r>
              <w:rPr>
                <w:rStyle w:val="275pt0"/>
              </w:rPr>
              <w:t>дел.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3A64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9D5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6677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B68A3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A287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ED1E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0,0003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7EDC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AAB9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66D3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0,00178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8C64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24,1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A550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D985B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25,1</w:t>
            </w:r>
          </w:p>
        </w:tc>
      </w:tr>
      <w:tr w:rsidR="00647CF1" w14:paraId="5C8A37B6" w14:textId="77777777" w:rsidTr="003316ED">
        <w:trPr>
          <w:trHeight w:hRule="exact" w:val="6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5E01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0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2BF4C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Индивидуальный жилой дом, ул. Молодежная, 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1CAD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п.г.т</w:t>
            </w:r>
            <w:proofErr w:type="spellEnd"/>
            <w:r>
              <w:rPr>
                <w:rStyle w:val="275pt0"/>
              </w:rPr>
              <w:t>.</w:t>
            </w:r>
          </w:p>
          <w:p w14:paraId="3F60245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Спасск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E6C2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0"/>
              </w:rPr>
              <w:t>жил.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7F28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F0CA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4B7E2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F3DCF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2E6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733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0,0010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1EFB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5D90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0,019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3DF7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0,00096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1F1F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B661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8,8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763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22,9</w:t>
            </w:r>
          </w:p>
        </w:tc>
      </w:tr>
      <w:tr w:rsidR="00647CF1" w14:paraId="0F6E4AAE" w14:textId="77777777" w:rsidTr="003316ED">
        <w:trPr>
          <w:trHeight w:hRule="exact"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81F6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0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930C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Индивидуальный жилой дом, ул. Набережная, 13А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DFFC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п.г.т</w:t>
            </w:r>
            <w:proofErr w:type="spellEnd"/>
            <w:r>
              <w:rPr>
                <w:rStyle w:val="275pt0"/>
              </w:rPr>
              <w:t>.</w:t>
            </w:r>
          </w:p>
          <w:p w14:paraId="556AA65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Спасск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868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0"/>
              </w:rPr>
              <w:t>жил.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3212B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C6D5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AE8F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8F19A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Котельная "Производственно-отопительная УПК№3 Спасск"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963B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0,0043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2EA8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0,0008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C0A7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9833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CB4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0,00097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3C5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11,3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C43F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B9C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18,3</w:t>
            </w:r>
          </w:p>
        </w:tc>
      </w:tr>
      <w:tr w:rsidR="00647CF1" w14:paraId="395C2694" w14:textId="77777777" w:rsidTr="003316ED">
        <w:trPr>
          <w:trHeight w:hRule="exact" w:val="4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AAB6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8D61D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Промышленные здания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B1A1D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7C83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68D59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96E6A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DC59B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290C4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897A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EC39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2ADE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76C4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20AC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461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BDEA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9B75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</w:t>
            </w:r>
          </w:p>
        </w:tc>
      </w:tr>
      <w:tr w:rsidR="00647CF1" w14:paraId="1577844D" w14:textId="77777777" w:rsidTr="003316ED">
        <w:trPr>
          <w:trHeight w:hRule="exact" w:val="4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0D3A9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4B059" w14:textId="77777777"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275pt"/>
              </w:rPr>
              <w:t>Общественноделовые</w:t>
            </w:r>
            <w:proofErr w:type="spellEnd"/>
            <w:r>
              <w:rPr>
                <w:rStyle w:val="275pt"/>
              </w:rPr>
              <w:t xml:space="preserve"> здания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F16A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35A5C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2FCD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C7DAD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E242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D9886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13AE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0,0091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D6AE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0,0003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5E6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5853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0,006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568D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4380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24,1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7482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0,9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7F38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25,1</w:t>
            </w:r>
          </w:p>
        </w:tc>
      </w:tr>
      <w:tr w:rsidR="00647CF1" w14:paraId="255571A1" w14:textId="77777777" w:rsidTr="003316ED">
        <w:trPr>
          <w:trHeight w:hRule="exact" w:val="22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B3F2A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2E2C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Жилые здания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2F92A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D5FF4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6E71C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D0459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CA8B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255C5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12AC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0,0083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1ECD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0,0019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75C2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0,0102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6330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0,034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09A0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24D32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25,4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84FA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15,8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4A75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41,3</w:t>
            </w:r>
          </w:p>
        </w:tc>
      </w:tr>
      <w:tr w:rsidR="00647CF1" w14:paraId="4C51810F" w14:textId="77777777" w:rsidTr="003316ED">
        <w:trPr>
          <w:trHeight w:hRule="exact" w:val="25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4F4F8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66B2E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8FA9D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33E90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3F8F2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24591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CC3837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88557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402B2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0,0174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C45B2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0,0022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E899F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0,0196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6678A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0,040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0AC0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0,004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43D22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49,6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E1B43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16,8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BE65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66,4</w:t>
            </w:r>
          </w:p>
        </w:tc>
      </w:tr>
    </w:tbl>
    <w:p w14:paraId="6DD0FF47" w14:textId="77777777" w:rsidR="00647CF1" w:rsidRDefault="005066CE" w:rsidP="008378A0">
      <w:pPr>
        <w:pStyle w:val="70"/>
        <w:shd w:val="clear" w:color="auto" w:fill="auto"/>
        <w:spacing w:after="53" w:line="240" w:lineRule="exact"/>
        <w:jc w:val="left"/>
      </w:pPr>
      <w:r>
        <w:t>Примечание:</w:t>
      </w:r>
    </w:p>
    <w:p w14:paraId="05DE370A" w14:textId="77777777" w:rsidR="00647CF1" w:rsidRDefault="005066CE" w:rsidP="008378A0">
      <w:pPr>
        <w:pStyle w:val="60"/>
        <w:shd w:val="clear" w:color="auto" w:fill="auto"/>
        <w:spacing w:before="0" w:after="0" w:line="240" w:lineRule="exact"/>
        <w:jc w:val="left"/>
      </w:pPr>
      <w:r>
        <w:t>При определении расхода холодной воды на нужды ГВС температура горячей воды принимается равной 60 °С.</w:t>
      </w:r>
    </w:p>
    <w:p w14:paraId="38F23201" w14:textId="77777777"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14:paraId="3E75331F" w14:textId="77777777" w:rsidR="00647CF1" w:rsidRPr="005D0BDC" w:rsidRDefault="005066CE" w:rsidP="008378A0">
      <w:pPr>
        <w:pStyle w:val="a7"/>
        <w:shd w:val="clear" w:color="auto" w:fill="auto"/>
        <w:spacing w:line="240" w:lineRule="exact"/>
        <w:ind w:right="36"/>
        <w:rPr>
          <w:u w:val="single"/>
        </w:rPr>
      </w:pPr>
      <w:r w:rsidRPr="005D0BDC">
        <w:rPr>
          <w:u w:val="single"/>
        </w:rPr>
        <w:lastRenderedPageBreak/>
        <w:t>Таблица 1.5. Прогнозы приростов спроса на тепловую мощность для централизованного теплоснабж</w:t>
      </w:r>
      <w:r w:rsidR="007521B7" w:rsidRPr="005D0BDC">
        <w:rPr>
          <w:u w:val="single"/>
        </w:rPr>
        <w:t>ения с разделением по видам теплопотребления, сгруппированные по районам ГП на рассматриваемый период, Гкал/ч.</w:t>
      </w:r>
    </w:p>
    <w:p w14:paraId="3136EF2D" w14:textId="77777777"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1"/>
        <w:gridCol w:w="1197"/>
        <w:gridCol w:w="865"/>
        <w:gridCol w:w="860"/>
        <w:gridCol w:w="783"/>
        <w:gridCol w:w="779"/>
        <w:gridCol w:w="779"/>
        <w:gridCol w:w="783"/>
        <w:gridCol w:w="860"/>
        <w:gridCol w:w="783"/>
        <w:gridCol w:w="779"/>
        <w:gridCol w:w="783"/>
        <w:gridCol w:w="779"/>
        <w:gridCol w:w="783"/>
        <w:gridCol w:w="779"/>
        <w:gridCol w:w="783"/>
        <w:gridCol w:w="779"/>
        <w:gridCol w:w="825"/>
      </w:tblGrid>
      <w:tr w:rsidR="00647CF1" w14:paraId="5C990111" w14:textId="77777777" w:rsidTr="003316ED">
        <w:trPr>
          <w:trHeight w:hRule="exact" w:val="277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24CB1" w14:textId="77777777" w:rsidR="00647CF1" w:rsidRDefault="005066CE" w:rsidP="00660F59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14:paraId="58C4F6BE" w14:textId="77777777" w:rsidR="00647CF1" w:rsidRDefault="005066CE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ACC10" w14:textId="77777777" w:rsidR="00647CF1" w:rsidRDefault="005066CE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14:paraId="45B35103" w14:textId="77777777" w:rsidR="00647CF1" w:rsidRDefault="005066CE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7B9B5" w14:textId="77777777" w:rsidR="00647CF1" w:rsidRDefault="005066C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  <w:tc>
          <w:tcPr>
            <w:tcW w:w="1191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C1185" w14:textId="77777777" w:rsidR="00647CF1" w:rsidRDefault="005066C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т. ч. по годам строительства</w:t>
            </w:r>
          </w:p>
        </w:tc>
      </w:tr>
      <w:tr w:rsidR="003316ED" w14:paraId="418CC7BD" w14:textId="77777777" w:rsidTr="003316ED">
        <w:trPr>
          <w:trHeight w:hRule="exact" w:val="506"/>
        </w:trPr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CADCCA" w14:textId="77777777" w:rsidR="003316ED" w:rsidRDefault="003316ED" w:rsidP="00660F59"/>
        </w:tc>
        <w:tc>
          <w:tcPr>
            <w:tcW w:w="11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8515A4" w14:textId="77777777" w:rsidR="003316ED" w:rsidRDefault="003316ED" w:rsidP="00660F59"/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BE98D" w14:textId="77777777" w:rsidR="003316ED" w:rsidRDefault="003316ED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2022</w:t>
            </w:r>
          </w:p>
          <w:p w14:paraId="615BB02B" w14:textId="77777777" w:rsidR="003316ED" w:rsidRDefault="003316ED" w:rsidP="00660F59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825BD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9B7A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80B4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5EC8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EC37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C90D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CF9A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206A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735F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D84F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2E1D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E63A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1A4C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B5F7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B40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3316ED" w14:paraId="7F1722AA" w14:textId="77777777" w:rsidTr="003316ED">
        <w:trPr>
          <w:trHeight w:hRule="exact" w:val="26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76AE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п.г.т</w:t>
            </w:r>
            <w:proofErr w:type="spell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D50E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562B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9EF1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0,0145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6E81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2181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3E9F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D73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060D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0,0051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11E6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85BF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DDB7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8527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1A0C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31AC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6848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7192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C5BB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64743565" w14:textId="77777777" w:rsidTr="003316ED">
        <w:trPr>
          <w:trHeight w:hRule="exact" w:val="747"/>
        </w:trPr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99D3E3" w14:textId="77777777" w:rsidR="003316ED" w:rsidRDefault="003316ED" w:rsidP="00660F59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27651" w14:textId="77777777" w:rsidR="003316ED" w:rsidRDefault="003316ED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1ECE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912F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0,0133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A1D9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D4F1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F9D1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B3C1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E624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0,0040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C2E2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3868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BD1C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B09F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9562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B6D8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515C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14F4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3F4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38178518" w14:textId="77777777" w:rsidTr="003316ED">
        <w:trPr>
          <w:trHeight w:hRule="exact" w:val="260"/>
        </w:trPr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316325" w14:textId="77777777" w:rsidR="003316ED" w:rsidRDefault="003316ED" w:rsidP="00660F59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55B2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 xml:space="preserve">ГВС </w:t>
            </w:r>
            <w:proofErr w:type="spellStart"/>
            <w:r>
              <w:rPr>
                <w:rStyle w:val="285pt0"/>
              </w:rPr>
              <w:t>ср.ч</w:t>
            </w:r>
            <w:proofErr w:type="spellEnd"/>
            <w:r>
              <w:rPr>
                <w:rStyle w:val="285pt0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6E9C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2F50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0,0012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F95F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8FEF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F9581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4490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2B55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0,0010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380A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A78E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D1CA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0C0E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54B6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9FD4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5ED8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6F78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24CC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4E35055A" w14:textId="77777777" w:rsidTr="003316ED">
        <w:trPr>
          <w:trHeight w:hRule="exact" w:val="26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9C2A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D982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3B49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0,0196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04C2B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0,0145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E3AC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281E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EFE1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6C3F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03F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0,0051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CE78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9B2D3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2648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78F2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C55D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5DE3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9C38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F022F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7AF5C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3316ED" w14:paraId="6E0B591C" w14:textId="77777777" w:rsidTr="003316ED">
        <w:trPr>
          <w:trHeight w:hRule="exact" w:val="747"/>
        </w:trPr>
        <w:tc>
          <w:tcPr>
            <w:tcW w:w="12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1B30F9" w14:textId="77777777" w:rsidR="003316ED" w:rsidRDefault="003316ED" w:rsidP="00660F59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2B426" w14:textId="77777777" w:rsidR="003316ED" w:rsidRDefault="003316ED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5DAA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0,0174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282D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0,0133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1B50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B190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CC81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4CEF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541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0,0040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B9E7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B5BC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DAB2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ADAF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E342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4A06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970A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347C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7A7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3316ED" w14:paraId="0C6FD80E" w14:textId="77777777" w:rsidTr="003316ED">
        <w:trPr>
          <w:trHeight w:hRule="exact" w:val="277"/>
        </w:trPr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66967" w14:textId="77777777" w:rsidR="003316ED" w:rsidRDefault="003316ED" w:rsidP="00660F59"/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6735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 xml:space="preserve">ГВС </w:t>
            </w:r>
            <w:proofErr w:type="spellStart"/>
            <w:r>
              <w:rPr>
                <w:rStyle w:val="285pt"/>
              </w:rPr>
              <w:t>ср.ч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E422D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19F94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0,0012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7C40A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CA15A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AE45D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B9571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DEFA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0,0010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EEE62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FF566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2A1B1A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8915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5D336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8A3DC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71C89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2886D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9E55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14:paraId="39C05366" w14:textId="77777777"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224C4061" w14:textId="77777777"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1.6. Прогнозы приростов спроса на тепловую энергию для централизованного теплоснабжения с разделением по видам </w:t>
      </w:r>
      <w:r w:rsidR="007521B7" w:rsidRPr="005D0BDC">
        <w:rPr>
          <w:u w:val="single"/>
        </w:rPr>
        <w:t>теплопотребления, сгруппированные по районам ГП на рассматриваемый период, Гкал/ч.</w:t>
      </w:r>
    </w:p>
    <w:p w14:paraId="624E9849" w14:textId="77777777" w:rsidR="008378A0" w:rsidRDefault="008378A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150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2"/>
        <w:gridCol w:w="1171"/>
        <w:gridCol w:w="846"/>
        <w:gridCol w:w="841"/>
        <w:gridCol w:w="765"/>
        <w:gridCol w:w="761"/>
        <w:gridCol w:w="761"/>
        <w:gridCol w:w="765"/>
        <w:gridCol w:w="841"/>
        <w:gridCol w:w="765"/>
        <w:gridCol w:w="761"/>
        <w:gridCol w:w="765"/>
        <w:gridCol w:w="761"/>
        <w:gridCol w:w="765"/>
        <w:gridCol w:w="761"/>
        <w:gridCol w:w="765"/>
        <w:gridCol w:w="761"/>
        <w:gridCol w:w="996"/>
        <w:gridCol w:w="8"/>
      </w:tblGrid>
      <w:tr w:rsidR="00647CF1" w14:paraId="3A864C7D" w14:textId="77777777" w:rsidTr="003316ED">
        <w:trPr>
          <w:trHeight w:hRule="exact" w:val="299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51A8F" w14:textId="77777777" w:rsidR="00647CF1" w:rsidRDefault="005066CE" w:rsidP="00660F59">
            <w:pPr>
              <w:pStyle w:val="25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85pt"/>
              </w:rPr>
              <w:t>Населенный</w:t>
            </w:r>
          </w:p>
          <w:p w14:paraId="1C48CB53" w14:textId="77777777" w:rsidR="00647CF1" w:rsidRDefault="005066CE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пункт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CEDDE" w14:textId="77777777" w:rsidR="00647CF1" w:rsidRDefault="005066CE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Тепловая</w:t>
            </w:r>
          </w:p>
          <w:p w14:paraId="182E38C4" w14:textId="77777777" w:rsidR="00647CF1" w:rsidRDefault="005066CE" w:rsidP="00660F59">
            <w:pPr>
              <w:pStyle w:val="25"/>
              <w:shd w:val="clear" w:color="auto" w:fill="auto"/>
              <w:spacing w:before="60" w:line="170" w:lineRule="exact"/>
              <w:jc w:val="center"/>
            </w:pPr>
            <w:r>
              <w:rPr>
                <w:rStyle w:val="285pt"/>
              </w:rPr>
              <w:t>нагрузка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465E2" w14:textId="77777777" w:rsidR="00647CF1" w:rsidRDefault="005066CE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Всего</w:t>
            </w:r>
          </w:p>
        </w:tc>
        <w:tc>
          <w:tcPr>
            <w:tcW w:w="118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56F2A" w14:textId="77777777" w:rsidR="00647CF1" w:rsidRDefault="005066CE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 т. ч. по годам строительства</w:t>
            </w:r>
          </w:p>
        </w:tc>
      </w:tr>
      <w:tr w:rsidR="003316ED" w14:paraId="2B168380" w14:textId="77777777" w:rsidTr="003316ED">
        <w:trPr>
          <w:gridAfter w:val="1"/>
          <w:wAfter w:w="8" w:type="dxa"/>
          <w:trHeight w:hRule="exact" w:val="544"/>
        </w:trPr>
        <w:tc>
          <w:tcPr>
            <w:tcW w:w="1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313405" w14:textId="77777777" w:rsidR="003316ED" w:rsidRDefault="003316ED" w:rsidP="00660F59"/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A59122" w14:textId="77777777" w:rsidR="003316ED" w:rsidRDefault="003316ED" w:rsidP="00660F59"/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DC614" w14:textId="77777777" w:rsidR="003316ED" w:rsidRDefault="003316ED" w:rsidP="00660F59">
            <w:pPr>
              <w:pStyle w:val="25"/>
              <w:shd w:val="clear" w:color="auto" w:fill="auto"/>
              <w:spacing w:before="0" w:after="60" w:line="170" w:lineRule="exact"/>
              <w:ind w:left="200"/>
              <w:jc w:val="left"/>
            </w:pPr>
            <w:r>
              <w:rPr>
                <w:rStyle w:val="285pt"/>
              </w:rPr>
              <w:t>2022</w:t>
            </w:r>
          </w:p>
          <w:p w14:paraId="5864C980" w14:textId="77777777" w:rsidR="003316ED" w:rsidRDefault="003316ED" w:rsidP="00660F59">
            <w:pPr>
              <w:pStyle w:val="25"/>
              <w:shd w:val="clear" w:color="auto" w:fill="auto"/>
              <w:spacing w:before="6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3245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60C9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D3D9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1A48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2858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8AAF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"/>
              </w:rP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53F37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0E4D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8E60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E4C8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B902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9E6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6EA7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EDC4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"/>
              </w:rPr>
              <w:t>2035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4ACD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2036</w:t>
            </w:r>
          </w:p>
        </w:tc>
      </w:tr>
      <w:tr w:rsidR="003316ED" w14:paraId="1816AB76" w14:textId="77777777" w:rsidTr="003316ED">
        <w:trPr>
          <w:gridAfter w:val="1"/>
          <w:wAfter w:w="8" w:type="dxa"/>
          <w:trHeight w:hRule="exact" w:val="28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F9A7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left"/>
            </w:pPr>
            <w:proofErr w:type="spellStart"/>
            <w:r>
              <w:rPr>
                <w:rStyle w:val="285pt0"/>
              </w:rPr>
              <w:t>п.г.т</w:t>
            </w:r>
            <w:proofErr w:type="spellEnd"/>
            <w:r>
              <w:rPr>
                <w:rStyle w:val="285pt0"/>
              </w:rPr>
              <w:t xml:space="preserve"> Спасск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5C6A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4004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66,350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BF31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43,425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AB6B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15FA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E7DB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9308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8094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22,926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8DF4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9A11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6FA4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D463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BC1E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CAF33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2651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C2B5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26C31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02EDB647" w14:textId="77777777" w:rsidTr="003316ED">
        <w:trPr>
          <w:gridAfter w:val="1"/>
          <w:wAfter w:w="8" w:type="dxa"/>
          <w:trHeight w:hRule="exact" w:val="801"/>
        </w:trPr>
        <w:tc>
          <w:tcPr>
            <w:tcW w:w="1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BC9580" w14:textId="77777777" w:rsidR="003316ED" w:rsidRDefault="003316ED" w:rsidP="00660F5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01BDA" w14:textId="77777777" w:rsidR="003316ED" w:rsidRDefault="003316ED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0"/>
              </w:rPr>
              <w:t>Отопление и вентиляция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9578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49,576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0C8D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35,446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9DC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0A14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136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9A5F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FD46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14,130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3988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F669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F3F6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0A4E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2A18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ADA8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E793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DC6D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04D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7DAC6D48" w14:textId="77777777" w:rsidTr="003316ED">
        <w:trPr>
          <w:gridAfter w:val="1"/>
          <w:wAfter w:w="8" w:type="dxa"/>
          <w:trHeight w:hRule="exact" w:val="280"/>
        </w:trPr>
        <w:tc>
          <w:tcPr>
            <w:tcW w:w="1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76732B" w14:textId="77777777" w:rsidR="003316ED" w:rsidRDefault="003316ED" w:rsidP="00660F5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D2D5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 xml:space="preserve">ГВС </w:t>
            </w:r>
            <w:proofErr w:type="spellStart"/>
            <w:r>
              <w:rPr>
                <w:rStyle w:val="285pt0"/>
              </w:rPr>
              <w:t>ср.ч</w:t>
            </w:r>
            <w:proofErr w:type="spellEnd"/>
            <w:r>
              <w:rPr>
                <w:rStyle w:val="285pt0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2133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0"/>
              </w:rPr>
              <w:t>16,774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7008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0"/>
              </w:rPr>
              <w:t>7,978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B86E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2DFD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26DC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B803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23B3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0"/>
              </w:rPr>
              <w:t>8,796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644D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5A89E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9081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7EB1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1B22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B9CB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7F49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E419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E6C1FA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0"/>
              </w:rPr>
              <w:t>0</w:t>
            </w:r>
          </w:p>
        </w:tc>
      </w:tr>
      <w:tr w:rsidR="003316ED" w14:paraId="24F78590" w14:textId="77777777" w:rsidTr="003316ED">
        <w:trPr>
          <w:gridAfter w:val="1"/>
          <w:wAfter w:w="8" w:type="dxa"/>
          <w:trHeight w:hRule="exact" w:val="280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95EB6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Итого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35A3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7B6C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66,350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B09B7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43,425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0982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9245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4359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796E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3E6B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22,926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7D8E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99DA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26AF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F126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2A10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47B99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7DD5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2A294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3D10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3316ED" w14:paraId="07538E88" w14:textId="77777777" w:rsidTr="003316ED">
        <w:trPr>
          <w:gridAfter w:val="1"/>
          <w:wAfter w:w="8" w:type="dxa"/>
          <w:trHeight w:hRule="exact" w:val="801"/>
        </w:trPr>
        <w:tc>
          <w:tcPr>
            <w:tcW w:w="12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6CBB4BD" w14:textId="77777777" w:rsidR="003316ED" w:rsidRDefault="003316ED" w:rsidP="00660F5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17ED2" w14:textId="77777777" w:rsidR="003316ED" w:rsidRDefault="003316ED" w:rsidP="00660F59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"/>
              </w:rPr>
              <w:t>Отопление и вентиляция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CAEEB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49,576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3E32D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35,446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F1E3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83C1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70DA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3E02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B87F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14,130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B1CD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E3A58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144C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8FF21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077AB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BBD6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EE46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DFDA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9725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  <w:tr w:rsidR="003316ED" w14:paraId="4030FE39" w14:textId="77777777" w:rsidTr="003316ED">
        <w:trPr>
          <w:gridAfter w:val="1"/>
          <w:wAfter w:w="8" w:type="dxa"/>
          <w:trHeight w:hRule="exact" w:val="299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FA99C" w14:textId="77777777" w:rsidR="003316ED" w:rsidRDefault="003316ED" w:rsidP="00660F59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A93F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 xml:space="preserve">ГВС </w:t>
            </w:r>
            <w:proofErr w:type="spellStart"/>
            <w:r>
              <w:rPr>
                <w:rStyle w:val="285pt"/>
              </w:rPr>
              <w:t>ср.ч</w:t>
            </w:r>
            <w:proofErr w:type="spellEnd"/>
            <w:r>
              <w:rPr>
                <w:rStyle w:val="285pt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B8A2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"/>
              </w:rPr>
              <w:t>16,774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0CE9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"/>
              </w:rPr>
              <w:t>7,978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171F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ACAED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B95B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6A744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AA9F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"/>
              </w:rPr>
              <w:t>8,796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5860F2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8BFE6E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AC859F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8EFF6C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E9CA3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FEB2A9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18D6B5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1CB60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13F1D3" w14:textId="77777777" w:rsidR="003316ED" w:rsidRDefault="003316ED" w:rsidP="00660F59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"/>
              </w:rPr>
              <w:t>0</w:t>
            </w:r>
          </w:p>
        </w:tc>
      </w:tr>
    </w:tbl>
    <w:p w14:paraId="3295B0FE" w14:textId="77777777" w:rsidR="00647CF1" w:rsidRDefault="00647CF1">
      <w:pPr>
        <w:rPr>
          <w:sz w:val="2"/>
          <w:szCs w:val="2"/>
        </w:rPr>
        <w:sectPr w:rsidR="00647CF1" w:rsidSect="008378A0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33B3C369" w14:textId="77777777"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5"/>
        </w:tabs>
        <w:spacing w:before="0" w:after="300" w:line="322" w:lineRule="exact"/>
        <w:ind w:firstLine="620"/>
        <w:jc w:val="left"/>
      </w:pPr>
      <w:bookmarkStart w:id="1" w:name="bookmark3"/>
      <w:r>
        <w:lastRenderedPageBreak/>
        <w:t>Существующие и перспективные балансы тепловой мощности источников тепловой энергии и тепловой нагрузки потребителей.</w:t>
      </w:r>
      <w:bookmarkEnd w:id="1"/>
    </w:p>
    <w:p w14:paraId="125C6365" w14:textId="77777777"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32"/>
        </w:tabs>
        <w:spacing w:before="0" w:after="304" w:line="322" w:lineRule="exact"/>
        <w:ind w:firstLine="620"/>
        <w:jc w:val="left"/>
      </w:pPr>
      <w:bookmarkStart w:id="2" w:name="bookmark4"/>
      <w:r>
        <w:t>Существующие и перспективные зон действия систем теплоснабжения и источников тепловой энергии.</w:t>
      </w:r>
      <w:bookmarkEnd w:id="2"/>
    </w:p>
    <w:p w14:paraId="7D5DE1C5" w14:textId="77777777" w:rsidR="00647CF1" w:rsidRDefault="003316ED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По состоянию на 2022</w:t>
      </w:r>
      <w:r w:rsidR="005066CE">
        <w:t xml:space="preserve"> г. в границах городского поселения установлена зона действия изолированной системы теплоснабжения ООО "ЮКЭК".</w:t>
      </w:r>
    </w:p>
    <w:p w14:paraId="15AB38BB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Границы существующей зоны действия теплового источника городского поселения показаны на рисунке 2.1.</w:t>
      </w:r>
    </w:p>
    <w:p w14:paraId="64AC22A4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20"/>
        <w:jc w:val="left"/>
      </w:pPr>
      <w:r>
        <w:t>Перспективная зона действия теплового источника городского поселения на 2036 г. представлена на рисунке 2.2.</w:t>
      </w:r>
    </w:p>
    <w:p w14:paraId="3AB9DD12" w14:textId="77777777" w:rsidR="00647CF1" w:rsidRDefault="00854EB6">
      <w:pPr>
        <w:framePr w:wrap="none" w:vAnchor="page" w:hAnchor="page" w:x="1792" w:y="474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40571DE" wp14:editId="4FEE0FD7">
            <wp:extent cx="5638800" cy="6682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E02C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73EA949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9F1434A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7AF4BC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AFA8EE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948C83A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836152A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DD6B9A8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19D5438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BB4E1A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541A06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1B4710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260136C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AD5EAD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B9EA3A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FF81E7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CB4D5C7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07A0F6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5ACDF2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3F95F4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0C9736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B5DD26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95D569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CCEC568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377DA4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7FCE7A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C4FA4D9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673CEA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3CAE05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90E1C8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D68A76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2EBF8A3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1AE383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3B070C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2E2418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CF7D4D7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AAD3A5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2A4B7C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42C58B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45345A3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9A32EB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4432A25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FB4B237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225F3F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50C707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9427D9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6D9AC5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7B5DB01" w14:textId="77777777"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2.1. Существующие зоны действия тепловых источников в городском поселении</w:t>
      </w:r>
    </w:p>
    <w:p w14:paraId="669F74D3" w14:textId="77777777" w:rsidR="00647CF1" w:rsidRDefault="003316ED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2022</w:t>
      </w:r>
      <w:r w:rsidR="005066CE">
        <w:t xml:space="preserve"> г.</w:t>
      </w:r>
    </w:p>
    <w:p w14:paraId="0E51BD17" w14:textId="77777777"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70CFC730" w14:textId="77777777" w:rsidR="00647CF1" w:rsidRDefault="00854EB6">
      <w:pPr>
        <w:framePr w:wrap="none" w:vAnchor="page" w:hAnchor="page" w:x="1557" w:y="573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7AE27BCD" wp14:editId="5DB4595D">
            <wp:extent cx="5935980" cy="68884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9603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E8E0243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8F9B928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F40EDD3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8F09DA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1DC0B9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1B4B0F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BF5ADCC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B19628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7E65D0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B8B3938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71F0039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B584D3E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59828C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96036CC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B232345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E0D155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6F772A9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DF673A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2BF47E5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F361CF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A031F67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4D8982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4529D1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0612B6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ACA3901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AF98C25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2282246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5BC8A9E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D1EB68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E4C23F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A0BAD6A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D08A5D5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FCEAC8E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6BE84B4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5F59AF2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A462089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F5B13D0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64140FEA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70B37FD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13D24CB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11B93B9E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A30D4E6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E642D63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42DDA6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5E21488F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3DE9824C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42386A1D" w14:textId="77777777" w:rsidR="00660F59" w:rsidRDefault="00660F59" w:rsidP="00660F59">
      <w:pPr>
        <w:pStyle w:val="a5"/>
        <w:shd w:val="clear" w:color="auto" w:fill="auto"/>
        <w:spacing w:line="240" w:lineRule="exact"/>
      </w:pPr>
    </w:p>
    <w:p w14:paraId="094B9F79" w14:textId="77777777" w:rsidR="00647CF1" w:rsidRDefault="005066CE" w:rsidP="00660F59">
      <w:pPr>
        <w:pStyle w:val="a5"/>
        <w:shd w:val="clear" w:color="auto" w:fill="auto"/>
        <w:spacing w:line="240" w:lineRule="exact"/>
        <w:jc w:val="center"/>
      </w:pPr>
      <w:r>
        <w:t>Рис. 2.2. Перспективные зоны действия тепловых источников в городском поселении</w:t>
      </w:r>
    </w:p>
    <w:p w14:paraId="35319CA1" w14:textId="77777777" w:rsidR="00647CF1" w:rsidRDefault="005066CE" w:rsidP="00660F59">
      <w:pPr>
        <w:pStyle w:val="a5"/>
        <w:shd w:val="clear" w:color="auto" w:fill="auto"/>
        <w:spacing w:line="240" w:lineRule="exact"/>
        <w:ind w:right="20"/>
        <w:jc w:val="center"/>
      </w:pPr>
      <w:r>
        <w:t>по состоянию на 2036 г.</w:t>
      </w:r>
    </w:p>
    <w:p w14:paraId="4B52A4C1" w14:textId="77777777"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360" w:bottom="360" w:left="851" w:header="0" w:footer="3" w:gutter="0"/>
          <w:cols w:space="720"/>
          <w:noEndnote/>
          <w:docGrid w:linePitch="360"/>
        </w:sectPr>
      </w:pPr>
    </w:p>
    <w:p w14:paraId="3C8758E7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lastRenderedPageBreak/>
        <w:t>Зона деятельности ЕТО №001 в Спасском городском поселении - ООО "ЮКЭК", состоит из зоны действия 1 котельной.</w:t>
      </w:r>
    </w:p>
    <w:p w14:paraId="2F6A7920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Тепловые сети зоны действия теплового источника ООО "ЮКЭК" находятся на обслуживании организации на правах концессионного соглашения. Зоны действия котельной ООО "ЮКЭК" изображены на рис. 2.1. Характеристика теплового источника, входящего в состав рассматриваемой зоны деятельности ООО "ЮКЭК", приведена в таблице 2.1.</w:t>
      </w:r>
    </w:p>
    <w:p w14:paraId="22B586FC" w14:textId="77777777" w:rsidR="003316ED" w:rsidRDefault="003316ED" w:rsidP="00660F59">
      <w:pPr>
        <w:pStyle w:val="25"/>
        <w:shd w:val="clear" w:color="auto" w:fill="auto"/>
        <w:spacing w:before="0" w:line="317" w:lineRule="exact"/>
        <w:ind w:firstLine="640"/>
      </w:pPr>
    </w:p>
    <w:p w14:paraId="29083A87" w14:textId="77777777" w:rsidR="00647CF1" w:rsidRPr="005D0BDC" w:rsidRDefault="005066CE" w:rsidP="005D0BDC">
      <w:pPr>
        <w:pStyle w:val="a9"/>
        <w:shd w:val="clear" w:color="auto" w:fill="auto"/>
        <w:spacing w:line="269" w:lineRule="exact"/>
        <w:rPr>
          <w:u w:val="single"/>
        </w:rPr>
      </w:pPr>
      <w:r w:rsidRPr="005D0BDC">
        <w:rPr>
          <w:u w:val="single"/>
        </w:rPr>
        <w:t>Таблица 2.1. Характеристика теплового источника, входящего в состав рассматриваемой зоны деятельности ЕТО №001 - ООО "ЮКЭК”</w:t>
      </w:r>
    </w:p>
    <w:p w14:paraId="3BBA23BC" w14:textId="77777777" w:rsidR="003316ED" w:rsidRDefault="003316ED" w:rsidP="00660F59">
      <w:pPr>
        <w:pStyle w:val="a9"/>
        <w:shd w:val="clear" w:color="auto" w:fill="auto"/>
        <w:spacing w:line="269" w:lineRule="exact"/>
        <w:ind w:firstLine="62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542"/>
        <w:gridCol w:w="3259"/>
        <w:gridCol w:w="2846"/>
      </w:tblGrid>
      <w:tr w:rsidR="00647CF1" w14:paraId="4C2DA7EC" w14:textId="77777777">
        <w:trPr>
          <w:trHeight w:hRule="exact" w:val="7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9C334" w14:textId="77777777"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160"/>
              <w:jc w:val="left"/>
            </w:pPr>
            <w:r>
              <w:rPr>
                <w:rStyle w:val="212pt"/>
              </w:rPr>
              <w:t>№</w:t>
            </w:r>
          </w:p>
          <w:p w14:paraId="7EC28EE8" w14:textId="77777777" w:rsidR="00647CF1" w:rsidRDefault="005066CE" w:rsidP="00660F59">
            <w:pPr>
              <w:pStyle w:val="25"/>
              <w:shd w:val="clear" w:color="auto" w:fill="auto"/>
              <w:spacing w:before="60" w:line="240" w:lineRule="exact"/>
              <w:ind w:left="16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16594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теплового источника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285A8" w14:textId="77777777" w:rsidR="00647CF1" w:rsidRDefault="005066CE" w:rsidP="00660F5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2pt"/>
              </w:rPr>
              <w:t>Наименование населенного пункта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5E3BEC" w14:textId="77777777"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Располагаемая тепловая мощность источника, Гкал/ч</w:t>
            </w:r>
          </w:p>
        </w:tc>
      </w:tr>
      <w:tr w:rsidR="00647CF1" w14:paraId="0C0DD36A" w14:textId="77777777" w:rsidTr="007521B7">
        <w:trPr>
          <w:trHeight w:hRule="exact" w:val="8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FE4C0" w14:textId="77777777" w:rsidR="00647CF1" w:rsidRDefault="005066CE" w:rsidP="00660F59">
            <w:pPr>
              <w:pStyle w:val="25"/>
              <w:shd w:val="clear" w:color="auto" w:fill="auto"/>
              <w:spacing w:before="0" w:line="240" w:lineRule="exact"/>
              <w:ind w:left="28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74F53" w14:textId="77777777"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1pt"/>
              </w:rPr>
              <w:t>Котельная "</w:t>
            </w:r>
            <w:proofErr w:type="spellStart"/>
            <w:r>
              <w:rPr>
                <w:rStyle w:val="211pt"/>
              </w:rPr>
              <w:t>Производственноотопительная</w:t>
            </w:r>
            <w:proofErr w:type="spellEnd"/>
            <w:r>
              <w:rPr>
                <w:rStyle w:val="211pt"/>
              </w:rPr>
              <w:t xml:space="preserve"> УПК №3 Спасск"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AF81E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пгт. Спасск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D965B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5,37</w:t>
            </w:r>
          </w:p>
        </w:tc>
      </w:tr>
      <w:tr w:rsidR="00647CF1" w14:paraId="2E5E683E" w14:textId="77777777">
        <w:trPr>
          <w:trHeight w:hRule="exact" w:val="2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43F63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5D14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EFB73C" w14:textId="77777777" w:rsidR="00647CF1" w:rsidRDefault="005066CE" w:rsidP="00660F59">
            <w:pPr>
              <w:pStyle w:val="25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ВСЕГО: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55302" w14:textId="77777777" w:rsidR="00647CF1" w:rsidRDefault="005066CE" w:rsidP="00660F59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5,37</w:t>
            </w:r>
          </w:p>
        </w:tc>
      </w:tr>
    </w:tbl>
    <w:p w14:paraId="76D1D74E" w14:textId="77777777" w:rsidR="003316ED" w:rsidRDefault="003316ED" w:rsidP="00660F59">
      <w:pPr>
        <w:pStyle w:val="25"/>
        <w:shd w:val="clear" w:color="auto" w:fill="auto"/>
        <w:spacing w:before="0" w:after="300"/>
        <w:ind w:firstLine="640"/>
      </w:pPr>
    </w:p>
    <w:p w14:paraId="6B3DC1CC" w14:textId="77777777" w:rsidR="00647CF1" w:rsidRDefault="005066CE" w:rsidP="00660F59">
      <w:pPr>
        <w:pStyle w:val="25"/>
        <w:shd w:val="clear" w:color="auto" w:fill="auto"/>
        <w:spacing w:before="0" w:after="300"/>
        <w:ind w:firstLine="640"/>
      </w:pPr>
      <w:r>
        <w:t>В перспективе до 2036 г. зона действия котельной ООО "ЮКЭК" будет изменяться за счет: подключения к производственно-отопительной котельной УПК №3 Спасск потребителей перспективной застройки жилого и общественного фонда. Перспективная зона действия теплового источника ООО "ЮКЭК" на 2036 г. представлена на рисунке 2.2.</w:t>
      </w:r>
    </w:p>
    <w:p w14:paraId="3B408FB1" w14:textId="77777777"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081"/>
        </w:tabs>
        <w:spacing w:before="0" w:after="304" w:line="322" w:lineRule="exact"/>
        <w:ind w:firstLine="640"/>
        <w:jc w:val="both"/>
      </w:pPr>
      <w:bookmarkStart w:id="3" w:name="bookmark5"/>
      <w:r>
        <w:t>Существующие и перспективные зоны действия индивидуальных источников тепловой энергии.</w:t>
      </w:r>
      <w:bookmarkEnd w:id="3"/>
    </w:p>
    <w:p w14:paraId="36D55863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40"/>
      </w:pPr>
      <w:r>
        <w:t>Централизованное теплоснабжение предусмотрено для существующей и перспективной многоэтажной застройки.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теплоснабжения,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планируется.</w:t>
      </w:r>
    </w:p>
    <w:p w14:paraId="31AC94B3" w14:textId="77777777"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44D15C7C" w14:textId="77777777" w:rsidR="00647CF1" w:rsidRDefault="005066CE" w:rsidP="00660F59">
      <w:pPr>
        <w:pStyle w:val="50"/>
        <w:numPr>
          <w:ilvl w:val="0"/>
          <w:numId w:val="3"/>
        </w:numPr>
        <w:shd w:val="clear" w:color="auto" w:fill="auto"/>
        <w:tabs>
          <w:tab w:val="left" w:pos="1085"/>
        </w:tabs>
        <w:spacing w:after="240" w:line="322" w:lineRule="exact"/>
        <w:ind w:firstLine="620"/>
      </w:pPr>
      <w:r>
        <w:lastRenderedPageBreak/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сеть.</w:t>
      </w:r>
    </w:p>
    <w:p w14:paraId="2ED5E980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без учета реализации мероприятий</w:t>
      </w:r>
      <w:r>
        <w:t xml:space="preserve"> указанных в Разделе 4 "Основные положения мастер-плана развития систем теплоснабжения городского поселения" настоящего документа представлены в таблице 2.2.</w:t>
      </w:r>
    </w:p>
    <w:p w14:paraId="5F6B8EEB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Дефицит тепловой мощности на котельных городского поселения не наблюдается.</w:t>
      </w:r>
    </w:p>
    <w:p w14:paraId="3C56A8C9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Балансы располагаемой тепловой мощности и присоединенной тепловой нагрузки </w:t>
      </w:r>
      <w:r>
        <w:rPr>
          <w:rStyle w:val="2a"/>
        </w:rPr>
        <w:t>с учетом реализации мероприятий</w:t>
      </w:r>
      <w:r>
        <w:t xml:space="preserve"> указанных в Разделе 4 "Основные положения мастер-плана развития систем теплоснабжения городского поселения" настоящего документа представлены в таблице 2.3.</w:t>
      </w:r>
    </w:p>
    <w:p w14:paraId="6395F192" w14:textId="77777777" w:rsidR="00647CF1" w:rsidRDefault="00647CF1">
      <w:pPr>
        <w:rPr>
          <w:sz w:val="2"/>
          <w:szCs w:val="2"/>
        </w:rPr>
        <w:sectPr w:rsidR="00647CF1" w:rsidSect="008378A0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0A6163FB" w14:textId="77777777"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 xml:space="preserve">Таблица 2.2. Балансы располагаемой тепловой мощности и присоединенной тепловой нагрузки </w:t>
      </w:r>
      <w:r w:rsidRPr="005D0BDC">
        <w:rPr>
          <w:rStyle w:val="ab"/>
          <w:b/>
          <w:bCs/>
          <w:i w:val="0"/>
        </w:rPr>
        <w:t>без учета реализации мероприятий</w:t>
      </w:r>
      <w:r w:rsidR="005D0BDC">
        <w:rPr>
          <w:rStyle w:val="ab"/>
          <w:b/>
          <w:bCs/>
          <w:i w:val="0"/>
        </w:rPr>
        <w:t>.</w:t>
      </w:r>
    </w:p>
    <w:p w14:paraId="554543E9" w14:textId="77777777"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150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6"/>
        <w:gridCol w:w="709"/>
        <w:gridCol w:w="733"/>
        <w:gridCol w:w="729"/>
        <w:gridCol w:w="729"/>
        <w:gridCol w:w="738"/>
        <w:gridCol w:w="729"/>
        <w:gridCol w:w="733"/>
        <w:gridCol w:w="738"/>
        <w:gridCol w:w="743"/>
        <w:gridCol w:w="748"/>
        <w:gridCol w:w="762"/>
        <w:gridCol w:w="724"/>
        <w:gridCol w:w="729"/>
        <w:gridCol w:w="733"/>
        <w:gridCol w:w="767"/>
        <w:gridCol w:w="738"/>
      </w:tblGrid>
      <w:tr w:rsidR="003316ED" w14:paraId="1ED4AC6F" w14:textId="77777777" w:rsidTr="003316ED">
        <w:trPr>
          <w:trHeight w:hRule="exact" w:val="219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B368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7E7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6FF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EBE3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04573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2AFF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5B8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245E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0E1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AD22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BCB0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978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A65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29E6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2D28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305B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F2FA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3316ED" w14:paraId="64A85DEE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7D4CC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B71F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2B7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004B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1B8D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C300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C1B7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AB2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3964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870C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BD72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A41A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D62E0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1053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1985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5CD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D252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4A3AF774" w14:textId="77777777" w:rsidTr="003316ED">
        <w:trPr>
          <w:trHeight w:hRule="exact" w:val="398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855D8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05E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93ED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D9D3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4DC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59C7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F6A0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3534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ADB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F36A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7C5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EB6A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DC1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2E42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97F22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EF73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EFE3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08A53DD7" w14:textId="77777777" w:rsidTr="003316ED">
        <w:trPr>
          <w:trHeight w:hRule="exact" w:val="21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33F9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CD8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2E6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E7AA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3F47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661F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9B1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A603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B43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1C8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217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B23B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6F79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4D48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9873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563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AD4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3316ED" w14:paraId="357E3FC6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17E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AE41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DEA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8D3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6F3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664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FE3E0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DB1E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E1F2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E760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300B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EC4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88A4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9C90E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04E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B06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5FD2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3316ED" w14:paraId="14BC631E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17103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9510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5C0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7A5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EB3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9464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94F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B05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D24E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E7F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57E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FD2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8B96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A37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7F54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997F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72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3316ED" w14:paraId="15A66025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3294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439A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57F5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3BA4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DDE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85F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BC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995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18F2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D9F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8791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A8F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5856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CBA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195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F79D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2C25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14802D89" w14:textId="77777777" w:rsidTr="003316ED">
        <w:trPr>
          <w:trHeight w:hRule="exact" w:val="21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32B6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5F9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F662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DC00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DD982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3CDF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056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609D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4667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B645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456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3568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AE4C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67C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5340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AD3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17A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3316ED" w14:paraId="0B49BCCD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F9B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C39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1A6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14D8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77EC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71FC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B422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ADB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6B76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797E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C5C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DE3D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9AD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49B7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470C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847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9E0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3316ED" w14:paraId="3A2A5F5C" w14:textId="77777777" w:rsidTr="003316ED">
        <w:trPr>
          <w:trHeight w:hRule="exact" w:val="21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CC3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5A24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E902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DCB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2BB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2EF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D7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C2C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05EE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4DA7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EFE3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C95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CD9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F14A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464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7CC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15D0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3316ED" w14:paraId="2C9EE555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91E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FD79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E9FF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B6D9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92AA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6240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0245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EDE4C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DBC3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99C3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997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F0A2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66624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4F0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AB7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D2EA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440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3316ED" w14:paraId="71C7D30E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0A6BF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E86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34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709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19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365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615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1F8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8EEB0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687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78F8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79FB2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490C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245E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50B0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1A7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2CB2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</w:tr>
      <w:tr w:rsidR="003316ED" w14:paraId="3C1AAED6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F8BC05" w14:textId="77777777"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1D01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854F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C56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57D3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1EE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24C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C77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0D82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0ED9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888A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E9E9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61A3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854E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EAA5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9A5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B37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</w:tr>
      <w:tr w:rsidR="003316ED" w14:paraId="3F249B78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217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9739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5261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2912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74E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C3DE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07F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323E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5E8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299A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E7A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50B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43D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658C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837E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6B8C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FB3B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</w:tr>
      <w:tr w:rsidR="003316ED" w14:paraId="19D7C33A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D2B9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 xml:space="preserve">ГВС </w:t>
            </w:r>
            <w:proofErr w:type="spellStart"/>
            <w:r>
              <w:rPr>
                <w:rStyle w:val="275pt0"/>
              </w:rPr>
              <w:t>ср.ч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F7B9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4D0A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67CF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554D8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BEB4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D64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64A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4AB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F44C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686E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599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0,041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47BA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8A88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654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5B6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0,041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C3C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</w:tr>
      <w:tr w:rsidR="003316ED" w14:paraId="65E5BCCD" w14:textId="77777777" w:rsidTr="003316ED">
        <w:trPr>
          <w:trHeight w:hRule="exact" w:val="21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6952D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C335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94DC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A346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8E3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62D8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6D08F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D56F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E82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4EF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3BC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69C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5534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580F8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86DE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7C47A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D58F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3CF8D584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8FEE8" w14:textId="77777777"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7DC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2182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45B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1F3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835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A00F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4C34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52F3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20834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92D3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32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7063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5F54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F45F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CC0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BE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</w:tr>
      <w:tr w:rsidR="003316ED" w14:paraId="6766377C" w14:textId="77777777" w:rsidTr="003316ED">
        <w:trPr>
          <w:trHeight w:hRule="exact" w:val="2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3EBF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F3ED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B749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53B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9AB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3E87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A4EF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07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05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69CF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FD5F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04D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1DE9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5056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DCD6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129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BA5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3316ED" w14:paraId="0D91484C" w14:textId="77777777" w:rsidTr="003316ED">
        <w:trPr>
          <w:trHeight w:hRule="exact" w:val="60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B7041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 (+/-) тепловой мощности "нетто" (по договорной нагрузке)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E502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56FC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F464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798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DE73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B9C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1547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331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BB4E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8BF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8E9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5C5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27E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747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B63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F3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3316ED" w14:paraId="13DA380C" w14:textId="77777777" w:rsidTr="003316ED">
        <w:trPr>
          <w:trHeight w:hRule="exact" w:val="405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F569E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Аварийный резерв (+)/</w:t>
            </w:r>
            <w:proofErr w:type="gramStart"/>
            <w:r>
              <w:rPr>
                <w:rStyle w:val="275pt0"/>
              </w:rPr>
              <w:t>дефицит(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A980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834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06B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0D3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F94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3C1E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23E2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6BDA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6699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D88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D488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404C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77CC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B23F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27E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723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3316ED" w14:paraId="09043D78" w14:textId="77777777" w:rsidTr="003316ED">
        <w:trPr>
          <w:trHeight w:hRule="exact" w:val="794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4EC71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F7AD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8C1D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0CA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6F8E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6CD6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2669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7AD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3EC6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16F0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E50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1755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E443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B0C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F53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005C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C13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3316ED" w14:paraId="37CAEB72" w14:textId="77777777" w:rsidTr="003316ED">
        <w:trPr>
          <w:trHeight w:hRule="exact" w:val="81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B6E530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3059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9DF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E6E7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FA54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3EE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D2B2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D5A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97A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A93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77A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6EE9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5ADFE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BA53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DE6B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94CC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4F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</w:tr>
    </w:tbl>
    <w:p w14:paraId="7EB7373F" w14:textId="77777777"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822" w:bottom="360" w:left="851" w:header="0" w:footer="3" w:gutter="0"/>
          <w:cols w:space="720"/>
          <w:noEndnote/>
          <w:docGrid w:linePitch="360"/>
        </w:sectPr>
      </w:pPr>
    </w:p>
    <w:p w14:paraId="55CF6CFD" w14:textId="77777777" w:rsidR="00647CF1" w:rsidRDefault="005066CE" w:rsidP="00660F59">
      <w:pPr>
        <w:pStyle w:val="a7"/>
        <w:shd w:val="clear" w:color="auto" w:fill="auto"/>
        <w:spacing w:line="240" w:lineRule="exact"/>
        <w:rPr>
          <w:rStyle w:val="ab"/>
          <w:b/>
          <w:bCs/>
        </w:rPr>
      </w:pPr>
      <w:r>
        <w:rPr>
          <w:rStyle w:val="aa"/>
          <w:b/>
          <w:bCs/>
        </w:rPr>
        <w:lastRenderedPageBreak/>
        <w:t>Таблица 2.3. Балансы располагаемой тепловой мощности и</w:t>
      </w:r>
      <w:r w:rsidR="00660F59">
        <w:t xml:space="preserve"> </w:t>
      </w:r>
      <w:r>
        <w:rPr>
          <w:rStyle w:val="aa"/>
          <w:b/>
          <w:bCs/>
        </w:rPr>
        <w:t xml:space="preserve">присоединенной тепловой нагрузки </w:t>
      </w:r>
      <w:r w:rsidRPr="005D0BDC">
        <w:rPr>
          <w:rStyle w:val="ab"/>
          <w:b/>
          <w:bCs/>
          <w:i w:val="0"/>
        </w:rPr>
        <w:t>с учетом реализации мероприятии</w:t>
      </w:r>
      <w:r w:rsidR="005D0BDC">
        <w:rPr>
          <w:rStyle w:val="ab"/>
          <w:b/>
          <w:bCs/>
          <w:i w:val="0"/>
        </w:rPr>
        <w:t>.</w:t>
      </w:r>
    </w:p>
    <w:p w14:paraId="1194FE8E" w14:textId="77777777"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716"/>
        <w:gridCol w:w="734"/>
        <w:gridCol w:w="739"/>
        <w:gridCol w:w="739"/>
        <w:gridCol w:w="739"/>
        <w:gridCol w:w="739"/>
        <w:gridCol w:w="739"/>
        <w:gridCol w:w="744"/>
        <w:gridCol w:w="739"/>
        <w:gridCol w:w="739"/>
        <w:gridCol w:w="739"/>
        <w:gridCol w:w="734"/>
        <w:gridCol w:w="744"/>
        <w:gridCol w:w="739"/>
        <w:gridCol w:w="739"/>
        <w:gridCol w:w="748"/>
      </w:tblGrid>
      <w:tr w:rsidR="003316ED" w14:paraId="7DD7C10F" w14:textId="77777777" w:rsidTr="003316ED">
        <w:trPr>
          <w:trHeight w:hRule="exact" w:val="215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63C7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7C5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F37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1E4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98B4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FFF8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A99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7B3F6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C6D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DE07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9F50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9CA4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431E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4153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C1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1C4F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433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14:paraId="59AF3AD4" w14:textId="77777777" w:rsidTr="003316ED">
        <w:trPr>
          <w:trHeight w:hRule="exact"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65276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6560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E35B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0512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0A0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ABB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CF27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E32B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89D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FF5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E53F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8525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BE07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F480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94E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08E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2B10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55841823" w14:textId="77777777" w:rsidTr="003316ED">
        <w:trPr>
          <w:trHeight w:hRule="exact" w:val="3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0C1A4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1764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BF5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2F54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412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50EC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5603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9AA25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1512B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39EA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B850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B3522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2402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3FA1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E7A6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B6A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A672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19F1A579" w14:textId="77777777" w:rsidTr="003316ED">
        <w:trPr>
          <w:trHeight w:hRule="exact" w:val="20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ECF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Установленная тепловая мощность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96EA8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FF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51C5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D4A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0B3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F449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659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0C3C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27D4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C250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4F4B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5C66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8C0D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9E5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51AB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F9EF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3316ED" w14:paraId="16822B31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5DA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Располагаемая тепловая мощность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F9F3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B919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E1A7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A06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42F4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58CE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C68C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C0D0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CBFF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DAC0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CF9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330B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0D13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72B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ABC0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B53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5,370</w:t>
            </w:r>
          </w:p>
        </w:tc>
      </w:tr>
      <w:tr w:rsidR="003316ED" w14:paraId="320B082C" w14:textId="77777777" w:rsidTr="003316ED">
        <w:trPr>
          <w:trHeight w:hRule="exact"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FAA34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самого мощного котла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157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A3FB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BB6C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00C4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479D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299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561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2DD4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FD4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62DF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DB34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433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35F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C2F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465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F5A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1,250</w:t>
            </w:r>
          </w:p>
        </w:tc>
      </w:tr>
      <w:tr w:rsidR="003316ED" w14:paraId="0A1AAE11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5473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Ограничения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E5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F45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5E22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2B93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78E0F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AC64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75A99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82C9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2BCA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BFD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71A1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1B5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F6AA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972E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920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42E8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59782575" w14:textId="77777777" w:rsidTr="003316ED">
        <w:trPr>
          <w:trHeight w:hRule="exact" w:val="20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489A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Собственные нужды источника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1D6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AA8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AA6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F2C8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D4CA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19E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897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6C0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E82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E9D3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05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CD8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146E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9C71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86A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8FEE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0,046</w:t>
            </w:r>
          </w:p>
        </w:tc>
      </w:tr>
      <w:tr w:rsidR="003316ED" w14:paraId="6B38E4ED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1DA2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Тепловая мощность "нетто"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B3C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B191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E7EA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D3A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7563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B4312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D06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1AEB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8FA3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34E4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5E7B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277B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A8833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EFB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F3BC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5960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5,324</w:t>
            </w:r>
          </w:p>
        </w:tc>
      </w:tr>
      <w:tr w:rsidR="003316ED" w14:paraId="313B52FF" w14:textId="77777777" w:rsidTr="003316ED">
        <w:trPr>
          <w:trHeight w:hRule="exact" w:val="20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3514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11F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B8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621F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E482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399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62B6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7AFEE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2D05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5093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ABD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3B78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9497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2F5B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926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E3F7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6B7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0,387</w:t>
            </w:r>
          </w:p>
        </w:tc>
      </w:tr>
      <w:tr w:rsidR="003316ED" w14:paraId="1C7FD1BF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BCE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Тепловые потери в сетях через изоляцию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1E13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952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26EB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EC9C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FF34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7564D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9F8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FC42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5DE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900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A4945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AE93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13A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BF6F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F1E2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49AB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0,367</w:t>
            </w:r>
          </w:p>
        </w:tc>
      </w:tr>
      <w:tr w:rsidR="003316ED" w14:paraId="360043F1" w14:textId="77777777" w:rsidTr="003316ED">
        <w:trPr>
          <w:trHeight w:hRule="exact"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E4481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Тепловые потери в сетях с затратами теплоносителя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70A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B7F9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CB8F7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C860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D94E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3E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32E8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45E1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6A18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3814C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1971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F33A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DCB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34B6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F961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0,021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8DBF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0,021</w:t>
            </w:r>
          </w:p>
        </w:tc>
      </w:tr>
      <w:tr w:rsidR="003316ED" w14:paraId="1EFAA286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B4F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Подключенная нагрузка (договорная), в т. ч.: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36DA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84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18F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1408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57B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36E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0C42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25BB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75813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B70A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E782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58D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FF2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5511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4D7C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50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0,723</w:t>
            </w:r>
          </w:p>
        </w:tc>
      </w:tr>
      <w:tr w:rsidR="003316ED" w14:paraId="1E48A789" w14:textId="77777777" w:rsidTr="003316ED">
        <w:trPr>
          <w:trHeight w:hRule="exact" w:val="20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9BC4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Отопление и вентиляция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9DD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2C21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DFD2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5652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5AA6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654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390D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8C71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AE3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9864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E1271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45F9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ED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D5D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C6A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C0F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0,682</w:t>
            </w:r>
          </w:p>
        </w:tc>
      </w:tr>
      <w:tr w:rsidR="003316ED" w14:paraId="5B0348A2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FEB9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 xml:space="preserve">ГВС </w:t>
            </w:r>
            <w:proofErr w:type="spellStart"/>
            <w:r>
              <w:rPr>
                <w:rStyle w:val="275pt0"/>
              </w:rPr>
              <w:t>ср.ч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CE76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5359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5313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2E5C5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8EFA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2FFF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4771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A75B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1DF3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C371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FB24F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69C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F99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71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99D0B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0,041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E7DC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0,041</w:t>
            </w:r>
          </w:p>
        </w:tc>
      </w:tr>
      <w:tr w:rsidR="003316ED" w14:paraId="177E0539" w14:textId="77777777" w:rsidTr="003316ED">
        <w:trPr>
          <w:trHeight w:hRule="exact" w:val="20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64DC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Пар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2F7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316D6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3C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E134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702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7FC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CB1B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9DD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63B6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2C2D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A018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8A9A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2165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F957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5E73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44C4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06944D1A" w14:textId="77777777" w:rsidTr="003316ED">
        <w:trPr>
          <w:trHeight w:hRule="exact" w:val="39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B2A9B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Резерв/дефицит тепловой мощности (по договорной нагрузке)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E606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58F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4,245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E9B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B861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52F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36C5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1271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682F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BFCA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762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5544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E7D5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A19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0F42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38D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FC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4,214</w:t>
            </w:r>
          </w:p>
        </w:tc>
      </w:tr>
      <w:tr w:rsidR="003316ED" w14:paraId="43577F00" w14:textId="77777777" w:rsidTr="003316ED">
        <w:trPr>
          <w:trHeight w:hRule="exact" w:val="20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E908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Хозяйственные нужды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A3E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A7F4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0985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1A72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7A4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DB18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0FEE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0DDB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D63C4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41D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64F6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0F7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529C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147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3FC1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BCE5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н/д</w:t>
            </w:r>
          </w:p>
        </w:tc>
      </w:tr>
      <w:tr w:rsidR="003316ED" w14:paraId="4347592A" w14:textId="77777777" w:rsidTr="003316ED">
        <w:trPr>
          <w:trHeight w:hRule="exact" w:val="5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0010A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Отношение резерва / дефицита (+/-) тепловой мощности "нетто" (по договорной нагрузке)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48E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CF68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BAF2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B57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78EC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E71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417D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254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4962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1DC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A648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E9C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2F8D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1B07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AB27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9FB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79,2</w:t>
            </w:r>
          </w:p>
        </w:tc>
      </w:tr>
      <w:tr w:rsidR="003316ED" w14:paraId="7F47C204" w14:textId="77777777" w:rsidTr="003316ED">
        <w:trPr>
          <w:trHeight w:hRule="exact" w:val="3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47082" w14:textId="77777777"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Аварийный резерв (+)/</w:t>
            </w:r>
            <w:proofErr w:type="gramStart"/>
            <w:r>
              <w:rPr>
                <w:rStyle w:val="275pt0"/>
              </w:rPr>
              <w:t>дефицит(</w:t>
            </w:r>
            <w:proofErr w:type="gramEnd"/>
            <w:r>
              <w:rPr>
                <w:rStyle w:val="275pt0"/>
              </w:rPr>
              <w:t>-) тепловой мощности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CF34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EED8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A0C2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05C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7E62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430E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5724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EC0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98E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79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E85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0498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2D2E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2E8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64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BC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3,044</w:t>
            </w:r>
          </w:p>
        </w:tc>
      </w:tr>
      <w:tr w:rsidR="003316ED" w14:paraId="477780D8" w14:textId="77777777" w:rsidTr="003316ED">
        <w:trPr>
          <w:trHeight w:hRule="exact" w:val="78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B1214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Располагаемая тепловая мощность нетто (с учетом затрат на собственные нужды источника) при аварийном выводе самого мощного котла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1889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113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4FD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5528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CC92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EE16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8D66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6D01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8FD0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0FCF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58BB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E9CD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2B88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A1C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52D5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ED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4,074</w:t>
            </w:r>
          </w:p>
        </w:tc>
      </w:tr>
      <w:tr w:rsidR="003316ED" w14:paraId="25DB3ACC" w14:textId="77777777" w:rsidTr="003316ED">
        <w:trPr>
          <w:trHeight w:hRule="exact" w:val="79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6A99F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Минимально допустимое значение тепловой нагрузки (договорной) на коллекторах источника тепловой энергии при аварийном выводе самого мощного котла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619B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0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5835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C25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C3AB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A560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319D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B307B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B398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1A4E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169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3A7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9BF0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375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E605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220E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1,031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021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1,031</w:t>
            </w:r>
          </w:p>
        </w:tc>
      </w:tr>
    </w:tbl>
    <w:p w14:paraId="666B630C" w14:textId="77777777" w:rsidR="00647CF1" w:rsidRDefault="00647CF1">
      <w:pPr>
        <w:rPr>
          <w:sz w:val="2"/>
          <w:szCs w:val="2"/>
        </w:rPr>
        <w:sectPr w:rsidR="00647CF1" w:rsidSect="003316ED">
          <w:pgSz w:w="16840" w:h="11900" w:orient="landscape"/>
          <w:pgMar w:top="360" w:right="360" w:bottom="360" w:left="851" w:header="0" w:footer="3" w:gutter="0"/>
          <w:cols w:space="720"/>
          <w:noEndnote/>
          <w:docGrid w:linePitch="360"/>
        </w:sectPr>
      </w:pPr>
    </w:p>
    <w:p w14:paraId="40C3B361" w14:textId="77777777" w:rsidR="00647CF1" w:rsidRDefault="005066CE" w:rsidP="00660F5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429" w:line="280" w:lineRule="exact"/>
        <w:ind w:firstLine="620"/>
        <w:jc w:val="both"/>
      </w:pPr>
      <w:bookmarkStart w:id="4" w:name="bookmark6"/>
      <w:r>
        <w:lastRenderedPageBreak/>
        <w:t>Радиусы эффективного теплоснабжения</w:t>
      </w:r>
      <w:bookmarkEnd w:id="4"/>
    </w:p>
    <w:p w14:paraId="2EC558EC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В соответствии с пи. а) и.6 Требований к схемам теплоснабжения, радиус эффективного теплоснабжения, определяемый для зоны действия каждого источника тепловой энергии, должен позволять определить </w:t>
      </w:r>
      <w:proofErr w:type="spellStart"/>
      <w:r>
        <w:t>уеловия</w:t>
      </w:r>
      <w:proofErr w:type="spellEnd"/>
      <w:r>
        <w:t xml:space="preserve">, при которых подключение новых или увеличивающих тепловую нагрузку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мощности.</w:t>
      </w:r>
    </w:p>
    <w:p w14:paraId="63F1108D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 целью решения указанной задачи была рассмотрена методика, представленная в Методических указаниях по разработке схем теплоснабжения, утвержденных приказом Минэнерго №212 от 05.03.2019.</w:t>
      </w:r>
    </w:p>
    <w:p w14:paraId="3214E19E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В соответствии с одним из основных положений указанной методики, вывод о попадании объекта возможного перспективного </w:t>
      </w:r>
      <w:proofErr w:type="spellStart"/>
      <w:r>
        <w:t>приеоединения</w:t>
      </w:r>
      <w:proofErr w:type="spellEnd"/>
      <w:r>
        <w:t xml:space="preserve"> в радиус эффективного теплоснабжения принимается исходя из следующего условия: отношение совокупных затрат на строительство и эксплуатацию тепломагистрали к выручке от реализации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14:paraId="66202F8E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 xml:space="preserve">Изложенный принцип, в соответствии с Требованиями к схемам </w:t>
      </w:r>
      <w:proofErr w:type="spellStart"/>
      <w:r>
        <w:t>теплоснабже-ния</w:t>
      </w:r>
      <w:proofErr w:type="spellEnd"/>
      <w:r>
        <w:t>, был использован при оценке эффективности подключения перспективных потребителей к СЦТ от существующих источников тепловой энергии (мощности). Все решения по развитию СЦТ городского поселения, принятые в рекомендованном сценарии, разработаны с учетом указанного принципа.</w:t>
      </w:r>
    </w:p>
    <w:p w14:paraId="7BCD4D86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перспективе для определения попадания объекта, рассматриваемого для подключения к СЦТ, в границы радиуса эффективного теплоснабжения, необходимо использовать вышеописанный метод, т.е. выполнять сравнительную оценку совокупных затрат на подключение и эффекта от подключения объекта; при этом в качестве расчетного периода используется полезный срок службы тепловых сетей и теплосетевых объектов.</w:t>
      </w:r>
    </w:p>
    <w:p w14:paraId="0E23FFF3" w14:textId="77777777" w:rsidR="00647CF1" w:rsidRDefault="00647CF1">
      <w:pPr>
        <w:rPr>
          <w:sz w:val="2"/>
          <w:szCs w:val="2"/>
        </w:rPr>
        <w:sectPr w:rsidR="00647CF1" w:rsidSect="00FC4A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161EC0E8" w14:textId="77777777"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spacing w:before="0" w:after="248" w:line="280" w:lineRule="exact"/>
        <w:ind w:firstLine="620"/>
        <w:jc w:val="both"/>
      </w:pPr>
      <w:bookmarkStart w:id="5" w:name="bookmark7"/>
      <w:r>
        <w:lastRenderedPageBreak/>
        <w:t>Существующие и перспективные балансы теплоносителя.</w:t>
      </w:r>
      <w:bookmarkEnd w:id="5"/>
    </w:p>
    <w:p w14:paraId="34DB3D87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</w:t>
      </w:r>
      <w:proofErr w:type="spellStart"/>
      <w:r>
        <w:t>обьемы</w:t>
      </w:r>
      <w:proofErr w:type="spellEnd"/>
      <w:r>
        <w:t xml:space="preserve"> теплоносителя, требуемого для подпитки тепловых сетей </w:t>
      </w:r>
      <w:r>
        <w:rPr>
          <w:rStyle w:val="2a"/>
        </w:rPr>
        <w:t xml:space="preserve">без учета перехода на закрытый </w:t>
      </w:r>
      <w:proofErr w:type="spellStart"/>
      <w:r>
        <w:rPr>
          <w:rStyle w:val="2a"/>
        </w:rPr>
        <w:t>водораз</w:t>
      </w:r>
      <w:proofErr w:type="spellEnd"/>
      <w:r>
        <w:rPr>
          <w:rStyle w:val="2a"/>
        </w:rPr>
        <w:t>- бор</w:t>
      </w:r>
      <w:r>
        <w:t xml:space="preserve"> приведены в таблице 3.1 - 3.2.</w:t>
      </w:r>
    </w:p>
    <w:p w14:paraId="59D43530" w14:textId="77777777" w:rsidR="00647CF1" w:rsidRDefault="005066CE" w:rsidP="00660F59">
      <w:pPr>
        <w:pStyle w:val="25"/>
        <w:shd w:val="clear" w:color="auto" w:fill="auto"/>
        <w:spacing w:before="0" w:after="296"/>
        <w:ind w:firstLine="620"/>
      </w:pPr>
      <w:r>
        <w:t xml:space="preserve">Балансы производительности водоподготовительных установок и подпитки тепловой сети в зоне действия источников и перспективные объемы теплоносителя, требуемого для подпитки тепловых сетей </w:t>
      </w:r>
      <w:r>
        <w:rPr>
          <w:rStyle w:val="2a"/>
        </w:rPr>
        <w:t xml:space="preserve">с учетом перехода на закрытый </w:t>
      </w:r>
      <w:proofErr w:type="spellStart"/>
      <w:r>
        <w:rPr>
          <w:rStyle w:val="2a"/>
        </w:rPr>
        <w:t>водораз</w:t>
      </w:r>
      <w:proofErr w:type="spellEnd"/>
      <w:r>
        <w:rPr>
          <w:rStyle w:val="2a"/>
        </w:rPr>
        <w:t>- бор</w:t>
      </w:r>
      <w:r>
        <w:t xml:space="preserve"> приведены в таблице 3.3 - 3.4.</w:t>
      </w:r>
    </w:p>
    <w:p w14:paraId="3D0967C7" w14:textId="77777777" w:rsidR="00647CF1" w:rsidRDefault="005066CE" w:rsidP="00660F59">
      <w:pPr>
        <w:pStyle w:val="25"/>
        <w:shd w:val="clear" w:color="auto" w:fill="auto"/>
        <w:spacing w:before="0" w:line="326" w:lineRule="exact"/>
        <w:ind w:firstLine="620"/>
      </w:pPr>
      <w:r>
        <w:t>В схеме теплоснабжения принимается, что все перспективные потребители подключаются по закрытой схеме, с установкой теплообменников в ИТП.</w:t>
      </w:r>
    </w:p>
    <w:p w14:paraId="2CDF0201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025CA97F" w14:textId="77777777" w:rsidR="00647CF1" w:rsidRPr="005D0BDC" w:rsidRDefault="005066CE" w:rsidP="005D0BDC">
      <w:pPr>
        <w:pStyle w:val="a7"/>
        <w:shd w:val="clear" w:color="auto" w:fill="auto"/>
        <w:spacing w:line="240" w:lineRule="exact"/>
        <w:rPr>
          <w:color w:val="auto"/>
          <w:u w:val="single"/>
        </w:rPr>
      </w:pPr>
      <w:r w:rsidRPr="005D0BDC">
        <w:rPr>
          <w:color w:val="auto"/>
          <w:u w:val="single"/>
        </w:rPr>
        <w:lastRenderedPageBreak/>
        <w:t>Таблица 3.1. Перспективный расход воды на компенсацию потерь и затрат теплоносителя при передаче теп</w:t>
      </w:r>
      <w:r w:rsidR="007521B7" w:rsidRPr="005D0BDC">
        <w:rPr>
          <w:color w:val="auto"/>
          <w:u w:val="single"/>
        </w:rPr>
        <w:t>ловой энергии в зонах деятельности ЕТО без учета на ЗГВС</w:t>
      </w:r>
    </w:p>
    <w:p w14:paraId="37DF2B67" w14:textId="77777777" w:rsidR="003316ED" w:rsidRPr="003316ED" w:rsidRDefault="003316ED" w:rsidP="00660F59">
      <w:pPr>
        <w:pStyle w:val="a7"/>
        <w:shd w:val="clear" w:color="auto" w:fill="auto"/>
        <w:spacing w:line="240" w:lineRule="exact"/>
        <w:rPr>
          <w:color w:val="FF000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714"/>
        <w:gridCol w:w="746"/>
        <w:gridCol w:w="741"/>
        <w:gridCol w:w="741"/>
        <w:gridCol w:w="741"/>
        <w:gridCol w:w="746"/>
        <w:gridCol w:w="741"/>
        <w:gridCol w:w="741"/>
        <w:gridCol w:w="741"/>
        <w:gridCol w:w="741"/>
        <w:gridCol w:w="741"/>
        <w:gridCol w:w="741"/>
        <w:gridCol w:w="741"/>
        <w:gridCol w:w="746"/>
        <w:gridCol w:w="741"/>
        <w:gridCol w:w="752"/>
      </w:tblGrid>
      <w:tr w:rsidR="003316ED" w14:paraId="04A386AE" w14:textId="77777777" w:rsidTr="007521B7">
        <w:trPr>
          <w:trHeight w:hRule="exact" w:val="29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0E61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7B8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A1C29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3B72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04321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C241A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1CE7D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B7177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CDD2F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E571F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134A1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CBB68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E8A73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25FC7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134D4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47332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41843" w14:textId="77777777" w:rsidR="003316ED" w:rsidRDefault="003316ED" w:rsidP="003316E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14:paraId="69EB077C" w14:textId="77777777" w:rsidTr="003316ED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26781" w14:textId="77777777"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96C60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F4E4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BDF5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45170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53C6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B526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ED1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97E7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5DB6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F948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82C8A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88A0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3324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DFAC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9BA3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8E23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1B66E300" w14:textId="77777777" w:rsidTr="003316ED">
        <w:trPr>
          <w:trHeight w:hRule="exact" w:val="55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B0007" w14:textId="77777777" w:rsidR="003316ED" w:rsidRDefault="003316ED" w:rsidP="00660F59">
            <w:pPr>
              <w:pStyle w:val="25"/>
              <w:shd w:val="clear" w:color="auto" w:fill="auto"/>
              <w:spacing w:before="0" w:line="211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D008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A422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825A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A24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36E90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54BF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F879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25FD0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284BB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ACF6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6C1B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403A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DE2B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F11F2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042D0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FED7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0779395F" w14:textId="77777777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F43E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Всего подпитка тепловой сети, в т.ч.: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D02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D319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3745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494B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A44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E796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3825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BFF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C2E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A46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9F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D00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E898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E633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0519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846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8BA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3768</w:t>
            </w:r>
          </w:p>
        </w:tc>
      </w:tr>
      <w:tr w:rsidR="003316ED" w14:paraId="25C57641" w14:textId="77777777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AB1B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0F9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31E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C5F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5D0F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EED5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34F3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29E1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7B0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E5D5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F351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451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8308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B96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5CAF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7FC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1C95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3316ED" w14:paraId="39693012" w14:textId="77777777" w:rsidTr="007521B7">
        <w:trPr>
          <w:trHeight w:hRule="exact" w:val="27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674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3D70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C60C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D36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D913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84F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C67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870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E17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C3D2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26A7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2FA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FB3A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DC821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74D1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5A06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A37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437CE7F6" w14:textId="77777777" w:rsidTr="007521B7">
        <w:trPr>
          <w:trHeight w:hRule="exact" w:val="54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5EC59" w14:textId="77777777"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8C2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DCD6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EE6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E57E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FE8D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3DC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9542D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13CD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7FA0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04E1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0096F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BFD3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EC48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6782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CA62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A15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6F2D1322" w14:textId="77777777" w:rsidTr="007521B7">
        <w:trPr>
          <w:trHeight w:hRule="exact" w:val="83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B970B" w14:textId="77777777" w:rsidR="003316ED" w:rsidRDefault="003316ED" w:rsidP="00660F59">
            <w:pPr>
              <w:pStyle w:val="25"/>
              <w:shd w:val="clear" w:color="auto" w:fill="auto"/>
              <w:spacing w:before="0" w:line="211" w:lineRule="exac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E503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767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75206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9B4F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11B0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623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C6D6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DAE0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2A49F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635EA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32AD5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0D4C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069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B1A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1CBB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70B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2932</w:t>
            </w:r>
          </w:p>
        </w:tc>
      </w:tr>
    </w:tbl>
    <w:p w14:paraId="2F440195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5EFD6FD8" w14:textId="77777777"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u w:val="single"/>
        </w:rPr>
      </w:pPr>
      <w:r w:rsidRPr="005D0BDC">
        <w:rPr>
          <w:u w:val="single"/>
        </w:rPr>
        <w:lastRenderedPageBreak/>
        <w:t xml:space="preserve">Таблица 3.2.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без учета</w:t>
      </w:r>
      <w:r w:rsidR="007521B7" w:rsidRPr="005D0BDC">
        <w:rPr>
          <w:rStyle w:val="ac"/>
          <w:b/>
          <w:bCs/>
          <w:i w:val="0"/>
          <w:u w:val="single"/>
        </w:rPr>
        <w:t xml:space="preserve"> на ЗГВС</w:t>
      </w:r>
    </w:p>
    <w:p w14:paraId="3BB88C95" w14:textId="77777777" w:rsidR="003316ED" w:rsidRDefault="003316ED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8"/>
        <w:gridCol w:w="709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57"/>
        <w:gridCol w:w="752"/>
        <w:gridCol w:w="757"/>
        <w:gridCol w:w="767"/>
      </w:tblGrid>
      <w:tr w:rsidR="003316ED" w14:paraId="07B95E88" w14:textId="77777777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605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149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BFF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9207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F628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4959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B779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74BB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1B64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A9E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043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0FF7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F52C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74F2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3A1E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6A03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7E1A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3316ED" w14:paraId="0D519841" w14:textId="77777777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2EAB" w14:textId="77777777"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36D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03637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CC0D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E97F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826A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0E68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7E87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DCB8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62A5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3818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D192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790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1100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AF4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08B8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6CE3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32EFC04E" w14:textId="77777777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4AB6BB" w14:textId="77777777" w:rsidR="003316ED" w:rsidRDefault="003316ED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0D17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19309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285F4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9B8A1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CF44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3D79A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154D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4E31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EB6F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CC163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3D86B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25876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88DAC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FBB0E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CB12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65A38" w14:textId="77777777" w:rsidR="003316ED" w:rsidRDefault="003316ED" w:rsidP="00660F59">
            <w:pPr>
              <w:rPr>
                <w:sz w:val="10"/>
                <w:szCs w:val="10"/>
              </w:rPr>
            </w:pPr>
          </w:p>
        </w:tc>
      </w:tr>
      <w:tr w:rsidR="003316ED" w14:paraId="4F2F1477" w14:textId="77777777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13F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984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272F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0B94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0D34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70A2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1CC06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DE12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41FD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6403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95D9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A714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9FFF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C9D7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19AB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88EE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F37D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704C86F1" w14:textId="77777777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10AB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6225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0657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10B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0D6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4CB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095D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01F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87AD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E285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ED1A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D95B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4464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7B9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06815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5A1E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F9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3316ED" w14:paraId="7B1754A1" w14:textId="77777777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1CB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413DA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E668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487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D924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0989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B801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D25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20AF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A84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7C68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75A3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CEC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8927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6A19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1DB9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4249D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62CDB302" w14:textId="77777777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6A60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A9B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7DA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FC89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F6F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63F48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A9B33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D37B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E850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21D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D0E90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844A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E7A5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8DE0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AC5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85B5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63F0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2B1D384D" w14:textId="77777777" w:rsidTr="003316ED">
        <w:trPr>
          <w:trHeight w:hRule="exact"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9331D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A9B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6FCA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6966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61A8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4B72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28A7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7AFE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4309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A924D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71C0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C17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4685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2AE8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F9A9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94E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D428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0,6</w:t>
            </w:r>
          </w:p>
        </w:tc>
      </w:tr>
      <w:tr w:rsidR="003316ED" w14:paraId="4D935F15" w14:textId="77777777" w:rsidTr="003316ED">
        <w:trPr>
          <w:trHeight w:hRule="exact" w:val="4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5A483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4F47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2EF3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EF7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DAFC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C582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DBBB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7FBA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E262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9D8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09EE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DB67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D372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1F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D2AD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2471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F8E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14:paraId="7D8E0E5C" w14:textId="77777777" w:rsidTr="003316ED">
        <w:trPr>
          <w:trHeight w:hRule="exact" w:val="21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3914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A2DA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67B7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A901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6ADB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039D9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0E48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CA81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9ADB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AD94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5EDD7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352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6F7F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CD05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25A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A7F1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B6C1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3316ED" w14:paraId="2532BF1F" w14:textId="77777777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C9CA3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EB3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D4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869A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8F4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B944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3759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375A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65AC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5FBA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340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205B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343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0B06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B6C4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4CC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586D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16B73D23" w14:textId="77777777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ADA03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A5F1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E991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4203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4801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2252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92C1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DCBD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1F49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1E80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F28D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E80D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1B5E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C848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459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686A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8A46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3316ED" w14:paraId="65F163C8" w14:textId="77777777" w:rsidTr="003316ED">
        <w:trPr>
          <w:trHeight w:hRule="exact" w:val="81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13305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F0F5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C9C9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FAC0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7C0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F399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2312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454F8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CA9F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0B2C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784E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1D75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E635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5F8D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24A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009D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72C0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0,50</w:t>
            </w:r>
          </w:p>
        </w:tc>
      </w:tr>
      <w:tr w:rsidR="003316ED" w14:paraId="6B53F55A" w14:textId="77777777" w:rsidTr="003316ED">
        <w:trPr>
          <w:trHeight w:hRule="exact" w:val="6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DDBED" w14:textId="77777777" w:rsidR="003316ED" w:rsidRDefault="003316ED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AFEF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545B0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F750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9BD19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585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145B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D387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C91D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9FB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2718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9A67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478C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A37B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7737D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67BB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1E9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3316ED" w14:paraId="53D3A056" w14:textId="77777777" w:rsidTr="003316ED">
        <w:trPr>
          <w:trHeight w:hRule="exact" w:val="21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85DC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 (+) / дефицит (-) ВПУ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189D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2811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FCDE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A589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14FAC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6B75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413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AAE8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6D1D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88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B27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37F3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386C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5F2B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DCE9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1A7A53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-0,6</w:t>
            </w:r>
          </w:p>
        </w:tc>
      </w:tr>
      <w:tr w:rsidR="003316ED" w14:paraId="06BAA662" w14:textId="77777777" w:rsidTr="003316ED">
        <w:trPr>
          <w:trHeight w:hRule="exact" w:val="220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BAE97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A8AF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1E36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0D865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7799E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7D3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9D7727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F0FA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C5FDC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8665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2718B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AB8A4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8A2892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33D56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4CCFA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890A1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39FF" w14:textId="77777777" w:rsidR="003316ED" w:rsidRDefault="003316ED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14:paraId="418DC0AA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6250309" w14:textId="77777777" w:rsidR="00647CF1" w:rsidRPr="005D0BDC" w:rsidRDefault="005066CE" w:rsidP="00660F59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 xml:space="preserve">Таблица 3.3. Перспективный расход воды на компенсацию потерь и затрат теплоносителя при передаче тепловой энергии в </w:t>
      </w:r>
      <w:r w:rsidR="005D0BDC" w:rsidRPr="005D0BDC">
        <w:rPr>
          <w:u w:val="single"/>
        </w:rPr>
        <w:t xml:space="preserve">зонах действия деятельности ЕТО </w:t>
      </w:r>
      <w:r w:rsidR="005D0BDC" w:rsidRPr="005D0BDC">
        <w:rPr>
          <w:rStyle w:val="ac"/>
          <w:b/>
          <w:bCs/>
          <w:i w:val="0"/>
          <w:u w:val="single"/>
        </w:rPr>
        <w:t>без учета на ЗГВС</w:t>
      </w:r>
    </w:p>
    <w:p w14:paraId="04F262D7" w14:textId="77777777"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1"/>
        <w:gridCol w:w="714"/>
        <w:gridCol w:w="710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14"/>
        <w:gridCol w:w="714"/>
        <w:gridCol w:w="710"/>
        <w:gridCol w:w="724"/>
      </w:tblGrid>
      <w:tr w:rsidR="000D0B10" w14:paraId="381E916E" w14:textId="77777777" w:rsidTr="000D0B10">
        <w:trPr>
          <w:trHeight w:hRule="exact" w:val="24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67B3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2C8A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85AF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6038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2376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4FAD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88E7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E63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39F0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8CCD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6891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68B1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34A6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AF33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25B7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C3BD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1D11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2036</w:t>
            </w:r>
          </w:p>
        </w:tc>
      </w:tr>
      <w:tr w:rsidR="000D0B10" w14:paraId="6AD4A557" w14:textId="77777777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E0666" w14:textId="77777777"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"ЮКЭК” в Спасском городском поселении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3DF0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CF394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97B55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D74C7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5A460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FC58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A816C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3E5D8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598F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9FB32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813B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8ACFF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701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58702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9262E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A6D02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14:paraId="27F5F84D" w14:textId="77777777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7DC9C" w14:textId="77777777"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"Производственно-отопительная УПК №3 Спасск"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73CF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B9A8A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477C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4BAE0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2278C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40F9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6AC48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C283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7D15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6F11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089E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69179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97CA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6E92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ACBD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BC9B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14:paraId="29499BA4" w14:textId="77777777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369C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CF6E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DFB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A240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46AB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E7B4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587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DF2B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66CA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3A97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865A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FF54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1A78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557E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A6C5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C537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B369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14:paraId="639368A4" w14:textId="77777777" w:rsidTr="000D0B10">
        <w:trPr>
          <w:trHeight w:hRule="exact" w:val="2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4AE2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 в сетях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AFF1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9E4A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5FB3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6436D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7B9B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D11A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A070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CAAE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62AF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A98F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C5E0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11CB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8A72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2306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6DA9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BEB0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835</w:t>
            </w:r>
          </w:p>
        </w:tc>
      </w:tr>
      <w:tr w:rsidR="000D0B10" w14:paraId="62BECD52" w14:textId="77777777" w:rsidTr="000D0B10">
        <w:trPr>
          <w:trHeight w:hRule="exact" w:val="23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24F4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7CEE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A312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CF4A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2366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F07A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658ED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6EED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62C5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FC4D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F77F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B503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070D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5F0C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2C1C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01A8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75C5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4A6635E4" w14:textId="77777777" w:rsidTr="000D0B10">
        <w:trPr>
          <w:trHeight w:hRule="exact" w:val="4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7C0E5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FDF9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0975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BB4E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723B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2B0C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46EB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8A46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793D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EFD6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BA2D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3172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D09F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422C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7AC5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AB94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C8E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47E2854C" w14:textId="77777777" w:rsidTr="000D0B10">
        <w:trPr>
          <w:trHeight w:hRule="exact" w:val="473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E4717" w14:textId="77777777"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цели ГВС (по открытой системе теплоснабжения)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6A205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0"/>
              </w:rPr>
              <w:t>т/год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75B0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D23C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F2F85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CFF8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408E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57EF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4EB3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FEE1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D33F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FFF4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1DBA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475B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C5352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957FD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7444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</w:tbl>
    <w:p w14:paraId="58208F0C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41CA269" w14:textId="77777777" w:rsidR="00647CF1" w:rsidRPr="005D0BDC" w:rsidRDefault="005066CE" w:rsidP="005D0BDC">
      <w:pPr>
        <w:pStyle w:val="a7"/>
        <w:shd w:val="clear" w:color="auto" w:fill="auto"/>
        <w:spacing w:line="240" w:lineRule="exact"/>
        <w:rPr>
          <w:rStyle w:val="ac"/>
          <w:b/>
          <w:bCs/>
          <w:i w:val="0"/>
          <w:u w:val="single"/>
        </w:rPr>
      </w:pPr>
      <w:r w:rsidRPr="005D0BDC">
        <w:rPr>
          <w:u w:val="single"/>
        </w:rPr>
        <w:lastRenderedPageBreak/>
        <w:t xml:space="preserve">Таблица 3.4. Перспективные балансы производительности ВПУ и подпитки тепловой сети котельных в зонах деятельности ЕТО </w:t>
      </w:r>
      <w:r w:rsidRPr="005D0BDC">
        <w:rPr>
          <w:rStyle w:val="ac"/>
          <w:b/>
          <w:bCs/>
          <w:i w:val="0"/>
          <w:u w:val="single"/>
        </w:rPr>
        <w:t>с учетом</w:t>
      </w:r>
      <w:r w:rsidR="005D0BDC" w:rsidRPr="005D0BDC">
        <w:rPr>
          <w:rStyle w:val="ac"/>
          <w:b/>
          <w:bCs/>
          <w:i w:val="0"/>
          <w:u w:val="single"/>
        </w:rPr>
        <w:t xml:space="preserve"> перехода на ЗГВС</w:t>
      </w:r>
    </w:p>
    <w:p w14:paraId="098F9B4C" w14:textId="77777777"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721"/>
        <w:gridCol w:w="751"/>
        <w:gridCol w:w="756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60"/>
      </w:tblGrid>
      <w:tr w:rsidR="000D0B10" w14:paraId="5C91E88B" w14:textId="77777777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455D8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Параметры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27A6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ECA9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FB2E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F989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DD40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C4EC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755F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1A334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F2F3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3692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6205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45AC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BCA6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0B52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243A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A372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2036</w:t>
            </w:r>
          </w:p>
        </w:tc>
      </w:tr>
      <w:tr w:rsidR="000D0B10" w14:paraId="33DAA6CC" w14:textId="77777777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30A7D" w14:textId="77777777"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6501F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CB8F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181FA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412E9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4C3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78099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D4F8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03DF0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508DD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D69C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2EDB9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69DE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3D27A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E50F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4C183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097C1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14:paraId="16660C73" w14:textId="77777777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DB839" w14:textId="77777777" w:rsidR="000D0B10" w:rsidRDefault="000D0B10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"/>
              </w:rPr>
              <w:t>Котельная "</w:t>
            </w:r>
            <w:proofErr w:type="spellStart"/>
            <w:r>
              <w:rPr>
                <w:rStyle w:val="275pt"/>
              </w:rPr>
              <w:t>Производственноотопительная</w:t>
            </w:r>
            <w:proofErr w:type="spellEnd"/>
            <w:r>
              <w:rPr>
                <w:rStyle w:val="275pt"/>
              </w:rPr>
              <w:t xml:space="preserve"> УПК №3 Спасск"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153EC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D702F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580AE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8999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98C1E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15D6C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9E241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9D8B7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BBD1E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32387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6E728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EBFC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FEB64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3AB6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3ABA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4A68B" w14:textId="77777777" w:rsidR="000D0B10" w:rsidRDefault="000D0B10" w:rsidP="00660F59">
            <w:pPr>
              <w:rPr>
                <w:sz w:val="10"/>
                <w:szCs w:val="10"/>
              </w:rPr>
            </w:pPr>
          </w:p>
        </w:tc>
      </w:tr>
      <w:tr w:rsidR="000D0B10" w14:paraId="39E05B47" w14:textId="77777777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8454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Производительность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5D8A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488A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B6BA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D983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673A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0253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15EE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2207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E4C56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50B0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40D5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F1871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97E0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50DE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494F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3AD6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5434FFFB" w14:textId="77777777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8D3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Срок службы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8F37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лет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1E15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ECC2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9DBB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DD6A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0140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DA1E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894F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8ED6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952E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F305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DE56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56C1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F9A0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3B2F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73B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  <w:tr w:rsidR="000D0B10" w14:paraId="37D9908D" w14:textId="77777777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D2B7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Количество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89EBB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ед.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4CA1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A6D1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8BC6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900D6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F611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D8BE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DB64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6779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6C5B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8C63A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8243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2E37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D4BF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8D0C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E07A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1818DC49" w14:textId="77777777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B521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Общая емкость баков-аккумуляторов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9AA5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м3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682E2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FA60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51FB5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32E1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AFB4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66FA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A5BDC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EFF1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3C25B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7F9E9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4012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C865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A7D4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4556D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2A4C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03D40F34" w14:textId="77777777" w:rsidTr="000D0B10">
        <w:trPr>
          <w:trHeight w:hRule="exact" w:val="39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9C83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Расчетный часовой расход для подпитки системы теплоснабжения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05B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3F2D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7957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CF58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32D7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3A1F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87C7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C640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66F9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3777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A6C3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55F7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CB6D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F490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21D4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96D5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</w:t>
            </w:r>
          </w:p>
        </w:tc>
      </w:tr>
      <w:tr w:rsidR="000D0B10" w14:paraId="492E524C" w14:textId="77777777" w:rsidTr="000D0B10">
        <w:trPr>
          <w:trHeight w:hRule="exact" w:val="39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7EFA4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Всего подпитка тепловой сети,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157C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1F24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80DA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03ED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7BE7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26E1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71FA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74B8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A24E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ADF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94E4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C84C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FC79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82C1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0588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11BA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14:paraId="2521DB2C" w14:textId="77777777" w:rsidTr="000D0B10">
        <w:trPr>
          <w:trHeight w:hRule="exact" w:val="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800C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2C3F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47CE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856C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6C8D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2EBA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7CEA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E78F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34EF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9D65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FA0D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A93F0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3C5D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A6C5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B93F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800F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AA9D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0,14</w:t>
            </w:r>
          </w:p>
        </w:tc>
      </w:tr>
      <w:tr w:rsidR="000D0B10" w14:paraId="37941377" w14:textId="77777777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1E07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сверхнормативные утечки теплоносителя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CA83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7D48C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5DC02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708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AC4C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B612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A053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84E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2249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FE0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9A850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F621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2A8A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DE80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A9BF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E73F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73953011" w14:textId="77777777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B8762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>Отпуск теплоносителя из тепловых сетей на производственные нужды предприятия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59B9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D987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DD23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62D1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BE20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A31B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2A5F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5655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EBE5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9A8E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0E1A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DD80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550E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D3E8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58DA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FEC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1548DE4B" w14:textId="77777777" w:rsidTr="000D0B10">
        <w:trPr>
          <w:trHeight w:hRule="exact" w:val="77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1E2FA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0"/>
              </w:rPr>
              <w:t>Отпуск теплоносителя из тепловых сетей на цели ГВС по открытой системе теплоснабжения (среднечасовой расход теплоносителя)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D72C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8191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7BCE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6EE8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A114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6A9C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DB822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8DC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4E33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C69E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6F57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2D0F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6355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9469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C01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4F28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0</w:t>
            </w:r>
          </w:p>
        </w:tc>
      </w:tr>
      <w:tr w:rsidR="000D0B10" w14:paraId="276B1FE0" w14:textId="77777777" w:rsidTr="000D0B10">
        <w:trPr>
          <w:trHeight w:hRule="exact" w:val="58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48E08" w14:textId="77777777" w:rsidR="000D0B10" w:rsidRDefault="000D0B10" w:rsidP="00660F59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0"/>
              </w:rPr>
              <w:t xml:space="preserve">Объем аварийной подпитки (химически не обработанной и не </w:t>
            </w:r>
            <w:proofErr w:type="spellStart"/>
            <w:r>
              <w:rPr>
                <w:rStyle w:val="275pt0"/>
              </w:rPr>
              <w:t>деаэрированной</w:t>
            </w:r>
            <w:proofErr w:type="spellEnd"/>
            <w:r>
              <w:rPr>
                <w:rStyle w:val="275pt0"/>
              </w:rPr>
              <w:t xml:space="preserve"> водой)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997E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47DC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B5DB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633E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3092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1FE6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9469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5661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A87C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6B34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8A587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2F3C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DE01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9EBC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717F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E72E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1,2</w:t>
            </w:r>
          </w:p>
        </w:tc>
      </w:tr>
      <w:tr w:rsidR="000D0B10" w14:paraId="62BDF119" w14:textId="77777777" w:rsidTr="000D0B10">
        <w:trPr>
          <w:trHeight w:hRule="exact" w:val="2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295F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Резерв (+) / дефицит (-) ВПУ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EEF8F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т/ч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8EC7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518F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C170D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CF43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2899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4A43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CCDB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BAE8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2755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C425B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A55E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F602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7B59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D64E1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3C01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-0,1</w:t>
            </w:r>
          </w:p>
        </w:tc>
      </w:tr>
      <w:tr w:rsidR="000D0B10" w14:paraId="19E7DF52" w14:textId="77777777" w:rsidTr="000D0B10">
        <w:trPr>
          <w:trHeight w:hRule="exact" w:val="211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740E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0"/>
              </w:rPr>
              <w:t>Доля резерва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171D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977D0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D6224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DF51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FE0B2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C041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6217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E27F8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04436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5B3C5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0E5279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ED7DA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BB59E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E325B3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9F974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E2C" w14:textId="77777777" w:rsidR="000D0B10" w:rsidRDefault="000D0B10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</w:tr>
    </w:tbl>
    <w:p w14:paraId="6F6EFE64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1022259D" w14:textId="77777777"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317" w:lineRule="exact"/>
        <w:ind w:firstLine="680"/>
        <w:jc w:val="both"/>
      </w:pPr>
      <w:bookmarkStart w:id="6" w:name="bookmark8"/>
      <w:r>
        <w:lastRenderedPageBreak/>
        <w:t>Основные положения мастер-плана развития систем теплоснабжения городского поселения.</w:t>
      </w:r>
      <w:bookmarkEnd w:id="6"/>
    </w:p>
    <w:p w14:paraId="09099F14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 xml:space="preserve">Разработка сценариев развития систем теплоснабжения городского поселения и </w:t>
      </w:r>
      <w:r>
        <w:rPr>
          <w:rStyle w:val="2a"/>
        </w:rPr>
        <w:t>выбор рекомендованного варианта произведены в соответствии с утвержденной ранее схемой теплоснабжения</w:t>
      </w:r>
      <w:r>
        <w:t xml:space="preserve"> и с учетом изменений в планах развития городского поселения.</w:t>
      </w:r>
    </w:p>
    <w:p w14:paraId="512867BB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Мероприятия по реконструкции и модернизации источников тепловой энергии приняты на основании утвержденных инвестиционных, концессионных программ теплоснабжающих предприятий и утвержденных программ энергосбережения и повышения экономической эффективности.</w:t>
      </w:r>
    </w:p>
    <w:p w14:paraId="162043E2" w14:textId="77777777" w:rsidR="00647CF1" w:rsidRDefault="005066CE" w:rsidP="00660F59">
      <w:pPr>
        <w:pStyle w:val="25"/>
        <w:shd w:val="clear" w:color="auto" w:fill="auto"/>
        <w:spacing w:before="0" w:after="300"/>
        <w:ind w:firstLine="680"/>
      </w:pPr>
      <w:r>
        <w:t>В результате внедрения принятых мероприятий обеспечивается подключение перспективных потребителей, осуществляется ремонт изношенного и устаревшего оборудования.</w:t>
      </w:r>
    </w:p>
    <w:p w14:paraId="6ED8EB7F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rPr>
          <w:rStyle w:val="2b"/>
        </w:rPr>
        <w:t xml:space="preserve">Сценарий №1 </w:t>
      </w:r>
      <w:r>
        <w:t>развития систем теплоснабжения городского поселения предусматривает следующие основные мероприятия:</w:t>
      </w:r>
    </w:p>
    <w:p w14:paraId="12CF6266" w14:textId="77777777" w:rsidR="00647CF1" w:rsidRDefault="005066CE" w:rsidP="00660F59">
      <w:pPr>
        <w:pStyle w:val="25"/>
        <w:shd w:val="clear" w:color="auto" w:fill="auto"/>
        <w:spacing w:before="0" w:after="304"/>
        <w:ind w:firstLine="680"/>
      </w:pPr>
      <w:r>
        <w:t xml:space="preserve">1. Подключение перспективной нагрузки к тепловым сетям </w:t>
      </w:r>
      <w:proofErr w:type="spellStart"/>
      <w:r>
        <w:t>Производственноотопительной</w:t>
      </w:r>
      <w:proofErr w:type="spellEnd"/>
      <w:r>
        <w:t xml:space="preserve"> котельной УПК №3 Спасск (0,020 Гкал/ч).</w:t>
      </w:r>
    </w:p>
    <w:p w14:paraId="38FE8EE3" w14:textId="77777777" w:rsidR="00647CF1" w:rsidRDefault="005066CE" w:rsidP="00660F59">
      <w:pPr>
        <w:pStyle w:val="25"/>
        <w:shd w:val="clear" w:color="auto" w:fill="auto"/>
        <w:spacing w:before="0" w:line="317" w:lineRule="exact"/>
        <w:ind w:firstLine="680"/>
      </w:pPr>
      <w:r>
        <w:rPr>
          <w:rStyle w:val="2b"/>
        </w:rPr>
        <w:t xml:space="preserve">Сценарий №2 </w:t>
      </w:r>
      <w:r>
        <w:t>развития систем теплоснабжения городского поселения предусматривает помимо мероприятий предусмотренных сценарием №1 выполнение следующих мероприятий:</w:t>
      </w:r>
    </w:p>
    <w:p w14:paraId="18BC7E46" w14:textId="77777777" w:rsidR="00647CF1" w:rsidRPr="004672BE" w:rsidRDefault="005066CE" w:rsidP="00660F59">
      <w:pPr>
        <w:pStyle w:val="25"/>
        <w:shd w:val="clear" w:color="auto" w:fill="auto"/>
        <w:spacing w:before="0" w:after="333"/>
        <w:ind w:firstLine="680"/>
        <w:rPr>
          <w:color w:val="000000" w:themeColor="text1"/>
        </w:rPr>
      </w:pPr>
      <w:r>
        <w:t xml:space="preserve">1. </w:t>
      </w:r>
      <w:r w:rsidRPr="004672BE">
        <w:rPr>
          <w:color w:val="000000" w:themeColor="text1"/>
        </w:rPr>
        <w:t>Реконструкция "Производственно-отопительной котельной УПК №3 Спасск" - ремонт котельного оборудования в 2021 г.</w:t>
      </w:r>
    </w:p>
    <w:p w14:paraId="1244F4D0" w14:textId="77777777"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В качестве приоритетного сценария предложен Сценарий №2.</w:t>
      </w:r>
    </w:p>
    <w:p w14:paraId="7A707792" w14:textId="77777777" w:rsidR="00647CF1" w:rsidRDefault="005066CE" w:rsidP="00660F59">
      <w:pPr>
        <w:pStyle w:val="25"/>
        <w:shd w:val="clear" w:color="auto" w:fill="auto"/>
        <w:spacing w:before="0" w:after="296" w:line="317" w:lineRule="exact"/>
        <w:ind w:firstLine="680"/>
      </w:pPr>
      <w:r>
        <w:t>Развитие системы теплоснабжения Спасского городского поселения в соответствии с планом мероприятий, заложенных в Сценарии №2, позволит повысить качество и надежность теплоснабжения.</w:t>
      </w:r>
    </w:p>
    <w:p w14:paraId="47A81C17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Статьей 29 Закона №190-ФЗ от 27.07.2010 г. "О теплоснабжении" вводится обязанность перевода систем теплоснабжения (горячего водоснабжения) на закрытый водоразбор с 1 января 2022 г.</w:t>
      </w:r>
    </w:p>
    <w:p w14:paraId="174A8888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В настоящий момент в границах городского поселения имеются следующие открытые системы теплоснабжения:</w:t>
      </w:r>
    </w:p>
    <w:p w14:paraId="21648BA5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- котельная "Производственно-отопительная УПК№3 Спасск".</w:t>
      </w:r>
    </w:p>
    <w:p w14:paraId="294E024C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Перевод потребителей, подключенных к открытым системам теплоснабжения, на закрытый водоразбор предлагается осуществить путем реконструкции индивидуальных тепловых пунктов (ИТП) с установкой теплообменников на нужды ГВС у потребителей.</w:t>
      </w:r>
    </w:p>
    <w:p w14:paraId="30BAF0C8" w14:textId="77777777" w:rsidR="00647CF1" w:rsidRDefault="005066CE" w:rsidP="006E020B">
      <w:pPr>
        <w:pStyle w:val="25"/>
        <w:shd w:val="clear" w:color="auto" w:fill="auto"/>
        <w:spacing w:before="0"/>
        <w:ind w:firstLine="680"/>
      </w:pPr>
      <w:r>
        <w:t xml:space="preserve">Ориентировочная стоимость работ по реконструкции индивидуальных тепловых пунктов с установкой теплообменников на нужды ГВС у потребителей составит </w:t>
      </w:r>
      <w:r w:rsidRPr="002C41D8">
        <w:rPr>
          <w:color w:val="000000" w:themeColor="text1"/>
        </w:rPr>
        <w:t>27,5 млн. руб. без НДС в ценах 202</w:t>
      </w:r>
      <w:r w:rsidR="002C41D8" w:rsidRPr="002C41D8">
        <w:rPr>
          <w:color w:val="000000" w:themeColor="text1"/>
        </w:rPr>
        <w:t>2</w:t>
      </w:r>
      <w:r w:rsidRPr="002C41D8">
        <w:rPr>
          <w:color w:val="000000" w:themeColor="text1"/>
        </w:rPr>
        <w:t xml:space="preserve"> г.</w:t>
      </w:r>
      <w:r>
        <w:t xml:space="preserve"> ("Производственно-отопительная котельная УПК №3 Спасск"). Информация по переводу потребителей на закрытую систему горячего водоснабжения указана в "Схеме теплоснабжения Спасского городского поселения. </w:t>
      </w:r>
      <w:r w:rsidRPr="002C41D8">
        <w:rPr>
          <w:color w:val="000000" w:themeColor="text1"/>
        </w:rPr>
        <w:t>Актуализация на 202</w:t>
      </w:r>
      <w:r w:rsidR="002C41D8" w:rsidRPr="002C41D8">
        <w:rPr>
          <w:color w:val="000000" w:themeColor="text1"/>
        </w:rPr>
        <w:t>3</w:t>
      </w:r>
      <w:r>
        <w:t xml:space="preserve"> г. Обосновывающие материалы. Глава 9. Предложения по переводу открытых систем теплоснабжения (горячего водоснабжения) в закрытые системы горячего водоснабжения".</w:t>
      </w:r>
    </w:p>
    <w:p w14:paraId="0EB3F3F6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28A2ECE6" w14:textId="77777777" w:rsidR="00647CF1" w:rsidRDefault="005066CE" w:rsidP="00660F59">
      <w:pPr>
        <w:pStyle w:val="2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330" w:line="317" w:lineRule="exact"/>
        <w:ind w:firstLine="620"/>
        <w:jc w:val="both"/>
      </w:pPr>
      <w:bookmarkStart w:id="7" w:name="bookmark9"/>
      <w:r>
        <w:lastRenderedPageBreak/>
        <w:t>Предложения по строительству, реконструкции, техническому перевооружению и (или) модернизации источников тепловой энергии.</w:t>
      </w:r>
      <w:bookmarkEnd w:id="7"/>
    </w:p>
    <w:p w14:paraId="0D6706CE" w14:textId="77777777"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54"/>
        </w:tabs>
        <w:spacing w:before="0" w:after="299" w:line="280" w:lineRule="exact"/>
        <w:ind w:firstLine="620"/>
        <w:jc w:val="both"/>
      </w:pPr>
      <w:bookmarkStart w:id="8" w:name="bookmark10"/>
      <w:r>
        <w:t>Общие положения.</w:t>
      </w:r>
      <w:bookmarkEnd w:id="8"/>
    </w:p>
    <w:p w14:paraId="447CB8BE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Предложения по новому строительству, реконструкции, техническому перевооружению и (или) модернизации источника тепловой энергии сформированы на основе данных, определенных в разделах 2, 3, 4. В результате реализации мероприятий покрывается потребность в приросте тепловой нагрузки в зоне действия существующего источника тепловой энергии.</w:t>
      </w:r>
    </w:p>
    <w:p w14:paraId="7FC83BCB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качестве основных материалов при подготовке предложений по новому строительству, реконструкции и техническому перевооружению источника теплоснабжения были приняты материалы инвестиционной программы, концессионного соглашения, плана перспективного развития городского поселения и программы ремонтов.</w:t>
      </w:r>
    </w:p>
    <w:p w14:paraId="3FAAD4BB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Решения по подбору инженерного оборудования источника тепла принимались на основании расчета мощности новых источников теплоснабжения с учетом старения и вывода из эксплуатации основного оборудования существующего источника. Подбор котлов осуществлялся по прайс-листам и рекламной продукции каталогов заводов-изготовителей. По части котельной подбор оборудования осуществлялся на основании утвержденных инвестиционных программ и программ развития теплоснабжающей организации. При этом марки оборудования, указанного в мероприятиях по реконструкции источника теплоснабжения, приняты условно, при необходимости оборудование можно заменить на оборудование с аналогичными техническими характеристиками.</w:t>
      </w:r>
    </w:p>
    <w:p w14:paraId="17AFD8B0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В таблице 5.1 представлены сводные данные по развитию источников тепловой энергии городского поселения до конца рассматриваемого периода.</w:t>
      </w:r>
    </w:p>
    <w:p w14:paraId="501887BE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581C5984" w14:textId="77777777" w:rsidR="00647CF1" w:rsidRPr="005D0BDC" w:rsidRDefault="005066CE" w:rsidP="005D0BDC">
      <w:pPr>
        <w:pStyle w:val="a7"/>
        <w:shd w:val="clear" w:color="auto" w:fill="auto"/>
        <w:spacing w:line="240" w:lineRule="exact"/>
        <w:rPr>
          <w:u w:val="single"/>
        </w:rPr>
      </w:pPr>
      <w:r w:rsidRPr="005D0BDC">
        <w:rPr>
          <w:u w:val="single"/>
        </w:rPr>
        <w:lastRenderedPageBreak/>
        <w:t>Таблица 5.1. Сводные данные по развитию источников тепловой энергии городского поселения, с капитальными затратами в прогнозных</w:t>
      </w:r>
      <w:r w:rsidR="005D0BDC" w:rsidRPr="005D0BDC">
        <w:rPr>
          <w:u w:val="single"/>
        </w:rPr>
        <w:t xml:space="preserve"> ценах в тыс. руб. без НДС.</w:t>
      </w:r>
    </w:p>
    <w:p w14:paraId="52A30075" w14:textId="77777777" w:rsidR="000D0B10" w:rsidRDefault="000D0B10" w:rsidP="00660F59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406"/>
        <w:gridCol w:w="814"/>
        <w:gridCol w:w="814"/>
        <w:gridCol w:w="814"/>
        <w:gridCol w:w="814"/>
        <w:gridCol w:w="685"/>
        <w:gridCol w:w="680"/>
        <w:gridCol w:w="680"/>
        <w:gridCol w:w="680"/>
        <w:gridCol w:w="676"/>
        <w:gridCol w:w="680"/>
        <w:gridCol w:w="680"/>
        <w:gridCol w:w="676"/>
        <w:gridCol w:w="680"/>
        <w:gridCol w:w="676"/>
        <w:gridCol w:w="713"/>
        <w:gridCol w:w="649"/>
        <w:gridCol w:w="814"/>
      </w:tblGrid>
      <w:tr w:rsidR="00647CF1" w14:paraId="35A85AD0" w14:textId="77777777" w:rsidTr="006E020B">
        <w:trPr>
          <w:trHeight w:hRule="exact" w:val="511"/>
        </w:trPr>
        <w:tc>
          <w:tcPr>
            <w:tcW w:w="593" w:type="dxa"/>
            <w:shd w:val="clear" w:color="auto" w:fill="FFFFFF"/>
            <w:vAlign w:val="center"/>
          </w:tcPr>
          <w:p w14:paraId="52556AB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№</w:t>
            </w:r>
          </w:p>
          <w:p w14:paraId="31EC8D2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п/п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5AF00FB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мероприятия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697FE0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FF939D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2022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272DE5F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2023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26DD342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2024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0F260E0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2025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41F4672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2026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8250EE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2027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20B9199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2028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818A59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2029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495F1A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2030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764F62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2031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744FA0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2032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C37FA8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2033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2A9260F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"/>
              </w:rPr>
              <w:t>2034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4C9F84E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"/>
              </w:rPr>
              <w:t>2035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1EB983B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"/>
              </w:rPr>
              <w:t>2036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DFE73A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Всего</w:t>
            </w:r>
          </w:p>
        </w:tc>
      </w:tr>
      <w:tr w:rsidR="00647CF1" w14:paraId="3C516B8F" w14:textId="77777777" w:rsidTr="006E020B">
        <w:trPr>
          <w:trHeight w:hRule="exact" w:val="630"/>
        </w:trPr>
        <w:tc>
          <w:tcPr>
            <w:tcW w:w="593" w:type="dxa"/>
            <w:shd w:val="clear" w:color="auto" w:fill="FFFFFF"/>
          </w:tcPr>
          <w:p w14:paraId="16B0A26D" w14:textId="77777777" w:rsidR="00647CF1" w:rsidRDefault="00647CF1" w:rsidP="00660F59">
            <w:pPr>
              <w:rPr>
                <w:sz w:val="10"/>
                <w:szCs w:val="10"/>
              </w:rPr>
            </w:pPr>
          </w:p>
        </w:tc>
        <w:tc>
          <w:tcPr>
            <w:tcW w:w="2406" w:type="dxa"/>
            <w:shd w:val="clear" w:color="auto" w:fill="FFFFFF"/>
            <w:vAlign w:val="center"/>
          </w:tcPr>
          <w:p w14:paraId="1153E04E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ЕТО №001 - ООО "ЮКЭК" в Спасском городском поселении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59D0C65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9568FD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8D8EB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4CE358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35E9760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862DF6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420ACC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49264D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F33EF5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6729967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573DD5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8FFDD3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AD5D202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7E6607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7C0F382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6EEA0D3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240A5AF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14:paraId="34513A40" w14:textId="77777777" w:rsidTr="006E020B">
        <w:trPr>
          <w:trHeight w:hRule="exact" w:val="630"/>
        </w:trPr>
        <w:tc>
          <w:tcPr>
            <w:tcW w:w="593" w:type="dxa"/>
            <w:shd w:val="clear" w:color="auto" w:fill="FFFFFF"/>
            <w:vAlign w:val="center"/>
          </w:tcPr>
          <w:p w14:paraId="1A982A0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5A907F7E" w14:textId="77777777" w:rsidR="00647CF1" w:rsidRDefault="005066CE" w:rsidP="00660F59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Реконструкция производственно-отопительной котельной УПК №3 Спасск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7477ECC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7C3464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596B6C8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093052D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1DE7A282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A520DD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8EB0A2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BF0D0A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3081A51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8A7E21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B9A3C3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703EC8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C96EBB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4DE779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59DE1A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34E66D54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06FD090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2039</w:t>
            </w:r>
          </w:p>
        </w:tc>
      </w:tr>
      <w:tr w:rsidR="00647CF1" w14:paraId="38057659" w14:textId="77777777" w:rsidTr="006E020B">
        <w:trPr>
          <w:trHeight w:hRule="exact" w:val="425"/>
        </w:trPr>
        <w:tc>
          <w:tcPr>
            <w:tcW w:w="593" w:type="dxa"/>
            <w:shd w:val="clear" w:color="auto" w:fill="FFFFFF"/>
            <w:vAlign w:val="center"/>
          </w:tcPr>
          <w:p w14:paraId="2B346CC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1.1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153D4192" w14:textId="77777777"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котельного оборудования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6A09318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7DBD669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6616E18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16D65342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3744B75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23A261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BD46E5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4F99D09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5AE48B6C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0CC5822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01EFCCB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FD4BD6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F73FBF3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4F95950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38843CF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442475E6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45CBD70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1898</w:t>
            </w:r>
          </w:p>
        </w:tc>
      </w:tr>
      <w:tr w:rsidR="00647CF1" w14:paraId="43A30B6E" w14:textId="77777777" w:rsidTr="006E020B">
        <w:trPr>
          <w:trHeight w:hRule="exact" w:val="431"/>
        </w:trPr>
        <w:tc>
          <w:tcPr>
            <w:tcW w:w="593" w:type="dxa"/>
            <w:shd w:val="clear" w:color="auto" w:fill="FFFFFF"/>
            <w:vAlign w:val="center"/>
          </w:tcPr>
          <w:p w14:paraId="4499F46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1.2</w:t>
            </w:r>
          </w:p>
        </w:tc>
        <w:tc>
          <w:tcPr>
            <w:tcW w:w="2406" w:type="dxa"/>
            <w:shd w:val="clear" w:color="auto" w:fill="FFFFFF"/>
            <w:vAlign w:val="center"/>
          </w:tcPr>
          <w:p w14:paraId="6141AC25" w14:textId="77777777" w:rsidR="00647CF1" w:rsidRDefault="005066CE" w:rsidP="00660F59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0"/>
              </w:rPr>
              <w:t>Ремонт зданий и сооружений котельной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2F75DF0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57FA1CB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312C2DB0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06E17BED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5" w:type="dxa"/>
            <w:shd w:val="clear" w:color="auto" w:fill="FFFFFF"/>
            <w:vAlign w:val="center"/>
          </w:tcPr>
          <w:p w14:paraId="135BF56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49E28D78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135A03A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F4A9C9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C6744C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0C61EA5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5B927B2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1D8A7D01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4EA44E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0A638029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2638579F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649" w:type="dxa"/>
            <w:shd w:val="clear" w:color="auto" w:fill="FFFFFF"/>
            <w:vAlign w:val="center"/>
          </w:tcPr>
          <w:p w14:paraId="5A86477A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-</w:t>
            </w:r>
          </w:p>
        </w:tc>
        <w:tc>
          <w:tcPr>
            <w:tcW w:w="814" w:type="dxa"/>
            <w:shd w:val="clear" w:color="auto" w:fill="FFFFFF"/>
            <w:vAlign w:val="center"/>
          </w:tcPr>
          <w:p w14:paraId="6C70EF8E" w14:textId="77777777" w:rsidR="00647CF1" w:rsidRDefault="005066CE" w:rsidP="00660F59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141</w:t>
            </w:r>
          </w:p>
        </w:tc>
      </w:tr>
    </w:tbl>
    <w:p w14:paraId="60FA43B7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C04ABA1" w14:textId="77777777"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304" w:line="280" w:lineRule="exact"/>
        <w:ind w:firstLine="680"/>
        <w:jc w:val="both"/>
      </w:pPr>
      <w:bookmarkStart w:id="9" w:name="bookmark11"/>
      <w:r>
        <w:t>Предложения по строительству источников тепловой энергии.</w:t>
      </w:r>
      <w:bookmarkEnd w:id="9"/>
    </w:p>
    <w:p w14:paraId="5A392BC2" w14:textId="77777777" w:rsidR="00647CF1" w:rsidRDefault="005066CE" w:rsidP="00660F59">
      <w:pPr>
        <w:pStyle w:val="25"/>
        <w:shd w:val="clear" w:color="auto" w:fill="auto"/>
        <w:spacing w:before="0" w:after="240"/>
        <w:ind w:firstLine="680"/>
      </w:pPr>
      <w:r>
        <w:t>Строительство новых источников тепловой энергии на территории городского поселения не предполагается.</w:t>
      </w:r>
    </w:p>
    <w:p w14:paraId="5E509D72" w14:textId="77777777"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73" w:line="322" w:lineRule="exact"/>
        <w:ind w:firstLine="680"/>
        <w:jc w:val="both"/>
      </w:pPr>
      <w:bookmarkStart w:id="10" w:name="bookmark12"/>
      <w:r>
        <w:t>Предложения по реконструкции и модернизации источников тепловой энергии.</w:t>
      </w:r>
      <w:bookmarkEnd w:id="10"/>
    </w:p>
    <w:p w14:paraId="55B514CD" w14:textId="77777777" w:rsidR="00647CF1" w:rsidRDefault="005066CE" w:rsidP="00660F59">
      <w:pPr>
        <w:pStyle w:val="25"/>
        <w:shd w:val="clear" w:color="auto" w:fill="auto"/>
        <w:spacing w:before="0" w:line="280" w:lineRule="exact"/>
        <w:ind w:firstLine="680"/>
      </w:pPr>
      <w:r>
        <w:t>Предлагается внедрение следующих мероприятий:</w:t>
      </w:r>
    </w:p>
    <w:p w14:paraId="1EEBD604" w14:textId="77777777" w:rsidR="00647CF1" w:rsidRPr="004672BE" w:rsidRDefault="005066CE" w:rsidP="00660F59">
      <w:pPr>
        <w:pStyle w:val="25"/>
        <w:shd w:val="clear" w:color="auto" w:fill="auto"/>
        <w:spacing w:before="0" w:after="240"/>
        <w:ind w:firstLine="680"/>
        <w:rPr>
          <w:color w:val="000000" w:themeColor="text1"/>
        </w:rPr>
      </w:pPr>
      <w:r w:rsidRPr="004672BE">
        <w:rPr>
          <w:color w:val="000000" w:themeColor="text1"/>
        </w:rPr>
        <w:t>- реконструкция "Производственно-отопительной котельной УПК №3 Спасск" - реконструкция котельного оборудования в 2021 г.</w:t>
      </w:r>
    </w:p>
    <w:p w14:paraId="587E0D40" w14:textId="77777777" w:rsidR="00647CF1" w:rsidRDefault="005066CE" w:rsidP="00660F59">
      <w:pPr>
        <w:pStyle w:val="25"/>
        <w:shd w:val="clear" w:color="auto" w:fill="auto"/>
        <w:spacing w:before="0"/>
        <w:ind w:firstLine="680"/>
      </w:pPr>
      <w:r>
        <w:t>Предложения по реконструкции и модернизации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 (с учетом технических условий на присоединение к тепловым сетям), упорядоченные по годам проведения мероприятий, представлены в таблицах 5.2-5.3.</w:t>
      </w:r>
    </w:p>
    <w:p w14:paraId="76CF3A1F" w14:textId="77777777" w:rsidR="000D0B10" w:rsidRDefault="000D0B10" w:rsidP="00660F59">
      <w:pPr>
        <w:pStyle w:val="25"/>
        <w:shd w:val="clear" w:color="auto" w:fill="auto"/>
        <w:spacing w:before="0"/>
        <w:ind w:firstLine="680"/>
      </w:pPr>
    </w:p>
    <w:p w14:paraId="06F5AA5B" w14:textId="77777777" w:rsidR="00647CF1" w:rsidRPr="005D0BDC" w:rsidRDefault="005066CE" w:rsidP="005D0BDC">
      <w:pPr>
        <w:pStyle w:val="a9"/>
        <w:shd w:val="clear" w:color="auto" w:fill="auto"/>
        <w:spacing w:line="278" w:lineRule="exact"/>
        <w:rPr>
          <w:u w:val="single"/>
        </w:rPr>
      </w:pPr>
      <w:r w:rsidRPr="005D0BDC">
        <w:rPr>
          <w:u w:val="single"/>
        </w:rPr>
        <w:t>Таблица 5.2. Перечень мероприятий по реконструкции источников тепловой энергии - ввод в эксплуатацию, реконструкция вспомогательного оборудования, в том числе ремонт</w:t>
      </w:r>
    </w:p>
    <w:p w14:paraId="19951889" w14:textId="77777777" w:rsidR="000D0B10" w:rsidRDefault="000D0B10" w:rsidP="00660F59">
      <w:pPr>
        <w:pStyle w:val="a9"/>
        <w:shd w:val="clear" w:color="auto" w:fill="auto"/>
        <w:spacing w:line="278" w:lineRule="exact"/>
        <w:jc w:val="righ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573"/>
        <w:gridCol w:w="1315"/>
        <w:gridCol w:w="5957"/>
      </w:tblGrid>
      <w:tr w:rsidR="00647CF1" w14:paraId="3A819D7F" w14:textId="77777777">
        <w:trPr>
          <w:trHeight w:hRule="exact"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B1172" w14:textId="77777777"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14:paraId="7A38F570" w14:textId="77777777"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CBE46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C758C" w14:textId="77777777"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647EA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14:paraId="60C3DFB1" w14:textId="77777777" w:rsidTr="00DC0589">
        <w:trPr>
          <w:trHeight w:hRule="exact" w:val="9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3E18A" w14:textId="77777777"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02640" w14:textId="77777777" w:rsidR="00DC0589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Котельная "Производственно</w:t>
            </w:r>
            <w:r w:rsidR="005066CE">
              <w:rPr>
                <w:rStyle w:val="211pt"/>
              </w:rPr>
              <w:t>-</w:t>
            </w:r>
          </w:p>
          <w:p w14:paraId="30784B27" w14:textId="77777777" w:rsidR="00647CF1" w:rsidRDefault="00DC0589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о</w:t>
            </w:r>
            <w:r w:rsidR="005066CE">
              <w:rPr>
                <w:rStyle w:val="211pt"/>
              </w:rPr>
              <w:t>то</w:t>
            </w:r>
            <w:r>
              <w:rPr>
                <w:rStyle w:val="211pt"/>
              </w:rPr>
              <w:t>пительная УПК</w:t>
            </w:r>
            <w:r w:rsidR="005066CE">
              <w:rPr>
                <w:rStyle w:val="211pt"/>
              </w:rPr>
              <w:t>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7F235" w14:textId="77777777"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A955" w14:textId="77777777"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котельного оборудования</w:t>
            </w:r>
          </w:p>
        </w:tc>
      </w:tr>
    </w:tbl>
    <w:p w14:paraId="556983E2" w14:textId="77777777" w:rsidR="000D0B10" w:rsidRDefault="000D0B10" w:rsidP="00660F59">
      <w:pPr>
        <w:pStyle w:val="a9"/>
        <w:shd w:val="clear" w:color="auto" w:fill="auto"/>
        <w:spacing w:line="240" w:lineRule="exact"/>
      </w:pPr>
    </w:p>
    <w:p w14:paraId="4BF5553C" w14:textId="77777777" w:rsidR="00647CF1" w:rsidRPr="00DC0589" w:rsidRDefault="005066CE" w:rsidP="00660F59">
      <w:pPr>
        <w:pStyle w:val="a9"/>
        <w:shd w:val="clear" w:color="auto" w:fill="auto"/>
        <w:spacing w:line="240" w:lineRule="exact"/>
        <w:rPr>
          <w:u w:val="single"/>
        </w:rPr>
      </w:pPr>
      <w:r w:rsidRPr="00DC0589">
        <w:rPr>
          <w:u w:val="single"/>
        </w:rPr>
        <w:t xml:space="preserve">Таблица 5.3. Перечень мероприятий по реконструкции источников тепловой энергии </w:t>
      </w:r>
      <w:r w:rsidR="000D0B10" w:rsidRPr="00DC0589">
        <w:rPr>
          <w:u w:val="single"/>
        </w:rPr>
        <w:t>–</w:t>
      </w:r>
      <w:r w:rsidR="005D0BDC" w:rsidRPr="00DC0589">
        <w:rPr>
          <w:u w:val="single"/>
        </w:rPr>
        <w:t xml:space="preserve"> </w:t>
      </w:r>
      <w:r w:rsidR="00DC0589" w:rsidRPr="00DC0589">
        <w:rPr>
          <w:u w:val="single"/>
        </w:rPr>
        <w:t>реконструкция зданий и сооружений</w:t>
      </w:r>
    </w:p>
    <w:p w14:paraId="1DD3BA5D" w14:textId="77777777" w:rsidR="000D0B10" w:rsidRDefault="000D0B10" w:rsidP="00660F59">
      <w:pPr>
        <w:pStyle w:val="a9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568"/>
        <w:gridCol w:w="1315"/>
        <w:gridCol w:w="5957"/>
      </w:tblGrid>
      <w:tr w:rsidR="00647CF1" w14:paraId="7B168387" w14:textId="77777777">
        <w:trPr>
          <w:trHeight w:hRule="exact" w:val="7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133E9" w14:textId="77777777" w:rsidR="00647CF1" w:rsidRDefault="005066CE" w:rsidP="00660F59">
            <w:pPr>
              <w:pStyle w:val="25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14:paraId="69515F56" w14:textId="77777777" w:rsidR="00647CF1" w:rsidRDefault="005066CE" w:rsidP="00660F59">
            <w:pPr>
              <w:pStyle w:val="25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36372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>Наименование источника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AFA42" w14:textId="77777777" w:rsidR="00647CF1" w:rsidRDefault="005066CE" w:rsidP="000D0B10">
            <w:pPr>
              <w:pStyle w:val="25"/>
              <w:shd w:val="clear" w:color="auto" w:fill="auto"/>
              <w:spacing w:before="0" w:line="226" w:lineRule="exact"/>
              <w:jc w:val="center"/>
            </w:pPr>
            <w:r>
              <w:rPr>
                <w:rStyle w:val="211pt"/>
              </w:rPr>
              <w:t>Год проведения мероприятия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F9AE7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мероприятия</w:t>
            </w:r>
          </w:p>
        </w:tc>
      </w:tr>
      <w:tr w:rsidR="00647CF1" w14:paraId="3AA4DDE7" w14:textId="77777777" w:rsidTr="00DC0589">
        <w:trPr>
          <w:trHeight w:hRule="exact" w:val="10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0DCA9" w14:textId="77777777" w:rsidR="00647CF1" w:rsidRDefault="005066CE" w:rsidP="00DC0589">
            <w:pPr>
              <w:pStyle w:val="25"/>
              <w:shd w:val="clear" w:color="auto" w:fill="auto"/>
              <w:spacing w:before="0" w:line="220" w:lineRule="exact"/>
              <w:ind w:left="16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E1ABB" w14:textId="77777777" w:rsidR="00647CF1" w:rsidRDefault="005066CE" w:rsidP="00DC0589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pt"/>
              </w:rPr>
              <w:t>Котельная "Производственно-отопительная УПК№3 Спасск"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461E1" w14:textId="77777777" w:rsidR="00647CF1" w:rsidRPr="002C41D8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  <w:rPr>
                <w:color w:val="FF0000"/>
              </w:rPr>
            </w:pPr>
            <w:r w:rsidRPr="004672BE">
              <w:rPr>
                <w:rStyle w:val="211pt"/>
                <w:color w:val="000000" w:themeColor="text1"/>
              </w:rPr>
              <w:t>2021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EECC" w14:textId="77777777" w:rsidR="00647CF1" w:rsidRDefault="005066CE" w:rsidP="00DC058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Ремонт зданий и сооружений котельной</w:t>
            </w:r>
          </w:p>
        </w:tc>
      </w:tr>
    </w:tbl>
    <w:p w14:paraId="61E1BFEE" w14:textId="77777777" w:rsidR="003A78BC" w:rsidRDefault="003A78BC" w:rsidP="003A78BC">
      <w:pPr>
        <w:pStyle w:val="20"/>
        <w:shd w:val="clear" w:color="auto" w:fill="auto"/>
        <w:tabs>
          <w:tab w:val="left" w:pos="1100"/>
        </w:tabs>
        <w:spacing w:before="0" w:after="240" w:line="322" w:lineRule="exact"/>
        <w:jc w:val="both"/>
      </w:pPr>
      <w:bookmarkStart w:id="11" w:name="bookmark13"/>
    </w:p>
    <w:p w14:paraId="2C8D0593" w14:textId="77777777" w:rsidR="00647CF1" w:rsidRDefault="005066CE" w:rsidP="00660F59">
      <w:pPr>
        <w:pStyle w:val="20"/>
        <w:numPr>
          <w:ilvl w:val="0"/>
          <w:numId w:val="4"/>
        </w:numPr>
        <w:shd w:val="clear" w:color="auto" w:fill="auto"/>
        <w:tabs>
          <w:tab w:val="left" w:pos="1100"/>
        </w:tabs>
        <w:spacing w:before="0" w:after="240" w:line="322" w:lineRule="exact"/>
        <w:ind w:firstLine="680"/>
        <w:jc w:val="both"/>
      </w:pPr>
      <w:r>
        <w:t>Предложения по техническому перевооружению источников тепловой энергии с целью повышения эффективности работы систем теплоснабжения.</w:t>
      </w:r>
      <w:bookmarkEnd w:id="11"/>
    </w:p>
    <w:p w14:paraId="391B9266" w14:textId="77777777" w:rsidR="003A78BC" w:rsidRDefault="005066CE" w:rsidP="003A78BC">
      <w:pPr>
        <w:pStyle w:val="25"/>
        <w:shd w:val="clear" w:color="auto" w:fill="auto"/>
        <w:spacing w:before="0"/>
        <w:ind w:firstLine="680"/>
      </w:pPr>
      <w:r>
        <w:t>К техническому перевооружению источника тепловой энергии с целью повышения эффективности работы систем теплоснабжения относится реконструкция котельной, представленная в и. 5.3. Благодаря внедрению данных мероприятий, планируется повышение эффективнос</w:t>
      </w:r>
      <w:r w:rsidR="003A78BC">
        <w:t>ти работы систем теплоснабжения</w:t>
      </w:r>
    </w:p>
    <w:p w14:paraId="71CC1D28" w14:textId="77777777" w:rsidR="00647CF1" w:rsidRDefault="005066CE" w:rsidP="003A78BC">
      <w:pPr>
        <w:pStyle w:val="25"/>
        <w:shd w:val="clear" w:color="auto" w:fill="auto"/>
        <w:spacing w:before="0"/>
        <w:ind w:firstLine="680"/>
      </w:pPr>
      <w: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14:paraId="3E877A06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14:paraId="6E6100A2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1A62397F" w14:textId="77777777" w:rsidR="003A78BC" w:rsidRDefault="003A78BC" w:rsidP="00660F59">
      <w:pPr>
        <w:pStyle w:val="25"/>
        <w:shd w:val="clear" w:color="auto" w:fill="auto"/>
        <w:spacing w:before="0"/>
        <w:ind w:firstLine="620"/>
      </w:pPr>
    </w:p>
    <w:p w14:paraId="45446D51" w14:textId="77777777" w:rsidR="006274F6" w:rsidRPr="006274F6" w:rsidRDefault="006274F6" w:rsidP="006274F6">
      <w:pPr>
        <w:widowControl/>
        <w:tabs>
          <w:tab w:val="left" w:pos="1081"/>
        </w:tabs>
        <w:spacing w:after="236" w:line="259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5.5.</w:t>
      </w:r>
      <w:r w:rsidRPr="006274F6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котельных.</w:t>
      </w:r>
    </w:p>
    <w:p w14:paraId="6D228E65" w14:textId="77777777" w:rsidR="006274F6" w:rsidRPr="006274F6" w:rsidRDefault="006274F6" w:rsidP="006274F6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F6">
        <w:rPr>
          <w:rFonts w:ascii="Times New Roman" w:eastAsia="Times New Roman" w:hAnsi="Times New Roman" w:cs="Times New Roman"/>
          <w:sz w:val="28"/>
          <w:szCs w:val="28"/>
        </w:rPr>
        <w:t>Источники тепловой энергии с комбинированной выработкой тепловой и электрической энергии на территории городского поселения отсутствуют.</w:t>
      </w:r>
    </w:p>
    <w:p w14:paraId="61BDADF4" w14:textId="77777777" w:rsidR="003A78BC" w:rsidRDefault="003A78BC" w:rsidP="00660F59">
      <w:pPr>
        <w:pStyle w:val="25"/>
        <w:shd w:val="clear" w:color="auto" w:fill="auto"/>
        <w:spacing w:before="0"/>
        <w:ind w:firstLine="620"/>
      </w:pPr>
    </w:p>
    <w:p w14:paraId="44C74DD2" w14:textId="77777777" w:rsidR="003A78BC" w:rsidRDefault="003A78BC" w:rsidP="00660F59">
      <w:pPr>
        <w:pStyle w:val="25"/>
        <w:shd w:val="clear" w:color="auto" w:fill="auto"/>
        <w:spacing w:before="0"/>
        <w:ind w:firstLine="620"/>
      </w:pPr>
    </w:p>
    <w:p w14:paraId="2D014583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5.6.</w:t>
      </w:r>
      <w:r w:rsidR="005066CE">
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службы.</w:t>
      </w:r>
    </w:p>
    <w:p w14:paraId="24D46C5D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Котельные, предлагаемые к выводу из эксплуатации, на территории городского поселения отсутствуют.</w:t>
      </w:r>
    </w:p>
    <w:p w14:paraId="044DE0FD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3ABCFC0A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300" w:line="322" w:lineRule="exact"/>
      </w:pPr>
      <w:r>
        <w:tab/>
      </w:r>
      <w:r w:rsidR="006274F6">
        <w:t>5.7.</w:t>
      </w:r>
      <w:r w:rsidR="005066CE">
        <w:t>Меры по переоборудованию котельных в источники комбинированной выработки электрической и тепловой энергии.</w:t>
      </w:r>
    </w:p>
    <w:p w14:paraId="7F1DD2F6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На перспективу до 2036 г. принятым вариантом развития системы теплоснабжения не планируется переоборудование котельной в источник комбинированной выработки электрической и тепловой энергии.</w:t>
      </w:r>
    </w:p>
    <w:p w14:paraId="36332493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630EE2F5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</w:t>
      </w:r>
      <w:proofErr w:type="gramStart"/>
      <w:r w:rsidR="006274F6">
        <w:t>8.</w:t>
      </w:r>
      <w:r w:rsidR="005066CE">
        <w:t>Меры</w:t>
      </w:r>
      <w:proofErr w:type="gramEnd"/>
      <w:r w:rsidR="005066CE">
        <w:t xml:space="preserve">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пиковой режим работы.</w:t>
      </w:r>
    </w:p>
    <w:p w14:paraId="4D25BCC0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Принятым вариантом развития системы теплоснабжения не планируется перевод в пиковый режим работы котельной по отношению к источнику тепловой энергии с комбинированной выработкой тепловой и электрической энергии.</w:t>
      </w:r>
    </w:p>
    <w:p w14:paraId="3BC6F33B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5A6E0456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5.9.</w:t>
      </w:r>
      <w:r w:rsidR="005066CE">
        <w:t>Температурные графики отпуска тепловой энергии для каждого источника тепловой энергии систем теплоснабжения.</w:t>
      </w:r>
    </w:p>
    <w:p w14:paraId="49A93248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Существующий график отпуска тепла от источника теплоснабжения городского поселения приведен в таблице 5.4.</w:t>
      </w:r>
    </w:p>
    <w:p w14:paraId="7AFAC23A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00FA359E" w14:textId="77777777" w:rsidR="000D0B10" w:rsidRDefault="005066CE" w:rsidP="00DC0589">
      <w:pPr>
        <w:pStyle w:val="a9"/>
        <w:shd w:val="clear" w:color="auto" w:fill="auto"/>
        <w:spacing w:line="274" w:lineRule="exact"/>
      </w:pPr>
      <w:r w:rsidRPr="00DC0589">
        <w:rPr>
          <w:u w:val="single"/>
        </w:rPr>
        <w:t>Таблица 5.4. Существующий температурный график отпуска тепла от собственного источника теплоснабжения котельной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744"/>
        <w:gridCol w:w="1229"/>
        <w:gridCol w:w="1181"/>
        <w:gridCol w:w="1181"/>
        <w:gridCol w:w="2222"/>
      </w:tblGrid>
      <w:tr w:rsidR="00647CF1" w14:paraId="15D4ECAC" w14:textId="77777777">
        <w:trPr>
          <w:trHeight w:hRule="exact" w:val="10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79C55" w14:textId="77777777"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14:paraId="6565299E" w14:textId="77777777" w:rsidR="00647CF1" w:rsidRDefault="005066CE" w:rsidP="00660F59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A7557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47228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14:paraId="594C4391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14:paraId="5DC9061D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ind w:left="240"/>
              <w:jc w:val="left"/>
            </w:pPr>
            <w:r>
              <w:rPr>
                <w:rStyle w:val="212pt"/>
              </w:rPr>
              <w:t>график,</w:t>
            </w:r>
          </w:p>
          <w:p w14:paraId="03FC6AB8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6C2B4" w14:textId="77777777" w:rsidR="00647CF1" w:rsidRDefault="005066CE" w:rsidP="00660F59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14:paraId="03B82D2A" w14:textId="77777777"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14:paraId="4BA95975" w14:textId="77777777" w:rsidR="00647CF1" w:rsidRDefault="005066CE" w:rsidP="00660F59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9B5FF" w14:textId="77777777" w:rsidR="00647CF1" w:rsidRDefault="005066CE" w:rsidP="00660F59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14:paraId="4D27BEF8" w14:textId="77777777" w:rsidR="00647CF1" w:rsidRDefault="005066CE" w:rsidP="00660F59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6F0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 w14:paraId="2B9BC3D2" w14:textId="77777777" w:rsidTr="000D0B10">
        <w:trPr>
          <w:trHeight w:hRule="exact" w:val="7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8840E7" w14:textId="77777777" w:rsidR="00647CF1" w:rsidRDefault="005066CE" w:rsidP="00660F59">
            <w:pPr>
              <w:pStyle w:val="25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2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E9D29" w14:textId="77777777" w:rsidR="00647CF1" w:rsidRDefault="005066CE" w:rsidP="00660F59">
            <w:pPr>
              <w:pStyle w:val="25"/>
              <w:shd w:val="clear" w:color="auto" w:fill="auto"/>
              <w:spacing w:before="0" w:line="226" w:lineRule="exact"/>
              <w:jc w:val="left"/>
            </w:pPr>
            <w:r>
              <w:rPr>
                <w:rStyle w:val="211pt"/>
              </w:rPr>
              <w:t>Котельная "Производственно</w:t>
            </w:r>
            <w:r w:rsidR="00DC0589">
              <w:rPr>
                <w:rStyle w:val="211pt"/>
              </w:rPr>
              <w:t>-</w:t>
            </w:r>
            <w:r>
              <w:rPr>
                <w:rStyle w:val="211pt"/>
              </w:rPr>
              <w:t>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FED10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463702" w14:textId="77777777" w:rsidR="00647CF1" w:rsidRDefault="005066CE" w:rsidP="00660F59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92A68" w14:textId="77777777" w:rsidR="00647CF1" w:rsidRDefault="005066CE" w:rsidP="00660F59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55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BA17" w14:textId="77777777" w:rsidR="00647CF1" w:rsidRDefault="005066CE" w:rsidP="00660F59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14:paraId="11B4235D" w14:textId="77777777" w:rsidR="000D0B10" w:rsidRDefault="000D0B10" w:rsidP="00660F59">
      <w:pPr>
        <w:pStyle w:val="25"/>
        <w:shd w:val="clear" w:color="auto" w:fill="auto"/>
        <w:spacing w:before="0"/>
        <w:ind w:firstLine="620"/>
      </w:pPr>
    </w:p>
    <w:p w14:paraId="46BD529E" w14:textId="77777777" w:rsidR="00647CF1" w:rsidRDefault="005066CE" w:rsidP="000D0B10">
      <w:pPr>
        <w:pStyle w:val="25"/>
        <w:shd w:val="clear" w:color="auto" w:fill="auto"/>
        <w:spacing w:before="0"/>
        <w:ind w:firstLine="620"/>
      </w:pPr>
      <w:r>
        <w:t>Нижняя срезка (излом на нужды ГВС) температурного графика 55 °С не позволяет обеспечить температуру воды в местах водор</w:t>
      </w:r>
      <w:r w:rsidR="000D0B10">
        <w:t>азбора в соответствии с действу</w:t>
      </w:r>
      <w:r>
        <w:t>ющими нормативами. Для этого предлагается увеличить нижнюю срезку прямой воды до 65 °С для открытых систем.</w:t>
      </w:r>
    </w:p>
    <w:p w14:paraId="68175B33" w14:textId="77777777" w:rsidR="000D0B10" w:rsidRDefault="000D0B10" w:rsidP="000D0B10">
      <w:pPr>
        <w:pStyle w:val="25"/>
        <w:shd w:val="clear" w:color="auto" w:fill="auto"/>
        <w:spacing w:before="0"/>
        <w:ind w:firstLine="620"/>
      </w:pPr>
    </w:p>
    <w:p w14:paraId="6312B1A1" w14:textId="77777777" w:rsidR="000D0B10" w:rsidRDefault="000D0B10" w:rsidP="000D0B10">
      <w:pPr>
        <w:pStyle w:val="25"/>
        <w:shd w:val="clear" w:color="auto" w:fill="auto"/>
        <w:spacing w:before="0"/>
        <w:ind w:firstLine="620"/>
      </w:pPr>
    </w:p>
    <w:p w14:paraId="5F35623A" w14:textId="77777777" w:rsidR="00647CF1" w:rsidRDefault="005066CE" w:rsidP="00660F59">
      <w:pPr>
        <w:pStyle w:val="25"/>
        <w:shd w:val="clear" w:color="auto" w:fill="auto"/>
        <w:spacing w:before="0"/>
        <w:ind w:firstLine="620"/>
      </w:pPr>
      <w:r>
        <w:t>Оптимальный (предлагаемый) график отпуска тепла от источника теплоснабжения городского поселения приведен в таблице 5.5.</w:t>
      </w:r>
    </w:p>
    <w:p w14:paraId="1E0624C3" w14:textId="77777777" w:rsidR="00DC0589" w:rsidRDefault="00DC0589" w:rsidP="00DC0589">
      <w:pPr>
        <w:pStyle w:val="a9"/>
        <w:shd w:val="clear" w:color="auto" w:fill="auto"/>
        <w:spacing w:line="278" w:lineRule="exact"/>
        <w:rPr>
          <w:u w:val="single"/>
        </w:rPr>
      </w:pPr>
    </w:p>
    <w:p w14:paraId="6CBD1093" w14:textId="77777777" w:rsidR="00647CF1" w:rsidRPr="00DC0589" w:rsidRDefault="005066CE" w:rsidP="00DC0589">
      <w:pPr>
        <w:pStyle w:val="a9"/>
        <w:shd w:val="clear" w:color="auto" w:fill="auto"/>
        <w:spacing w:line="278" w:lineRule="exact"/>
        <w:rPr>
          <w:u w:val="single"/>
        </w:rPr>
      </w:pPr>
      <w:r w:rsidRPr="00DC0589">
        <w:rPr>
          <w:u w:val="single"/>
        </w:rPr>
        <w:t>Таблица 5.5. Оптимальные (предлагаемые) температурные графики отпуска тепла от собственных источников теплоснабжения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4"/>
        <w:gridCol w:w="1229"/>
        <w:gridCol w:w="1181"/>
        <w:gridCol w:w="1181"/>
        <w:gridCol w:w="2222"/>
      </w:tblGrid>
      <w:tr w:rsidR="00647CF1" w14:paraId="0982F588" w14:textId="77777777">
        <w:trPr>
          <w:trHeight w:hRule="exact" w:val="103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1B909" w14:textId="77777777"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00"/>
              <w:jc w:val="left"/>
            </w:pPr>
            <w:r>
              <w:rPr>
                <w:rStyle w:val="212pt"/>
              </w:rPr>
              <w:t>№</w:t>
            </w:r>
          </w:p>
          <w:p w14:paraId="0A945BD3" w14:textId="77777777" w:rsidR="00647CF1" w:rsidRDefault="005066CE" w:rsidP="00016303">
            <w:pPr>
              <w:pStyle w:val="25"/>
              <w:shd w:val="clear" w:color="auto" w:fill="auto"/>
              <w:spacing w:before="60" w:line="240" w:lineRule="exact"/>
              <w:ind w:left="200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3610D" w14:textId="77777777"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Наименование источника тепловой энергии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F20CA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Темпера</w:t>
            </w:r>
          </w:p>
          <w:p w14:paraId="7E99C2F7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proofErr w:type="spellStart"/>
            <w:r>
              <w:rPr>
                <w:rStyle w:val="212pt"/>
              </w:rPr>
              <w:t>турный</w:t>
            </w:r>
            <w:proofErr w:type="spellEnd"/>
          </w:p>
          <w:p w14:paraId="6BD978E9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ind w:left="200"/>
              <w:jc w:val="left"/>
            </w:pPr>
            <w:r>
              <w:rPr>
                <w:rStyle w:val="212pt"/>
              </w:rPr>
              <w:t>график,</w:t>
            </w:r>
          </w:p>
          <w:p w14:paraId="1100742A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29ED" w14:textId="77777777" w:rsidR="00647CF1" w:rsidRDefault="005066CE" w:rsidP="00016303">
            <w:pPr>
              <w:pStyle w:val="25"/>
              <w:shd w:val="clear" w:color="auto" w:fill="auto"/>
              <w:spacing w:before="0" w:line="254" w:lineRule="exact"/>
              <w:ind w:left="180"/>
              <w:jc w:val="left"/>
            </w:pPr>
            <w:r>
              <w:rPr>
                <w:rStyle w:val="212pt"/>
              </w:rPr>
              <w:t>Верхняя</w:t>
            </w:r>
          </w:p>
          <w:p w14:paraId="7ED64B8D" w14:textId="77777777"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срезка,</w:t>
            </w:r>
          </w:p>
          <w:p w14:paraId="7E1D53FC" w14:textId="77777777" w:rsidR="00647CF1" w:rsidRDefault="005066CE" w:rsidP="00016303">
            <w:pPr>
              <w:pStyle w:val="25"/>
              <w:shd w:val="clear" w:color="auto" w:fill="auto"/>
              <w:spacing w:before="0" w:line="254" w:lineRule="exact"/>
              <w:jc w:val="center"/>
            </w:pPr>
            <w:r>
              <w:rPr>
                <w:rStyle w:val="212pt"/>
              </w:rPr>
              <w:t>“С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BDCD0" w14:textId="77777777" w:rsidR="00647CF1" w:rsidRDefault="005066CE" w:rsidP="00016303">
            <w:pPr>
              <w:pStyle w:val="25"/>
              <w:shd w:val="clear" w:color="auto" w:fill="auto"/>
              <w:spacing w:before="0" w:after="60" w:line="240" w:lineRule="exact"/>
              <w:ind w:left="240"/>
              <w:jc w:val="left"/>
            </w:pPr>
            <w:r>
              <w:rPr>
                <w:rStyle w:val="212pt"/>
              </w:rPr>
              <w:t>Излом,</w:t>
            </w:r>
          </w:p>
          <w:p w14:paraId="1BC2F18E" w14:textId="77777777" w:rsidR="00647CF1" w:rsidRDefault="005066CE" w:rsidP="00016303">
            <w:pPr>
              <w:pStyle w:val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"С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8DD5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2pt"/>
              </w:rPr>
              <w:t>Схема присоединения ГВС</w:t>
            </w:r>
          </w:p>
        </w:tc>
      </w:tr>
      <w:tr w:rsidR="00647CF1" w14:paraId="7748F9D2" w14:textId="77777777">
        <w:trPr>
          <w:trHeight w:hRule="exact" w:val="52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20B06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ind w:left="30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D8386" w14:textId="77777777" w:rsidR="00647CF1" w:rsidRDefault="005066CE" w:rsidP="00016303">
            <w:pPr>
              <w:pStyle w:val="25"/>
              <w:shd w:val="clear" w:color="auto" w:fill="auto"/>
              <w:spacing w:before="0" w:line="230" w:lineRule="exact"/>
              <w:jc w:val="left"/>
            </w:pPr>
            <w:r>
              <w:rPr>
                <w:rStyle w:val="211pt"/>
              </w:rPr>
              <w:t>Котельная "Производственно- отопительная УПК №3 Спасск"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B9B2E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95/70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CD940" w14:textId="77777777" w:rsidR="00647CF1" w:rsidRDefault="005066CE" w:rsidP="00016303">
            <w:pPr>
              <w:pStyle w:val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7462B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65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B91E6" w14:textId="77777777" w:rsidR="00647CF1" w:rsidRDefault="005066CE" w:rsidP="00016303">
            <w:pPr>
              <w:pStyle w:val="25"/>
              <w:shd w:val="clear" w:color="auto" w:fill="auto"/>
              <w:spacing w:before="0" w:line="250" w:lineRule="exact"/>
              <w:jc w:val="center"/>
            </w:pPr>
            <w:r>
              <w:rPr>
                <w:rStyle w:val="211pt"/>
              </w:rPr>
              <w:t>Открытая, двухтрубная</w:t>
            </w:r>
          </w:p>
        </w:tc>
      </w:tr>
    </w:tbl>
    <w:p w14:paraId="45A4E241" w14:textId="77777777" w:rsidR="003A78BC" w:rsidRDefault="003A78BC" w:rsidP="003A78BC">
      <w:pPr>
        <w:pStyle w:val="50"/>
        <w:shd w:val="clear" w:color="auto" w:fill="auto"/>
        <w:tabs>
          <w:tab w:val="left" w:pos="1215"/>
        </w:tabs>
        <w:spacing w:after="296" w:line="317" w:lineRule="exact"/>
      </w:pPr>
    </w:p>
    <w:p w14:paraId="61889FEB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17" w:lineRule="exact"/>
      </w:pPr>
      <w:r>
        <w:tab/>
      </w:r>
      <w:r w:rsidR="006274F6">
        <w:t>5.10.</w:t>
      </w:r>
      <w:r w:rsidR="005066CE">
        <w:t>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мощностей.</w:t>
      </w:r>
    </w:p>
    <w:p w14:paraId="516BDF13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Значения перспективной установленной тепловой мощности источника тепловой энергии с учетом аварийного и перспективного резерва тепловой мощности, с предложениями по утверждению срока ввода в эксплуатацию новых мощностей представлены в таблице 5.2.</w:t>
      </w:r>
    </w:p>
    <w:p w14:paraId="3259BA8A" w14:textId="77777777" w:rsidR="003A78BC" w:rsidRDefault="003A78BC" w:rsidP="00016303">
      <w:pPr>
        <w:pStyle w:val="25"/>
        <w:shd w:val="clear" w:color="auto" w:fill="auto"/>
        <w:spacing w:before="0"/>
        <w:ind w:firstLine="620"/>
      </w:pPr>
    </w:p>
    <w:p w14:paraId="3756036B" w14:textId="77777777" w:rsidR="00647CF1" w:rsidRDefault="00AA5F71" w:rsidP="00AA5F71">
      <w:pPr>
        <w:pStyle w:val="50"/>
        <w:shd w:val="clear" w:color="auto" w:fill="auto"/>
        <w:tabs>
          <w:tab w:val="left" w:pos="567"/>
        </w:tabs>
        <w:spacing w:after="296" w:line="322" w:lineRule="exact"/>
      </w:pPr>
      <w:r>
        <w:tab/>
      </w:r>
      <w:r w:rsidR="006274F6">
        <w:t>5.11.</w:t>
      </w:r>
      <w:r w:rsidR="005066CE">
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</w:r>
    </w:p>
    <w:p w14:paraId="79CDFE0E" w14:textId="77777777" w:rsidR="00647CF1" w:rsidRDefault="005066CE" w:rsidP="00016303">
      <w:pPr>
        <w:pStyle w:val="25"/>
        <w:shd w:val="clear" w:color="auto" w:fill="auto"/>
        <w:spacing w:before="0" w:line="326" w:lineRule="exact"/>
        <w:ind w:firstLine="620"/>
      </w:pPr>
      <w:r>
        <w:t>Местные виды топлива (каменный уголь Кузнецкого угольного бассейна) применяются на источнике тепловой энергии городского поселения.</w:t>
      </w:r>
    </w:p>
    <w:p w14:paraId="6E984549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солнечной энергии (гелиоэнергетика) на нужды коммунальной теплоэнергетики в Сибирском регионе невозможно, в виду наличия холодного периода и большого количества пасмурных дней в летний период.</w:t>
      </w:r>
    </w:p>
    <w:p w14:paraId="62A6F86E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Применение геотермальной энергетики - в коммунальной энергетике в городском поселении невозможно, ввиду отсутствия на территории геотермальных источников и горячих вод приближенных к поверхности земной коры.</w:t>
      </w:r>
    </w:p>
    <w:p w14:paraId="3A9577FE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биотоплива (биогаза) в коммунальной энергетике в городского поселения невозможно, ввиду отсутствия на территории городского поселения крупных источников исходного сырья: отходов крупного рогатого скота, птицеводства, отходов спиртовых и ацетонобутиловых заводов, биомассы различных видов растений.</w:t>
      </w:r>
    </w:p>
    <w:p w14:paraId="1329118F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биотоплива (древесного топлива) в коммунальной энергетике в городском поселении невозможно, ввиду отсутствия на территории городского поселения крупных источников исходного сырья: крупных объектов лесозаготовки и лесопереработки.</w:t>
      </w:r>
    </w:p>
    <w:p w14:paraId="29935CF6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Использование тепловой энергии мусоросжигательных заводов в коммунальной энергетике в городском поселении невозможно, ввиду отсутствия на территории городского поселения мусоросжигательных заводов.</w:t>
      </w:r>
    </w:p>
    <w:p w14:paraId="1562242F" w14:textId="77777777" w:rsidR="00647CF1" w:rsidRDefault="00647CF1">
      <w:pPr>
        <w:rPr>
          <w:sz w:val="2"/>
          <w:szCs w:val="2"/>
        </w:rPr>
        <w:sectPr w:rsidR="00647CF1" w:rsidSect="003A78BC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7112D83E" w14:textId="77777777" w:rsidR="00647CF1" w:rsidRDefault="005066CE" w:rsidP="00016303">
      <w:pPr>
        <w:pStyle w:val="2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292" w:line="312" w:lineRule="exact"/>
        <w:ind w:firstLine="620"/>
        <w:jc w:val="both"/>
      </w:pPr>
      <w:bookmarkStart w:id="12" w:name="bookmark14"/>
      <w:r>
        <w:t>Предложения по строительству, реконструкции и (или) модернизации тепловых сетей.</w:t>
      </w:r>
      <w:bookmarkEnd w:id="12"/>
    </w:p>
    <w:p w14:paraId="7AFEB310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Принятым вариантом развития схемы теплоснабжения предусматривается реконструкция существующих и строительство новых тепловых сетей:</w:t>
      </w:r>
    </w:p>
    <w:p w14:paraId="1828666D" w14:textId="77777777"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>"Производственно-отопительной котельной УПК №3 Спасск" (строительство новых сетей для подключения перспективной нагрузки; реконструкция тепловых сетей согласно Ремонтной программе ООО "ЮКЭК").</w:t>
      </w:r>
    </w:p>
    <w:p w14:paraId="60EE0F94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При определении характеристик и стоимости тепловых сетей предусматривалось применение следующих видов прокладки:</w:t>
      </w:r>
    </w:p>
    <w:p w14:paraId="27D89282" w14:textId="77777777"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5"/>
        </w:tabs>
        <w:spacing w:before="0"/>
        <w:ind w:firstLine="620"/>
      </w:pPr>
      <w:r>
        <w:t>для трасс, проходящих по территории жилой застройки - подземная в непроходных каналах, с использованием стальных труб в ППУ изоляции;</w:t>
      </w:r>
    </w:p>
    <w:p w14:paraId="3A7954BA" w14:textId="77777777" w:rsidR="00647CF1" w:rsidRDefault="005066CE" w:rsidP="00016303">
      <w:pPr>
        <w:pStyle w:val="25"/>
        <w:numPr>
          <w:ilvl w:val="0"/>
          <w:numId w:val="5"/>
        </w:numPr>
        <w:shd w:val="clear" w:color="auto" w:fill="auto"/>
        <w:tabs>
          <w:tab w:val="left" w:pos="790"/>
        </w:tabs>
        <w:spacing w:before="0"/>
        <w:ind w:firstLine="620"/>
      </w:pPr>
      <w:r>
        <w:t>для трасс, проходящих вне территории жилой застройки - надземная, на низких опорах, с использованием стальных труб в ППУ изоляции.</w:t>
      </w:r>
    </w:p>
    <w:p w14:paraId="5BB432B1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строительству и реконструкции тепловых сетей городского поселения приведена в таблице 6.1.</w:t>
      </w:r>
    </w:p>
    <w:p w14:paraId="2B09A950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Сводная информация по величине капитальных вложений в реализацию проектов по строительству и реконструкции тепловых сетей городского поселения и сооружений на них с прогнозными ценами приведена в таблице 6.2.</w:t>
      </w:r>
    </w:p>
    <w:p w14:paraId="2CB122F4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2296A9A8" w14:textId="77777777" w:rsidR="003A78BC" w:rsidRDefault="005066CE" w:rsidP="00016303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t>Таблица 6.1. Объемы нового строительства / реконструкции тепловых сетей в зонах действия ЕТО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1769"/>
        <w:gridCol w:w="1907"/>
        <w:gridCol w:w="2175"/>
        <w:gridCol w:w="796"/>
        <w:gridCol w:w="893"/>
        <w:gridCol w:w="898"/>
        <w:gridCol w:w="963"/>
        <w:gridCol w:w="801"/>
        <w:gridCol w:w="1069"/>
        <w:gridCol w:w="1253"/>
      </w:tblGrid>
      <w:tr w:rsidR="00647CF1" w14:paraId="274D223F" w14:textId="77777777" w:rsidTr="006E020B">
        <w:trPr>
          <w:trHeight w:hRule="exact" w:val="149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62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Зона действия источника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08B98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Строительство / реконструкция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80169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начала участка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B0605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Наименование конца участка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29E5F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180"/>
              <w:jc w:val="left"/>
            </w:pPr>
            <w:r>
              <w:rPr>
                <w:rStyle w:val="275pt"/>
              </w:rPr>
              <w:t>Длина</w:t>
            </w:r>
          </w:p>
          <w:p w14:paraId="051270F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"/>
              </w:rPr>
              <w:t>участка,</w:t>
            </w:r>
          </w:p>
          <w:p w14:paraId="2F846E0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DC229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Ду ПТ, мм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E5A8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Ду ОТ, мм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42A16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Вид прокладки тепловой сети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F728D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Год</w:t>
            </w:r>
          </w:p>
          <w:p w14:paraId="6E1A35B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про</w:t>
            </w:r>
          </w:p>
          <w:p w14:paraId="7E8B3A3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кладки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54BB0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Стоимость в прогнозных ценах, тыс. руб. без</w:t>
            </w:r>
          </w:p>
          <w:p w14:paraId="03757496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>НДС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64335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"/>
              </w:rPr>
              <w:t xml:space="preserve">Г </w:t>
            </w:r>
            <w:proofErr w:type="spellStart"/>
            <w:r>
              <w:rPr>
                <w:rStyle w:val="275pt"/>
              </w:rPr>
              <w:t>руппа</w:t>
            </w:r>
            <w:proofErr w:type="spellEnd"/>
            <w:r>
              <w:rPr>
                <w:rStyle w:val="275pt"/>
              </w:rPr>
              <w:t xml:space="preserve"> мероприятий</w:t>
            </w:r>
          </w:p>
        </w:tc>
      </w:tr>
      <w:tr w:rsidR="00647CF1" w14:paraId="275B5872" w14:textId="77777777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8422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4DD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246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УТ-2-3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67B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ДК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AAB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05CE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8BB3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341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B93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694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307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0ACBDD" w14:textId="77777777"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14:paraId="2B3B91F6" w14:textId="77777777"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14:paraId="09DF4CAD" w14:textId="77777777" w:rsidTr="006E020B">
        <w:trPr>
          <w:trHeight w:hRule="exact" w:val="60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CCB3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D6A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168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УТ-3-1-2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BE5C0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0"/>
              </w:rPr>
              <w:t>Индивидуальный жилой дом, ул. Набережная, 13 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9DC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A09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EB3D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593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53E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81D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763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4CF34" w14:textId="77777777"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14:paraId="371DB616" w14:textId="77777777"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  <w:tr w:rsidR="00647CF1" w14:paraId="05999819" w14:textId="77777777" w:rsidTr="006E020B">
        <w:trPr>
          <w:trHeight w:hRule="exact" w:val="616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8D44CA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ind w:left="380"/>
              <w:jc w:val="left"/>
            </w:pPr>
            <w:r>
              <w:rPr>
                <w:rStyle w:val="275pt0"/>
              </w:rPr>
              <w:t>Котельная "</w:t>
            </w:r>
            <w:proofErr w:type="spellStart"/>
            <w:r>
              <w:rPr>
                <w:rStyle w:val="275pt0"/>
              </w:rPr>
              <w:t>Производственноотопительная</w:t>
            </w:r>
            <w:proofErr w:type="spellEnd"/>
            <w:r>
              <w:rPr>
                <w:rStyle w:val="275pt0"/>
              </w:rPr>
              <w:t xml:space="preserve"> УПК №°3 Спасск"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94DF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Строительство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EE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УТ-1-15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28A822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0"/>
              </w:rPr>
              <w:t>Индивидуальный жилой дом, ул. Молодежная, 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704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74A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92D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32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F11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0"/>
              </w:rPr>
              <w:t>надзем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02B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2027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C52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0"/>
              </w:rPr>
              <w:t>960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61B92" w14:textId="77777777"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0"/>
              </w:rPr>
              <w:t>подключение</w:t>
            </w:r>
          </w:p>
          <w:p w14:paraId="2B1CA959" w14:textId="77777777"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0"/>
              </w:rPr>
              <w:t>перспективы</w:t>
            </w:r>
          </w:p>
        </w:tc>
      </w:tr>
    </w:tbl>
    <w:p w14:paraId="706CA59C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131A4A29" w14:textId="77777777" w:rsidR="003A78BC" w:rsidRPr="004672BE" w:rsidRDefault="004672BE" w:rsidP="004672BE">
      <w:pPr>
        <w:widowControl/>
        <w:spacing w:after="160" w:line="276" w:lineRule="auto"/>
        <w:ind w:firstLine="708"/>
        <w:rPr>
          <w:rFonts w:ascii="Times New Roman" w:hAnsi="Times New Roman" w:cs="Times New Roman"/>
          <w:b/>
          <w:u w:val="single"/>
        </w:rPr>
      </w:pPr>
      <w:r w:rsidRPr="004672BE">
        <w:rPr>
          <w:rFonts w:ascii="Times New Roman" w:hAnsi="Times New Roman" w:cs="Times New Roman"/>
          <w:b/>
          <w:u w:val="single"/>
        </w:rPr>
        <w:t>Таблица 6.2. Капитальные вложения в реализацию проектов по новому строительству, реконструкции и (или) модернизации тепловых сетей и сооружений на них в зонах действия ЕТО в прогнозных ценах, в тыс.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2598"/>
        <w:gridCol w:w="818"/>
        <w:gridCol w:w="836"/>
        <w:gridCol w:w="804"/>
        <w:gridCol w:w="656"/>
        <w:gridCol w:w="706"/>
        <w:gridCol w:w="683"/>
        <w:gridCol w:w="679"/>
        <w:gridCol w:w="683"/>
        <w:gridCol w:w="683"/>
        <w:gridCol w:w="683"/>
        <w:gridCol w:w="679"/>
        <w:gridCol w:w="683"/>
        <w:gridCol w:w="679"/>
        <w:gridCol w:w="683"/>
        <w:gridCol w:w="683"/>
        <w:gridCol w:w="683"/>
        <w:gridCol w:w="822"/>
      </w:tblGrid>
      <w:tr w:rsidR="00647CF1" w14:paraId="1A39C155" w14:textId="77777777" w:rsidTr="006E020B">
        <w:trPr>
          <w:trHeight w:hRule="exact" w:val="48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BBD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№</w:t>
            </w:r>
          </w:p>
          <w:p w14:paraId="5BBC9B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п/п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390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15F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229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017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F4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1F3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419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FF9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86D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05E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6FB0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7F2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998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F21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A22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278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94004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E9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</w:t>
            </w:r>
          </w:p>
        </w:tc>
      </w:tr>
      <w:tr w:rsidR="00647CF1" w14:paraId="109A02AB" w14:textId="77777777" w:rsidTr="006E020B">
        <w:trPr>
          <w:trHeight w:hRule="exact" w:val="4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A9F5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F8EB0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1FE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D471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E1B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C9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C3B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FCF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325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0D4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FC4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474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412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F57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0CE4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6BE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367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C3F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BE9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14:paraId="7B1253CB" w14:textId="77777777" w:rsidTr="006E020B">
        <w:trPr>
          <w:trHeight w:hRule="exact" w:val="616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517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42668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Тепловые сети от производственно-</w:t>
            </w:r>
            <w:r w:rsidR="004672BE">
              <w:rPr>
                <w:rStyle w:val="275pt1"/>
              </w:rPr>
              <w:t>отопительной котельной УПК №3 Сп</w:t>
            </w:r>
            <w:r>
              <w:rPr>
                <w:rStyle w:val="275pt1"/>
              </w:rPr>
              <w:t>асск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243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4439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1070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110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3F8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D216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623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299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8E15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57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5AB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D5F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52C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3BD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C0D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F6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1AE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6DB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3086</w:t>
            </w:r>
          </w:p>
        </w:tc>
      </w:tr>
      <w:tr w:rsidR="00647CF1" w14:paraId="565DE363" w14:textId="77777777" w:rsidTr="006E020B">
        <w:trPr>
          <w:trHeight w:hRule="exact" w:val="8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59F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BF00B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Ремонт участка трубопровода теплосети по ул. Молодежная от котельной до дома №32, от дома №26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485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39E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C61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2B99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66EE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8A13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D1E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CBA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2A6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742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78B1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1A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166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37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869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8D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0A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</w:tr>
      <w:tr w:rsidR="00647CF1" w14:paraId="60472FE2" w14:textId="77777777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9423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E8F2D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Ремонт теплоизоляции трубопровода по ул. Молодежная от котельной до дома №°32, от дома №°26 до дома №°2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77E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097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DC7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BD1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2CA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992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4D6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9C4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9427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85B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735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09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2EFB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AA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758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749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C4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</w:tr>
      <w:tr w:rsidR="00647CF1" w14:paraId="71E1FA20" w14:textId="77777777" w:rsidTr="006E020B">
        <w:trPr>
          <w:trHeight w:hRule="exact" w:val="50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4E7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3CFF6F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011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918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8D9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D71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8A5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B21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EC0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A57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FD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CC9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FB0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C36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F0F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115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674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151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7C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</w:tr>
      <w:tr w:rsidR="00647CF1" w14:paraId="07E82D4A" w14:textId="77777777" w:rsidTr="006E020B">
        <w:trPr>
          <w:trHeight w:hRule="exact" w:val="81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59B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D246B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F8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E13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7B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E31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AEF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AFA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42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269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48B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708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698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21A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92A6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DD2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A60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722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E8D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</w:tr>
      <w:tr w:rsidR="00647CF1" w14:paraId="08272304" w14:textId="77777777" w:rsidTr="006E020B">
        <w:trPr>
          <w:trHeight w:hRule="exact" w:val="63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E37A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4A4F0C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Молодежная, 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C754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393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397B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F650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37D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0C90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CA4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855A5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83E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0A5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ABB6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31F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B13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C513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81BE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372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5A6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</w:tr>
    </w:tbl>
    <w:p w14:paraId="60771469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5356F6AE" w14:textId="77777777"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after="240" w:line="322" w:lineRule="exact"/>
        <w:ind w:firstLine="640"/>
        <w:jc w:val="both"/>
      </w:pPr>
      <w:bookmarkStart w:id="13" w:name="bookmark15"/>
      <w:r>
        <w:t>Предложения по переводу открытых систем теплоснабжения (горячего водоснабжения) в закрытые системы горячего водоснабжения.</w:t>
      </w:r>
      <w:bookmarkEnd w:id="13"/>
    </w:p>
    <w:p w14:paraId="4A4258B0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настоящий момент в границах городского поселения имеется следующая открытая система теплоснабжения:</w:t>
      </w:r>
    </w:p>
    <w:p w14:paraId="6E512BDB" w14:textId="77777777" w:rsidR="00647CF1" w:rsidRDefault="005066CE" w:rsidP="00016303">
      <w:pPr>
        <w:pStyle w:val="25"/>
        <w:shd w:val="clear" w:color="auto" w:fill="auto"/>
        <w:spacing w:before="0" w:after="304" w:line="280" w:lineRule="exact"/>
        <w:ind w:firstLine="640"/>
      </w:pPr>
      <w:r>
        <w:t>- котельная "Производственно-отопитель</w:t>
      </w:r>
      <w:r w:rsidR="00607C29">
        <w:t>ная УПК№3 Сп</w:t>
      </w:r>
      <w:r>
        <w:t>асск".</w:t>
      </w:r>
    </w:p>
    <w:p w14:paraId="3B0C5B2F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положениями Федерального закона от 27.07.2010 г. №190-ФЗ "О теплоснабжении":</w:t>
      </w:r>
    </w:p>
    <w:p w14:paraId="6412DFD5" w14:textId="77777777"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2013 года подключение (технологическое присоединение) объектов капитального строительства потребителей к централизованным открытым системам теплоснабжения (горячего водосн</w:t>
      </w:r>
      <w:r w:rsidR="004672BE">
        <w:t>абжения) для нужд горячего водос</w:t>
      </w:r>
      <w:r>
        <w:t>набжения, осуществляемого путем отбора теплоносителя на нужды горячего водоснабжения, не допускается;</w:t>
      </w:r>
    </w:p>
    <w:p w14:paraId="4321CC57" w14:textId="77777777" w:rsidR="00647CF1" w:rsidRDefault="005066CE" w:rsidP="00016303">
      <w:pPr>
        <w:pStyle w:val="25"/>
        <w:numPr>
          <w:ilvl w:val="0"/>
          <w:numId w:val="7"/>
        </w:numPr>
        <w:shd w:val="clear" w:color="auto" w:fill="auto"/>
        <w:tabs>
          <w:tab w:val="left" w:pos="764"/>
        </w:tabs>
        <w:spacing w:before="0"/>
        <w:ind w:firstLine="640"/>
      </w:pPr>
      <w:r>
        <w:t>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14:paraId="02A8F6E8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В соответствии с действующим законодательством, необходимо предусмотреть перевод потребителей вышеуказанных источников на "закрытую" схему теплоснабжения.</w:t>
      </w:r>
    </w:p>
    <w:p w14:paraId="2714D8D5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Стоимость мероприятий по переводу потребителей основной котельной - "Производственно-отопительная УПК №3 Спасск", на закрытый водоразбор с реконструкцией ИТП потребителей с установкой теплообменников на нужды ГВС непосредственно в ИТП (для потребителей тех же котельных - 27,5 млн. руб. без НДС в ценах 202</w:t>
      </w:r>
      <w:r w:rsidR="002C41D8">
        <w:t>2</w:t>
      </w:r>
      <w:r>
        <w:t xml:space="preserve"> г.). Информация по устройству и реконструкции ИТП у потребителей приведена в таблице 7.1.</w:t>
      </w:r>
    </w:p>
    <w:p w14:paraId="65CF1FD9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5605A8B7" w14:textId="77777777" w:rsidR="002C41D8" w:rsidRPr="002C41D8" w:rsidRDefault="002C41D8" w:rsidP="002C41D8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Таблица 7.1. Мероприятия по устройству / реконструкции ИТП у потребителей котельных </w:t>
      </w:r>
      <w:r>
        <w:rPr>
          <w:rFonts w:ascii="Times New Roman" w:eastAsia="Times New Roman" w:hAnsi="Times New Roman" w:cs="Times New Roman"/>
          <w:b/>
          <w:bCs/>
          <w:u w:val="single"/>
        </w:rPr>
        <w:t>Спасского</w:t>
      </w:r>
      <w:r w:rsidRPr="002C41D8">
        <w:rPr>
          <w:rFonts w:ascii="Times New Roman" w:eastAsia="Times New Roman" w:hAnsi="Times New Roman" w:cs="Times New Roman"/>
          <w:b/>
          <w:bCs/>
          <w:u w:val="single"/>
        </w:rPr>
        <w:t xml:space="preserve"> городского поселения для перехода на закрытый ГВС</w:t>
      </w:r>
    </w:p>
    <w:p w14:paraId="32264900" w14:textId="77777777"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933"/>
        <w:gridCol w:w="786"/>
        <w:gridCol w:w="791"/>
        <w:gridCol w:w="786"/>
        <w:gridCol w:w="791"/>
        <w:gridCol w:w="786"/>
        <w:gridCol w:w="786"/>
        <w:gridCol w:w="791"/>
        <w:gridCol w:w="790"/>
        <w:gridCol w:w="1325"/>
      </w:tblGrid>
      <w:tr w:rsidR="00647CF1" w14:paraId="23D7C0A2" w14:textId="77777777" w:rsidTr="006E020B">
        <w:trPr>
          <w:trHeight w:hRule="exact" w:val="52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B5AA6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00"/>
              <w:jc w:val="left"/>
            </w:pPr>
            <w:r>
              <w:rPr>
                <w:rStyle w:val="2105pt0"/>
              </w:rPr>
              <w:t>№</w:t>
            </w:r>
          </w:p>
          <w:p w14:paraId="71613704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00"/>
              <w:jc w:val="left"/>
            </w:pPr>
            <w:r>
              <w:rPr>
                <w:rStyle w:val="2105pt0"/>
              </w:rPr>
              <w:t>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894CF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Наименование</w:t>
            </w:r>
          </w:p>
          <w:p w14:paraId="47C19973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котельной</w:t>
            </w:r>
          </w:p>
        </w:tc>
        <w:tc>
          <w:tcPr>
            <w:tcW w:w="63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2898DB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Количество ИТП, шт.,</w:t>
            </w:r>
          </w:p>
          <w:p w14:paraId="557CFFB8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jc w:val="center"/>
            </w:pPr>
            <w:r>
              <w:rPr>
                <w:rStyle w:val="2105pt0"/>
              </w:rPr>
              <w:t>с расчетной тепловой нагрузкой на ГВС, Гкал/ч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6B20D8" w14:textId="77777777" w:rsidR="00647CF1" w:rsidRDefault="004672BE" w:rsidP="002C41D8">
            <w:pPr>
              <w:pStyle w:val="25"/>
              <w:shd w:val="clear" w:color="auto" w:fill="auto"/>
              <w:spacing w:before="0" w:line="230" w:lineRule="exact"/>
              <w:ind w:firstLine="180"/>
            </w:pPr>
            <w:r>
              <w:rPr>
                <w:rStyle w:val="2105pt0"/>
              </w:rPr>
              <w:t>Стоимость вып</w:t>
            </w:r>
            <w:r w:rsidR="005066CE">
              <w:rPr>
                <w:rStyle w:val="2105pt0"/>
              </w:rPr>
              <w:t>олнения работ в ценах 202</w:t>
            </w:r>
            <w:r w:rsidR="002C41D8">
              <w:rPr>
                <w:rStyle w:val="2105pt0"/>
              </w:rPr>
              <w:t>2</w:t>
            </w:r>
            <w:r w:rsidR="005066CE">
              <w:rPr>
                <w:rStyle w:val="2105pt0"/>
              </w:rPr>
              <w:t xml:space="preserve"> г., тыс. руб. без НДС</w:t>
            </w:r>
          </w:p>
        </w:tc>
      </w:tr>
      <w:tr w:rsidR="00647CF1" w14:paraId="703B442F" w14:textId="77777777" w:rsidTr="006E020B">
        <w:trPr>
          <w:trHeight w:hRule="exact" w:val="759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05C93D" w14:textId="77777777" w:rsidR="00647CF1" w:rsidRDefault="00647CF1" w:rsidP="00016303"/>
        </w:tc>
        <w:tc>
          <w:tcPr>
            <w:tcW w:w="1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060074" w14:textId="77777777" w:rsidR="00647CF1" w:rsidRDefault="00647CF1" w:rsidP="00016303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C2D12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0"/>
              </w:rPr>
              <w:t>до</w:t>
            </w:r>
          </w:p>
          <w:p w14:paraId="2669D798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40"/>
              <w:jc w:val="left"/>
            </w:pPr>
            <w:r>
              <w:rPr>
                <w:rStyle w:val="2105pt0"/>
              </w:rPr>
              <w:t>0,01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0A3B5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0,01-</w:t>
            </w:r>
          </w:p>
          <w:p w14:paraId="73152726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BD930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0,03-</w:t>
            </w:r>
          </w:p>
          <w:p w14:paraId="4917CDFE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7506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0,04-</w:t>
            </w:r>
          </w:p>
          <w:p w14:paraId="7704224C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4A382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0,06-</w:t>
            </w:r>
          </w:p>
          <w:p w14:paraId="6B21B3A0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4F5A4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0,08-</w:t>
            </w:r>
          </w:p>
          <w:p w14:paraId="7E80596F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F4C2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0"/>
              </w:rPr>
              <w:t>0,12-</w:t>
            </w:r>
          </w:p>
          <w:p w14:paraId="56016CA6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220"/>
              <w:jc w:val="left"/>
            </w:pPr>
            <w:r>
              <w:rPr>
                <w:rStyle w:val="2105pt0"/>
              </w:rPr>
              <w:t>0,15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202A9" w14:textId="77777777" w:rsidR="00647CF1" w:rsidRDefault="005066CE" w:rsidP="00016303">
            <w:pPr>
              <w:pStyle w:val="25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2105pt1pt"/>
              </w:rPr>
              <w:t>0Д5и</w:t>
            </w:r>
          </w:p>
          <w:p w14:paraId="3B1CC584" w14:textId="77777777" w:rsidR="00647CF1" w:rsidRDefault="005066CE" w:rsidP="00016303">
            <w:pPr>
              <w:pStyle w:val="25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2105pt0"/>
              </w:rPr>
              <w:t>выше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234AA" w14:textId="77777777" w:rsidR="00647CF1" w:rsidRDefault="00647CF1" w:rsidP="00016303"/>
        </w:tc>
      </w:tr>
      <w:tr w:rsidR="00647CF1" w14:paraId="3C153E91" w14:textId="77777777" w:rsidTr="006E020B">
        <w:trPr>
          <w:trHeight w:hRule="exact" w:val="11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3A487" w14:textId="77777777"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BA6CA" w14:textId="77777777" w:rsidR="00647CF1" w:rsidRDefault="005066CE" w:rsidP="00016303">
            <w:pPr>
              <w:pStyle w:val="25"/>
              <w:shd w:val="clear" w:color="auto" w:fill="auto"/>
              <w:spacing w:before="0" w:line="264" w:lineRule="exact"/>
              <w:jc w:val="left"/>
            </w:pPr>
            <w:r>
              <w:rPr>
                <w:rStyle w:val="2105pt0"/>
              </w:rPr>
              <w:t>Котельная "Производственно- отопительная УПК №3 Спасск"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A3B64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79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56B62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56956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7072B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AF16F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D0FFB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AF629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264E7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BBDF" w14:textId="77777777" w:rsidR="00647CF1" w:rsidRDefault="005066CE" w:rsidP="00016303">
            <w:pPr>
              <w:pStyle w:val="25"/>
              <w:shd w:val="clear" w:color="auto" w:fill="auto"/>
              <w:spacing w:before="0" w:line="220" w:lineRule="exact"/>
              <w:jc w:val="center"/>
            </w:pPr>
            <w:r>
              <w:rPr>
                <w:rStyle w:val="211pt0"/>
              </w:rPr>
              <w:t>27544</w:t>
            </w:r>
          </w:p>
        </w:tc>
      </w:tr>
      <w:tr w:rsidR="00647CF1" w14:paraId="4198A771" w14:textId="77777777" w:rsidTr="006E020B">
        <w:trPr>
          <w:trHeight w:hRule="exact" w:val="2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E116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8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BD5B67" w14:textId="77777777"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right"/>
            </w:pPr>
            <w:r>
              <w:rPr>
                <w:rStyle w:val="2105pt0"/>
              </w:rPr>
              <w:t>Итого: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85BDA" w14:textId="77777777" w:rsidR="00647CF1" w:rsidRDefault="005066CE" w:rsidP="00016303">
            <w:pPr>
              <w:pStyle w:val="25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27544</w:t>
            </w:r>
          </w:p>
        </w:tc>
      </w:tr>
    </w:tbl>
    <w:p w14:paraId="185C6D73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2CDF8EA0" w14:textId="77777777"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67"/>
        </w:tabs>
        <w:spacing w:before="0" w:after="289" w:line="280" w:lineRule="exact"/>
        <w:ind w:firstLine="640"/>
        <w:jc w:val="both"/>
      </w:pPr>
      <w:bookmarkStart w:id="14" w:name="bookmark16"/>
      <w:r>
        <w:t>Перспективные топливные балансы.</w:t>
      </w:r>
      <w:bookmarkEnd w:id="14"/>
    </w:p>
    <w:p w14:paraId="176F4C4C" w14:textId="77777777"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настоящее время на источнике городского поселения в качестве топлива используется каменный уголь.</w:t>
      </w:r>
    </w:p>
    <w:p w14:paraId="23CEAD9E" w14:textId="77777777"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таблице 8.1. представлены прогнозные значения выработки, отпуска в сеть, реализации тепловой энергии и потребления топлива теплоисточниками городского поселения. При этом плановые технико-экономические показатели на 202</w:t>
      </w:r>
      <w:r w:rsidR="002C41D8">
        <w:t>2</w:t>
      </w:r>
      <w:r>
        <w:t xml:space="preserve"> г. приводятся на основании заявок теплоснабжающей организации.</w:t>
      </w:r>
    </w:p>
    <w:p w14:paraId="4AE74E1B" w14:textId="77777777"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В таблице 8.2 представлены результаты расчета перспективных значений нормативов создания запасов топлива для основного теплоснабжающего предприятия, определенные на основании перспективных тепловых нагрузок и перспективного отпуска тепла.</w:t>
      </w:r>
    </w:p>
    <w:p w14:paraId="26AC3521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377F0C3B" w14:textId="77777777" w:rsidR="002C41D8" w:rsidRPr="002C41D8" w:rsidRDefault="002C41D8" w:rsidP="002C41D8">
      <w:pPr>
        <w:tabs>
          <w:tab w:val="left" w:leader="underscore" w:pos="567"/>
          <w:tab w:val="left" w:leader="underscore" w:pos="5741"/>
          <w:tab w:val="left" w:leader="underscore" w:pos="7373"/>
          <w:tab w:val="left" w:leader="underscore" w:pos="8189"/>
          <w:tab w:val="left" w:leader="underscore" w:pos="9005"/>
          <w:tab w:val="left" w:leader="underscore" w:pos="9821"/>
          <w:tab w:val="left" w:leader="underscore" w:pos="10637"/>
          <w:tab w:val="left" w:leader="underscore" w:pos="11453"/>
          <w:tab w:val="left" w:leader="underscore" w:pos="12269"/>
          <w:tab w:val="left" w:leader="underscore" w:pos="13085"/>
          <w:tab w:val="left" w:leader="underscore" w:pos="13901"/>
          <w:tab w:val="left" w:leader="underscore" w:pos="14717"/>
          <w:tab w:val="left" w:leader="underscore" w:pos="15533"/>
          <w:tab w:val="left" w:leader="underscore" w:pos="16320"/>
        </w:tabs>
        <w:spacing w:line="278" w:lineRule="exact"/>
        <w:jc w:val="both"/>
        <w:rPr>
          <w:rFonts w:ascii="Times New Roman" w:eastAsiaTheme="minorHAnsi" w:hAnsi="Times New Roman" w:cs="Times New Roman"/>
          <w:b/>
          <w:u w:val="single"/>
        </w:rPr>
      </w:pPr>
      <w:r w:rsidRPr="002C41D8">
        <w:rPr>
          <w:rFonts w:ascii="Times New Roman" w:eastAsia="Times New Roman" w:hAnsi="Times New Roman" w:cs="Times New Roman"/>
          <w:b/>
          <w:bCs/>
          <w:u w:val="single"/>
        </w:rPr>
        <w:t>Таблица 8.1. Перспективные плановые значения выработки, отпуска в сеть, потребления тепловой энергии и расхода топлива тепло</w:t>
      </w:r>
      <w:r w:rsidRPr="002C41D8">
        <w:rPr>
          <w:rFonts w:ascii="Times New Roman" w:eastAsiaTheme="minorHAnsi" w:hAnsi="Times New Roman" w:cs="Times New Roman"/>
          <w:b/>
          <w:u w:val="single"/>
        </w:rPr>
        <w:t>источниками городского поселения</w:t>
      </w:r>
    </w:p>
    <w:p w14:paraId="2004F3B9" w14:textId="77777777"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813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86"/>
      </w:tblGrid>
      <w:tr w:rsidR="003B5386" w14:paraId="4CAE267C" w14:textId="77777777" w:rsidTr="003A78BC">
        <w:trPr>
          <w:trHeight w:hRule="exact" w:val="20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6D43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79A1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058D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C6E0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587B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43F6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1875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3146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3201B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99F8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9DF2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29E3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D06B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9766A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B16F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E232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578C4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B5386" w14:paraId="5807DA2F" w14:textId="77777777" w:rsidTr="003A78BC">
        <w:trPr>
          <w:trHeight w:hRule="exact"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74BF2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96824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D162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6BCC9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5724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6F4D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3933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3B8A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2C3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C5D3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10C2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B1F36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9309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C4E6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9B6B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5F5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7760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</w:tr>
      <w:tr w:rsidR="003B5386" w14:paraId="13BAD6F4" w14:textId="77777777" w:rsidTr="003A78BC">
        <w:trPr>
          <w:trHeight w:hRule="exact" w:val="57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A2FA4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2760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CC85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3E129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A96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BACA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B6846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C049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919C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EC9F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737C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319AB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C893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7EEFF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8907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A16CB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9382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</w:tr>
      <w:tr w:rsidR="003B5386" w14:paraId="31344C1F" w14:textId="77777777" w:rsidTr="003A78BC">
        <w:trPr>
          <w:trHeight w:hRule="exact" w:val="1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126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Выработка тепловой энергии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EE58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7970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4275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8C59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250D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2EC5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1A8F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BB9A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E6F7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8329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930A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B7AA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8DF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D38F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03B7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54FB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0E6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4373</w:t>
            </w:r>
          </w:p>
        </w:tc>
      </w:tr>
      <w:tr w:rsidR="003B5386" w14:paraId="5FCD22E5" w14:textId="77777777" w:rsidTr="003A78BC">
        <w:trPr>
          <w:trHeight w:hRule="exact"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1389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Расход тепловой энергии на собственные нужды котельной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F332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B3F5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96EA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5ECA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4BEA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3BDE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A073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4765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CD70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1DED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EB9E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3E4D3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5650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2089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0B8D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C39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330</w:t>
            </w:r>
          </w:p>
        </w:tc>
      </w:tr>
      <w:tr w:rsidR="003B5386" w14:paraId="4A9391ED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08255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Отпуск тепловой энергии в сеть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4DA3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041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3953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ACD7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EFF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A0D1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47CF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B4C0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06DD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31EC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0CFA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AE9D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9FBC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DE83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C8C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FD1A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BEF2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4043</w:t>
            </w:r>
          </w:p>
        </w:tc>
      </w:tr>
      <w:tr w:rsidR="003B5386" w14:paraId="379E2497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1FF40" w14:textId="77777777" w:rsidR="003B5386" w:rsidRDefault="003B5386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Потери тепловой энергии в сетях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9FF0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9CC5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212A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28F1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78FC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401B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382D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EF0A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4322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5E8E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59A3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B4E0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D7F5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C19A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11A1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0EC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</w:tr>
      <w:tr w:rsidR="003B5386" w14:paraId="4FF3E73D" w14:textId="77777777" w:rsidTr="003A78BC">
        <w:trPr>
          <w:trHeight w:hRule="exact" w:val="37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E7A17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Полезный отпуск (потребление) тепловой энергии, в т.ч.: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E97E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640B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CED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ED14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BC4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7CD8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5BCE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C5DC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8B2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5850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C3A6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A30E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1F3F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833F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EC5F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DEA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</w:tr>
      <w:tr w:rsidR="003B5386" w14:paraId="1F629C8E" w14:textId="77777777" w:rsidTr="003A78BC">
        <w:trPr>
          <w:trHeight w:hRule="exact" w:val="19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AF41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в горячей воде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2E38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FB5B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A269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80A4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0582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2E01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430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278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C500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750E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7430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405B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D107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D287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BCB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5726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2977</w:t>
            </w:r>
          </w:p>
        </w:tc>
      </w:tr>
      <w:tr w:rsidR="003B5386" w14:paraId="2AF7B71C" w14:textId="77777777" w:rsidTr="003A78BC">
        <w:trPr>
          <w:trHeight w:hRule="exact" w:val="1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CC3D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в паре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1B0D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95E7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94CC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3307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6BAE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C941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B344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E7B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687F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9D2F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10D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4E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813A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6242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631D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52724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1596D4C0" w14:textId="77777777" w:rsidTr="003A78BC">
        <w:trPr>
          <w:trHeight w:hRule="exact" w:val="56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87D6B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Потери тепловой энергии связанные с изломом температурного графика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0605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BD36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8DC7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DE1B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8532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B428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3D5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3CF7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C262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FE5E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2C86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FAF5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6DA8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B184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0544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AB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35A64A6D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C7F8C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на отопление и вентиляцию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607B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3840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CB40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35,4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2F57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095C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FA7B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149C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849B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14,1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8C9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EE6B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583C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D0A7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822C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9BA73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41F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D3F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4219E2D0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20B11" w14:textId="77777777" w:rsidR="003B5386" w:rsidRDefault="003B5386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ГВС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F725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2C51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0718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8,0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118C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022A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DEF0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8C12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5EF0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8,8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073F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344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A689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A836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FE28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151C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ACEF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3F0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16CC5960" w14:textId="77777777" w:rsidTr="003A78BC">
        <w:trPr>
          <w:trHeight w:hRule="exact" w:val="37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F2086" w14:textId="77777777" w:rsidR="003B5386" w:rsidRDefault="003B5386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Прирост полезного отпуска на пар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FA22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C742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1E38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26B3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7E72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BE2F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FEE9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1A35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37A0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D0DF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DE2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60DB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892C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29A0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AF26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262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5A990D68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D873A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Прирост полезного отпуска суммарный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97D4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727D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12FC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43,4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1E7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3A89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7BD5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8731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3751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22,9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007B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4C3D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99FB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1FBF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AFDB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3C23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F01C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375B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6C9EB623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433A3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УРУТ на выработанную тепловую энергию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DBA6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кг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5A2A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D4C8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D33C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737C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282E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50D6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FB2F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2387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D6C5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605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4A05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7C0D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D913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8725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6AC5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180,0</w:t>
            </w:r>
          </w:p>
        </w:tc>
      </w:tr>
      <w:tr w:rsidR="003B5386" w14:paraId="6B97676F" w14:textId="77777777" w:rsidTr="003A78BC">
        <w:trPr>
          <w:trHeight w:hRule="exact" w:val="1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BE4B7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Средний КПД котлов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61B35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95F9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78B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552F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D581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AD0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F6EE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EAF2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2EC3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E0EB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8716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3693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832E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6A70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2BE3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720F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79,3</w:t>
            </w:r>
          </w:p>
        </w:tc>
      </w:tr>
      <w:tr w:rsidR="003B5386" w14:paraId="6279E269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FBC5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УРУТ на отпущенную тепловой энергии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2848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кг </w:t>
            </w:r>
            <w:proofErr w:type="spellStart"/>
            <w:r>
              <w:rPr>
                <w:rStyle w:val="275pt2"/>
              </w:rPr>
              <w:t>у.т</w:t>
            </w:r>
            <w:proofErr w:type="spellEnd"/>
            <w:r>
              <w:rPr>
                <w:rStyle w:val="275pt2"/>
              </w:rPr>
              <w:t>./Г кал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28E8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28B1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FA89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430A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C4C0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E0AC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F4FE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916D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D888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C524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D4B7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47CE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97D9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30BF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49A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194,7</w:t>
            </w:r>
          </w:p>
        </w:tc>
      </w:tr>
      <w:tr w:rsidR="003B5386" w14:paraId="28A581F3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FC64F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Годовой расход условного топлива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7C1A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proofErr w:type="spellStart"/>
            <w:r>
              <w:rPr>
                <w:rStyle w:val="275pt2"/>
              </w:rPr>
              <w:t>тыс.т.у.т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E092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1E7F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C136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0D36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BA5E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7AC2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491A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4E8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728E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8C93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BE54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875C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BB6D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2955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599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0,787</w:t>
            </w:r>
          </w:p>
        </w:tc>
      </w:tr>
      <w:tr w:rsidR="003B5386" w14:paraId="6FA9C14D" w14:textId="77777777" w:rsidTr="003A78BC">
        <w:trPr>
          <w:trHeight w:hRule="exact" w:val="382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71DAB" w14:textId="77777777" w:rsidR="003B5386" w:rsidRDefault="003B5386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Низшая теплота сгорания топлива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A138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ккал/кг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BAC7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3E7D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2B73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BA01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91D1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D146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49DB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4523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22FC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03A3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718B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B12B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AF81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4D2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057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5250</w:t>
            </w:r>
          </w:p>
        </w:tc>
      </w:tr>
      <w:tr w:rsidR="003B5386" w14:paraId="06A1015F" w14:textId="77777777" w:rsidTr="003A78BC">
        <w:trPr>
          <w:trHeight w:hRule="exact" w:val="377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98D79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Г </w:t>
            </w:r>
            <w:proofErr w:type="spellStart"/>
            <w:r>
              <w:rPr>
                <w:rStyle w:val="275pt2"/>
              </w:rPr>
              <w:t>одовой</w:t>
            </w:r>
            <w:proofErr w:type="spellEnd"/>
            <w:r>
              <w:rPr>
                <w:rStyle w:val="275pt2"/>
              </w:rPr>
              <w:t xml:space="preserve"> расход натурального топлива (уголь)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5476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027B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031E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855E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320C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C76A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116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7FB1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7B69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4523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1D00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69F8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2784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CEFC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81AD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404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1,042</w:t>
            </w:r>
          </w:p>
        </w:tc>
      </w:tr>
      <w:tr w:rsidR="003B5386" w14:paraId="7A80D33C" w14:textId="77777777" w:rsidTr="00381C5F">
        <w:trPr>
          <w:trHeight w:hRule="exact" w:val="941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E4C9C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Максимальный часовой расход (зимний период) натурального топлива на выработку тепловой энергии (по договорной нагрузке)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DF83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8B71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3D38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A6BF6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B8B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F5C2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0308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D32A8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425D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C48A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7BF44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717D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3986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E85F6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A0693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0BC9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0,208</w:t>
            </w:r>
          </w:p>
        </w:tc>
      </w:tr>
      <w:tr w:rsidR="003B5386" w14:paraId="6E176141" w14:textId="77777777" w:rsidTr="00381C5F">
        <w:trPr>
          <w:trHeight w:hRule="exact" w:val="576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9CD5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Максимальный часовой расход (летний период) натурального топлива 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70E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т/ч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C38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226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4B09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BBB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7AB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24B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FB0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71F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4F35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059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E8B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882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FC1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4EA3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62A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</w:tbl>
    <w:p w14:paraId="11FAEA7C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814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87"/>
      </w:tblGrid>
      <w:tr w:rsidR="003B5386" w14:paraId="6101F3AB" w14:textId="77777777" w:rsidTr="006E020B">
        <w:trPr>
          <w:trHeight w:hRule="exact" w:val="22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251D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B7BA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4875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A141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1824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6EF7E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8D57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24F2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3A75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6BCF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B66A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F081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633E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1B45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0CA9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80FC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1AC0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3B5386" w14:paraId="191483CD" w14:textId="77777777" w:rsidTr="006E020B">
        <w:trPr>
          <w:trHeight w:hRule="exact" w:val="44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EDC083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выработку тепловой энергии (по договорной нагрузке)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F2FD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A30AD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A4F3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CC57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06F0D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B1132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77E74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AFB16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F57C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65C02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48AD8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F83AB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B130E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6FB6B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8111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545D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</w:tr>
    </w:tbl>
    <w:p w14:paraId="43110246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E91171C" w14:textId="77777777"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t>Таблица 8.2. Прогноз нормативов создания запасов топлива</w:t>
      </w:r>
    </w:p>
    <w:p w14:paraId="1F308BA7" w14:textId="77777777"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785"/>
        <w:gridCol w:w="675"/>
        <w:gridCol w:w="785"/>
        <w:gridCol w:w="789"/>
        <w:gridCol w:w="785"/>
        <w:gridCol w:w="789"/>
        <w:gridCol w:w="785"/>
        <w:gridCol w:w="789"/>
        <w:gridCol w:w="789"/>
        <w:gridCol w:w="785"/>
        <w:gridCol w:w="789"/>
        <w:gridCol w:w="785"/>
        <w:gridCol w:w="789"/>
        <w:gridCol w:w="789"/>
        <w:gridCol w:w="785"/>
        <w:gridCol w:w="776"/>
      </w:tblGrid>
      <w:tr w:rsidR="003B5386" w14:paraId="1A2D54AC" w14:textId="77777777" w:rsidTr="003B5386">
        <w:trPr>
          <w:trHeight w:hRule="exact" w:val="30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A508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FE9C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7C9D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6009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1540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71931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23DD0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4087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4FD9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2681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F541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95F6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EC27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768A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DB6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9432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3151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3B5386" w14:paraId="39DE7D76" w14:textId="77777777" w:rsidTr="003B5386">
        <w:trPr>
          <w:trHeight w:hRule="exact" w:val="5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6163C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FEE2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F959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AE31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7321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9676F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1E75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C7A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E2A2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62FD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59CB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A54B4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03BA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D73B3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C6196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87CE0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B7ED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</w:tr>
      <w:tr w:rsidR="003B5386" w14:paraId="1A509ECF" w14:textId="77777777" w:rsidTr="003B5386">
        <w:trPr>
          <w:trHeight w:hRule="exact" w:val="85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FF2E9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</w:t>
            </w:r>
            <w:r w:rsidR="004672BE">
              <w:rPr>
                <w:rStyle w:val="275pt1"/>
              </w:rPr>
              <w:t>водственноотопительная</w:t>
            </w:r>
            <w:proofErr w:type="spellEnd"/>
            <w:r w:rsidR="004672BE">
              <w:rPr>
                <w:rStyle w:val="275pt1"/>
              </w:rPr>
              <w:t xml:space="preserve"> УПК №3 Сп</w:t>
            </w:r>
            <w:r>
              <w:rPr>
                <w:rStyle w:val="275pt1"/>
              </w:rPr>
              <w:t>асск"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68ABD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57A69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5CA7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4F32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1C4D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833A2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1A00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D02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FB2FF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2D56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9D91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9876A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CA8C7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3A7C5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8035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5D59C" w14:textId="77777777" w:rsidR="003B5386" w:rsidRDefault="003B5386" w:rsidP="00016303">
            <w:pPr>
              <w:rPr>
                <w:sz w:val="10"/>
                <w:szCs w:val="10"/>
              </w:rPr>
            </w:pPr>
          </w:p>
        </w:tc>
      </w:tr>
      <w:tr w:rsidR="003B5386" w14:paraId="37AA5BA2" w14:textId="77777777" w:rsidTr="003B5386">
        <w:trPr>
          <w:trHeight w:hRule="exact" w:val="5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93C93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Общий неснижаемый запас топлива (ОНЗТ)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590E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5661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0,294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9FDE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DA12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CAED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C14C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0,298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598E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0,298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8309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BB8D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ED03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7C6F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8056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367C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11BB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09D2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0,301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0BE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0,301</w:t>
            </w:r>
          </w:p>
        </w:tc>
      </w:tr>
      <w:tr w:rsidR="003B5386" w14:paraId="2F6F27C5" w14:textId="77777777" w:rsidTr="003B5386">
        <w:trPr>
          <w:trHeight w:hRule="exact" w:val="5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8A30F7" w14:textId="77777777" w:rsidR="003B5386" w:rsidRDefault="003B5386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Нормативный неснижаемый запас топлива (ННЗТ)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548C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5B3F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0,041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6C58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3C27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8894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7432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8319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45D4E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C4A2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6C68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B7154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76B2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65D2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0A4E5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2A542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0,042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A9410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0,042</w:t>
            </w:r>
          </w:p>
        </w:tc>
      </w:tr>
      <w:tr w:rsidR="003B5386" w14:paraId="672968C6" w14:textId="77777777" w:rsidTr="003B5386">
        <w:trPr>
          <w:trHeight w:hRule="exact" w:val="5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557114" w14:textId="77777777" w:rsidR="003B5386" w:rsidRDefault="003B5386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Нормативный эксплуатационный запас топлива (НЭЗТ)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FF52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proofErr w:type="spellStart"/>
            <w:r>
              <w:rPr>
                <w:rStyle w:val="275pt2"/>
              </w:rPr>
              <w:t>тыс.т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D317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0,253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04B1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DCB0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2E0B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D40BD9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75A61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2E6DA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EE1BC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6A70B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30EE3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4EF5A7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2EF2F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EA256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682ED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right="220"/>
              <w:jc w:val="right"/>
            </w:pPr>
            <w:r>
              <w:rPr>
                <w:rStyle w:val="275pt2"/>
              </w:rPr>
              <w:t>0,259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9518" w14:textId="77777777" w:rsidR="003B5386" w:rsidRDefault="003B5386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0,259</w:t>
            </w:r>
          </w:p>
        </w:tc>
      </w:tr>
    </w:tbl>
    <w:p w14:paraId="3AA55077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30CCB94" w14:textId="77777777" w:rsidR="00647CF1" w:rsidRDefault="005066CE" w:rsidP="00016303">
      <w:pPr>
        <w:pStyle w:val="20"/>
        <w:numPr>
          <w:ilvl w:val="0"/>
          <w:numId w:val="6"/>
        </w:numPr>
        <w:shd w:val="clear" w:color="auto" w:fill="auto"/>
        <w:tabs>
          <w:tab w:val="left" w:pos="912"/>
        </w:tabs>
        <w:spacing w:before="0" w:after="326" w:line="312" w:lineRule="exact"/>
        <w:ind w:firstLine="620"/>
        <w:jc w:val="both"/>
      </w:pPr>
      <w:bookmarkStart w:id="15" w:name="bookmark17"/>
      <w:r>
        <w:t>Инвестиции в строительство, реконструкцию, техническое перевооружение и (или) модернизацию.</w:t>
      </w:r>
      <w:bookmarkEnd w:id="15"/>
    </w:p>
    <w:p w14:paraId="4CEAF19D" w14:textId="77777777"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200"/>
        </w:tabs>
        <w:spacing w:before="0" w:after="304" w:line="280" w:lineRule="exact"/>
        <w:ind w:firstLine="620"/>
        <w:jc w:val="both"/>
      </w:pPr>
      <w:bookmarkStart w:id="16" w:name="bookmark18"/>
      <w:r>
        <w:t>Общие положения.</w:t>
      </w:r>
      <w:bookmarkEnd w:id="16"/>
    </w:p>
    <w:p w14:paraId="6C43EFD2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Величина индексов цен, применяемых при расчете затрат до 2036 г. приведена в таблице 9.1.</w:t>
      </w:r>
    </w:p>
    <w:p w14:paraId="055438B0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кап. затратами в ценах 202</w:t>
      </w:r>
      <w:r w:rsidR="00327495">
        <w:t>2</w:t>
      </w:r>
      <w:r>
        <w:t xml:space="preserve"> г. составят 32 388 тыс. руб. без НДС.</w:t>
      </w:r>
    </w:p>
    <w:p w14:paraId="0B0F72E9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Общие затраты по реализации программы развития системы теплоснабжения Спасского городского поселения с кап. затратами в прогнозных ценах составят 32 669 тыс. руб. без НДС.</w:t>
      </w:r>
    </w:p>
    <w:p w14:paraId="6AB8063F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30D4822B" w14:textId="77777777" w:rsidR="00647CF1" w:rsidRDefault="005066CE" w:rsidP="00016303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t>Таблица 9.1. Прогнозные индексы для расчета стоимости строительства и реконструкции объектов.</w:t>
      </w:r>
    </w:p>
    <w:p w14:paraId="639278F2" w14:textId="77777777" w:rsidR="003A78BC" w:rsidRDefault="003A78BC" w:rsidP="00016303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830"/>
        <w:gridCol w:w="826"/>
        <w:gridCol w:w="826"/>
        <w:gridCol w:w="826"/>
        <w:gridCol w:w="826"/>
        <w:gridCol w:w="826"/>
        <w:gridCol w:w="826"/>
        <w:gridCol w:w="826"/>
        <w:gridCol w:w="821"/>
        <w:gridCol w:w="816"/>
        <w:gridCol w:w="811"/>
        <w:gridCol w:w="797"/>
        <w:gridCol w:w="792"/>
        <w:gridCol w:w="787"/>
        <w:gridCol w:w="802"/>
      </w:tblGrid>
      <w:tr w:rsidR="003A78BC" w14:paraId="650176D1" w14:textId="77777777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6C724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Индекс цен производителей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260C9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7B50C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3F6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8285E0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696FB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ABBED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85B65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72BE7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FA49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D934B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88DBF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2A8A3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C3D4D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5C68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ECC7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3A78BC" w14:paraId="2FBC3971" w14:textId="77777777">
        <w:trPr>
          <w:trHeight w:hRule="exact" w:val="83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818AE" w14:textId="77777777" w:rsidR="003A78BC" w:rsidRDefault="003A78BC" w:rsidP="00016303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Инвестиции в основной капитал (письмо Минэкономразвития 32028-ПК/Д03и от 30.09.2020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77C23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23C01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4E4C6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98E25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EF1FE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365ADE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8B5F6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798ADC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D11AB9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B0E56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1DEFF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4A9BC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08DF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39340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4D996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1,047</w:t>
            </w:r>
          </w:p>
        </w:tc>
      </w:tr>
      <w:tr w:rsidR="003A78BC" w14:paraId="722EDE7A" w14:textId="77777777" w:rsidTr="003B5386">
        <w:trPr>
          <w:trHeight w:hRule="exact" w:val="53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477BE" w14:textId="77777777" w:rsidR="003A78BC" w:rsidRDefault="003A78BC" w:rsidP="003B5386">
            <w:pPr>
              <w:pStyle w:val="25"/>
              <w:shd w:val="clear" w:color="auto" w:fill="auto"/>
              <w:spacing w:before="0" w:line="206" w:lineRule="exact"/>
              <w:jc w:val="center"/>
            </w:pPr>
            <w:r>
              <w:rPr>
                <w:rStyle w:val="285pt2"/>
              </w:rPr>
              <w:t>Накопительное значение индекса (с 202</w:t>
            </w:r>
            <w:r w:rsidR="003B5386">
              <w:rPr>
                <w:rStyle w:val="285pt2"/>
              </w:rPr>
              <w:t>2</w:t>
            </w:r>
            <w:r>
              <w:rPr>
                <w:rStyle w:val="285pt2"/>
              </w:rPr>
              <w:t xml:space="preserve"> г.)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A2B01B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4ACDDC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1,097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8206E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1,149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90D595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5E82C1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1,259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CB06D9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D2796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1,381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8B566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1,445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3AE05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85pt2"/>
              </w:rPr>
              <w:t>1,513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7D6D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1,584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254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1,659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5554A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1,737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59D59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1,819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23247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AA8E" w14:textId="77777777" w:rsidR="003A78BC" w:rsidRDefault="003A78BC" w:rsidP="00016303">
            <w:pPr>
              <w:pStyle w:val="25"/>
              <w:shd w:val="clear" w:color="auto" w:fill="auto"/>
              <w:spacing w:before="0" w:line="170" w:lineRule="exact"/>
              <w:ind w:left="220"/>
              <w:jc w:val="left"/>
            </w:pPr>
            <w:r>
              <w:rPr>
                <w:rStyle w:val="285pt2"/>
              </w:rPr>
              <w:t>1,993</w:t>
            </w:r>
          </w:p>
        </w:tc>
      </w:tr>
    </w:tbl>
    <w:p w14:paraId="0B19E6CF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BB849AB" w14:textId="77777777" w:rsidR="00647CF1" w:rsidRPr="00327495" w:rsidRDefault="005066CE" w:rsidP="00016303">
      <w:pPr>
        <w:pStyle w:val="a9"/>
        <w:shd w:val="clear" w:color="auto" w:fill="auto"/>
        <w:spacing w:line="278" w:lineRule="exact"/>
        <w:rPr>
          <w:color w:val="000000" w:themeColor="text1"/>
          <w:u w:val="single"/>
        </w:rPr>
      </w:pPr>
      <w:r w:rsidRPr="00327495">
        <w:rPr>
          <w:color w:val="000000" w:themeColor="text1"/>
          <w:u w:val="single"/>
        </w:rPr>
        <w:t>Таблица 9.2. Планируемые капитальные вложения в реализацию мероприятий по новому строительству, перево</w:t>
      </w:r>
      <w:r w:rsidR="00016303" w:rsidRPr="00327495">
        <w:rPr>
          <w:color w:val="000000" w:themeColor="text1"/>
          <w:u w:val="single"/>
        </w:rPr>
        <w:t>оружению и (или) модернизации в</w:t>
      </w:r>
      <w:r w:rsidR="00327495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зоне деятельности единой теплоснабжающей организации №001</w:t>
      </w:r>
      <w:r w:rsidR="00016303" w:rsidRPr="00327495">
        <w:rPr>
          <w:color w:val="000000" w:themeColor="text1"/>
          <w:u w:val="single"/>
        </w:rPr>
        <w:t> </w:t>
      </w:r>
      <w:r w:rsidRPr="00327495">
        <w:rPr>
          <w:color w:val="000000" w:themeColor="text1"/>
          <w:u w:val="single"/>
        </w:rPr>
        <w:t>000</w:t>
      </w:r>
      <w:r w:rsidR="00016303" w:rsidRPr="00327495">
        <w:rPr>
          <w:color w:val="000000" w:themeColor="text1"/>
          <w:u w:val="single"/>
        </w:rPr>
        <w:t xml:space="preserve"> </w:t>
      </w:r>
      <w:r w:rsidRPr="00327495">
        <w:rPr>
          <w:color w:val="000000" w:themeColor="text1"/>
          <w:u w:val="single"/>
        </w:rPr>
        <w:t>реконструкции, техническому "ЮКЭК" (Спасское городское</w:t>
      </w:r>
      <w:r w:rsidR="00327495" w:rsidRPr="00327495">
        <w:rPr>
          <w:color w:val="000000" w:themeColor="text1"/>
          <w:u w:val="single"/>
        </w:rPr>
        <w:t xml:space="preserve"> поселение)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50"/>
        <w:gridCol w:w="864"/>
        <w:gridCol w:w="734"/>
        <w:gridCol w:w="749"/>
        <w:gridCol w:w="758"/>
        <w:gridCol w:w="773"/>
        <w:gridCol w:w="778"/>
        <w:gridCol w:w="797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 w14:paraId="3FE11AA2" w14:textId="77777777">
        <w:trPr>
          <w:trHeight w:hRule="exact" w:val="3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F27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54F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70C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417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583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F34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CE7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3977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5DC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632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175F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8AF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9D3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478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213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9FE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83F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 w14:paraId="396475B0" w14:textId="77777777" w:rsidTr="00327495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9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>ООО "ЮКЭК"</w:t>
            </w:r>
          </w:p>
        </w:tc>
      </w:tr>
      <w:tr w:rsidR="00647CF1" w14:paraId="01B28185" w14:textId="77777777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3B2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224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834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992F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87A3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5009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5A4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5EE4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280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607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A33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124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149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1355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844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1E35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B2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40C8CF9E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F826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смета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9FD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3EB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BCF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7DD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C24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8A7C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31 709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E1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54F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37C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F011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8D0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96A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AE71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12F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B3E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B00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32 669</w:t>
            </w:r>
          </w:p>
        </w:tc>
      </w:tr>
      <w:tr w:rsidR="00647CF1" w14:paraId="2A3BC943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1C2A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479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30 638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023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55D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9D2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C7B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2D8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64B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DA9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70B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8FE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787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426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BB56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4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2CDE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9A5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7BD1E3E2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4E3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F45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DEA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EF97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5B91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F6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E1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903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9BA3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9B6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5F8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E7BD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1CF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CFC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E7B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582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15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27488EC4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0615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42E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CB5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C46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987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134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8AE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AA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74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56A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8B5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051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07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D44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EE7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F5AF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2B2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24400045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9B1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7E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604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7E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5C6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0F4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A330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363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9E4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3DC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79FE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E85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6F4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733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C7C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2FB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938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01177C60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70C31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B855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3 095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68C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CEC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459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28B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383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DCC1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C6D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D95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14D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5E1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186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00E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9B2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381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C5E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0A0D464C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B2498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7E4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56BC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49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280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4F0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496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E482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2B4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7F0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2CB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2B8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4B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0D6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365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49C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A2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25036B52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877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06A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385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B0B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89B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C19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23C8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957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003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AF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68F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61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E88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B12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046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3F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402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2B2E40C8" w14:textId="77777777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8E0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F47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79E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743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C14C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5AA0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7931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207E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63E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A76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205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ADB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7F5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389F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FE8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54D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83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18F78619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05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07A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B08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EAC6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870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59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AEB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8005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291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331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C3CD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714D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85F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FAB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C45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488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B8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3243319F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031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6432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BB0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542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E55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F3D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C36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41B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960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DE2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B34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AAB6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FAFC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6F6C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509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BA6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363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BB8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4A5F47BD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3777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A7D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226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FC8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C06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293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7AA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2CD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56B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DBED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A6A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A42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39E54" w14:textId="77777777"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DB5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D0B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547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9AC6" w14:textId="77777777"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 w14:paraId="4CE1E3A2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005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Группа проектов 001.01.00.000 "Источники теплоснабжения"</w:t>
            </w:r>
          </w:p>
        </w:tc>
      </w:tr>
      <w:tr w:rsidR="00647CF1" w14:paraId="2A76BC28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6A8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DA160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AFB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A78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DAFC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E34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785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EB4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6AF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06B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ED3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38C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A663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FC0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0CA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CE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85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4E7286D8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D0E31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48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CED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96D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B13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772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1F3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79C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C49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C1E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1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D71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A9B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77E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096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747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8A5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16BD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</w:tr>
      <w:tr w:rsidR="00647CF1" w14:paraId="4EE80AAB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BFC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AAF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361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51F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0A9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4552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424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B6A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0A9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983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2B31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CC3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9EEB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722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5F0E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80B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83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19A6D7B2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E10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312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E98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D17C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5DE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7BA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76B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26C9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DF19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B1C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BEB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6A1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FF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4479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A48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823D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B6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7E7396BA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D99B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EB0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93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0960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91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072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78D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FB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DD3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AB7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3D31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A5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4C3F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DF7A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37C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557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D03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15149D4B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A58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16F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238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237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778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0DF2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CCC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C890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DCF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B6E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B1C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0CF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A6D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7F32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73F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6D32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FE7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628D2378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30F60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D1BA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CBE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62E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47F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D5D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656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A03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CE4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E73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64B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16D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428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817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2F41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5C9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2EA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5F515D62" w14:textId="77777777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69BD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675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30F8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BA3B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AEC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52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E8E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D19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EA8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658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9E0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B5B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BB7B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58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D93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0D54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3BF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78418DD7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857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E816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77C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8AE6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A6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C14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9F0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72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F96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E30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A46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F59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2B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6E8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8FE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880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5D2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17935388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B73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8D2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21A2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32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E93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D90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96125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9E3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6AE6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C9A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5CE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86D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C5B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B4AD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324C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788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70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4313447A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859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BEB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4DF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248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5A3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9E7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EBF1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606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82C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7403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672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62F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94C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F377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F363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04E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E40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07DA1DB6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6C4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D92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2D5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A63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226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438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79E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109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776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CF3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225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95E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974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7EB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4704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80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21F8" w14:textId="77777777"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647CF1" w14:paraId="136199B0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270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91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46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248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B2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A8A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F647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EB5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667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E0C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7BC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FF3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EFE6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163F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5ED2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8B26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04E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30410CFE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519EA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001.01.02.000 "Реконструкция источников теплоснабжения"</w:t>
            </w:r>
          </w:p>
        </w:tc>
      </w:tr>
      <w:tr w:rsidR="00647CF1" w14:paraId="195268A9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C44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59B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415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0BD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B06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5E4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C6D5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CAA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DA9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AE73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3F5A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4D4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906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0C11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D08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BA1E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E72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0F7C689E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5E102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5B36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FB68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94F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C62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BE6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E61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345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C84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9CA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4A1B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C9B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937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BCD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232F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2D4D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CEA1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 w14:paraId="787C7B23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C632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 001.01.02.001 "Реконструкция производственно-отопительной котельной УПК №3 Спасск"</w:t>
            </w:r>
          </w:p>
        </w:tc>
      </w:tr>
      <w:tr w:rsidR="00647CF1" w14:paraId="05B2AFF4" w14:textId="77777777">
        <w:trPr>
          <w:trHeight w:hRule="exact" w:val="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CE5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590E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547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671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B59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6BD5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9E2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09F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48E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6B8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166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65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FCFC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1D6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CF6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C67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B9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</w:tbl>
    <w:p w14:paraId="3314D47F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50"/>
        <w:gridCol w:w="864"/>
        <w:gridCol w:w="734"/>
        <w:gridCol w:w="744"/>
        <w:gridCol w:w="758"/>
        <w:gridCol w:w="773"/>
        <w:gridCol w:w="778"/>
        <w:gridCol w:w="802"/>
        <w:gridCol w:w="806"/>
        <w:gridCol w:w="821"/>
        <w:gridCol w:w="850"/>
        <w:gridCol w:w="850"/>
        <w:gridCol w:w="850"/>
        <w:gridCol w:w="850"/>
        <w:gridCol w:w="869"/>
        <w:gridCol w:w="859"/>
      </w:tblGrid>
      <w:tr w:rsidR="00647CF1" w14:paraId="2E3EF17D" w14:textId="77777777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8D01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Стоимость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41F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FE8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78E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9FE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424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370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1F3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5198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23E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0B6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115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78A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9B1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A2A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6C2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C2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2036</w:t>
            </w:r>
          </w:p>
        </w:tc>
      </w:tr>
      <w:tr w:rsidR="00647CF1" w14:paraId="7DC1E6CE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31BA8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8CE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F4A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355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0FC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2AA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352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4B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A50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DC4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87EB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152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3D8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E88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842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E213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09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2 039</w:t>
            </w:r>
          </w:p>
        </w:tc>
      </w:tr>
      <w:tr w:rsidR="00647CF1" w14:paraId="7849CB3A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05A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 xml:space="preserve">Группа </w:t>
            </w:r>
            <w:proofErr w:type="spellStart"/>
            <w:r>
              <w:rPr>
                <w:rStyle w:val="275pt1"/>
              </w:rPr>
              <w:t>проетстов</w:t>
            </w:r>
            <w:proofErr w:type="spellEnd"/>
            <w:r>
              <w:rPr>
                <w:rStyle w:val="275pt1"/>
              </w:rPr>
              <w:t xml:space="preserve"> 001.02.00.000 "Тепловые сети и сооружения на них"</w:t>
            </w:r>
          </w:p>
        </w:tc>
      </w:tr>
      <w:tr w:rsidR="00647CF1" w14:paraId="6B4F2987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65B5E" w14:textId="77777777" w:rsidR="00647CF1" w:rsidRDefault="004672B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</w:t>
            </w:r>
            <w:r w:rsidR="005066CE">
              <w:rPr>
                <w:rStyle w:val="275pt2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C03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2FA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8AB4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769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662E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73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787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9FED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2DE3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3C8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C7F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56E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40E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D70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0338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F2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38FE5C9A" w14:textId="77777777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92125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961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E37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341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763C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B19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C6F6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29 670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968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A95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8AE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A26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EA3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E74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C66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F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C3C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224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30 630</w:t>
            </w:r>
          </w:p>
        </w:tc>
      </w:tr>
      <w:tr w:rsidR="00647CF1" w14:paraId="34A9B8C0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347F4" w14:textId="77777777" w:rsidR="00647CF1" w:rsidRDefault="004672BE" w:rsidP="004672BE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Источники</w:t>
            </w:r>
            <w:r w:rsidR="005066CE">
              <w:rPr>
                <w:rStyle w:val="275pt2"/>
              </w:rPr>
              <w:t xml:space="preserve"> инвестиций,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C24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28 600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FFE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B74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B20D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7E6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8C8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A5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172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30A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120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8AE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618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C66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AD8A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568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D03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72198596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160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Собственные средства,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BD4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12E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E0B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1C5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5BC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2E5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5C2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600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6AA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69A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98A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31D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DD0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391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B99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87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111227B4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6C5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амортизация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588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FDA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CFF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C8C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A9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E029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016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D81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B63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53D1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636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C3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E2D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BFF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592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AE5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2ACB79C7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9E8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средства из прибыли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34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62D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7CB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44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D66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2CE6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4BD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00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81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70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74CF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1B1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4D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857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F975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EBA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052C2ECE" w14:textId="77777777">
        <w:trPr>
          <w:trHeight w:hRule="exact" w:val="37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B8A5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расходы на ремонт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8E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C6B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0B3A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C9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1A5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735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08A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0E8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B61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1F5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3F2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709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67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681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A67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7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1655A0FE" w14:textId="77777777">
        <w:trPr>
          <w:trHeight w:hRule="exact" w:val="3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0C4F0F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- средства за присоединение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AB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D9D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AD57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21F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F96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EF6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66E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6CB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7C6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39AD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9070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02D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9A9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3BC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30F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16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0B763876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DFE5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собственные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380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5F5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6C6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E90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3E5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194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F2A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86A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CC3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6479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44E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91A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A72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1DA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20F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EF2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н/д</w:t>
            </w:r>
          </w:p>
        </w:tc>
      </w:tr>
      <w:tr w:rsidR="00647CF1" w14:paraId="5E715DA0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0B62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Привлеченные средства, в т.ч.: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9A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AAA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C13F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6BB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275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D92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934D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C41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1AE6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C0B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1C0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1209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D3E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7F8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472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67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7E373DC0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19F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B7D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162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954AE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7C1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A06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F11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DA3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771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9D0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FF0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A18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B08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93C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293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42C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53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59F146BB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8FA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- прочие 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5E4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C83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4A8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B39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782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67B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193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5D1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749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001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1A18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EE7F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628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035B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89DF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1F9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5904D0FE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358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Источник не определен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203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0994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47E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D22A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7A8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541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50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C5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020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51E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92B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5FE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E08C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9A0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3BB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45D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30C57820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28F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001.02.01.000 "Строительство новых сетей для обеспечения перспективной тепловой нагрузки"</w:t>
            </w:r>
          </w:p>
        </w:tc>
      </w:tr>
      <w:tr w:rsidR="00647CF1" w14:paraId="4F14037E" w14:textId="77777777">
        <w:trPr>
          <w:trHeight w:hRule="exact" w:val="2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E3E2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2AE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663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D38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6F02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89A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57A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005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EE8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830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896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A36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604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3CE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FC1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22E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ABD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434E29EB" w14:textId="77777777">
        <w:trPr>
          <w:trHeight w:hRule="exact" w:val="37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6DA2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CF5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89A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CA52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8642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6A1E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ADF9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D20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55A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70F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4D1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64F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642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C09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E03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F0AC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C6A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 w14:paraId="43F04D8E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B05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001.02.01.002 "Строительство новых сетей для обеспечения перспективной тепловой нагрузки в зоне действия производственно-отопительной котельной УПК №3 Спасск"</w:t>
            </w:r>
          </w:p>
        </w:tc>
      </w:tr>
      <w:tr w:rsidR="00647CF1" w14:paraId="726E3A07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C0B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29302" w14:textId="77777777"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E754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66F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6BC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CC5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AA5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CD28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679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EAAE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D2D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A2C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3A8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7C8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D5F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2546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CC6A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3CCFAC42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50952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33C20" w14:textId="77777777" w:rsidR="00647CF1" w:rsidRDefault="005066CE" w:rsidP="00016303">
            <w:pPr>
              <w:pStyle w:val="25"/>
              <w:shd w:val="clear" w:color="auto" w:fill="auto"/>
              <w:spacing w:before="0" w:line="80" w:lineRule="exact"/>
              <w:jc w:val="center"/>
            </w:pPr>
            <w:r>
              <w:rPr>
                <w:rStyle w:val="24pt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646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DDD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D01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04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94D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1 070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C4B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1E8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2 030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11E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DA0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346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A4FD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53E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3D1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B8B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27F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2 030</w:t>
            </w:r>
          </w:p>
        </w:tc>
      </w:tr>
      <w:tr w:rsidR="00647CF1" w14:paraId="378F8F37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103A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Подгруппа проектов </w:t>
            </w:r>
            <w:r>
              <w:rPr>
                <w:rStyle w:val="275pt1"/>
              </w:rPr>
              <w:t xml:space="preserve">001.02.03.000 </w:t>
            </w:r>
            <w:r>
              <w:rPr>
                <w:rStyle w:val="275pt2"/>
              </w:rPr>
              <w:t xml:space="preserve">"Реконструкция тепловых сетей для </w:t>
            </w:r>
            <w:r>
              <w:rPr>
                <w:rStyle w:val="275pt1"/>
              </w:rPr>
              <w:t>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647CF1" w14:paraId="01AF69A5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5F4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291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D4D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A06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7FA6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DE0B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389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4A1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4A5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F126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18B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FAD8C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C0EA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B29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9B35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21A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B56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1BEF9664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49304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8E3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CE8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DA99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09C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E5BB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14C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E8C9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3A9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186F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2F3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498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A2D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D78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6BAB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65C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2F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 w14:paraId="4A9EEE8D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92AE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Проекты 001.02.03.001 "Реконструкция тепловых сетей для обеспечения надежности теплоснабжения потребителей, в том числе в связи с исчерпанием эксплуатационного ресурса в зоне действия котельной УПК№3 Спасск"</w:t>
            </w:r>
          </w:p>
        </w:tc>
      </w:tr>
      <w:tr w:rsidR="00647CF1" w14:paraId="4BC0426B" w14:textId="77777777">
        <w:trPr>
          <w:trHeight w:hRule="exact" w:val="23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277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труппы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DD8B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DFC67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E73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CA6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7F5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2AA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5CA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2A6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9FF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00F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683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C67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5CC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223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B0A7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DC8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0A3845CF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0E52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4D52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2F3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1221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4C9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579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347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1 056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9C6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6921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04B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227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F9A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8BB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C66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5AA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702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FE6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1 056</w:t>
            </w:r>
          </w:p>
        </w:tc>
      </w:tr>
      <w:tr w:rsidR="00647CF1" w14:paraId="059CCAD2" w14:textId="77777777">
        <w:trPr>
          <w:trHeight w:hRule="exact" w:val="235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DAD7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Подгруппа проектов 001.02.10.000 "Строительство и реконструкция ИТП, в целях перевода потребителей на ЗГВС"</w:t>
            </w:r>
          </w:p>
        </w:tc>
      </w:tr>
      <w:tr w:rsidR="00647CF1" w14:paraId="5A46B11F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D9F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92A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83F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8812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011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D70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2DCF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457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B62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018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A0C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9A0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F68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094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784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2CF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F2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66571782" w14:textId="77777777">
        <w:trPr>
          <w:trHeight w:hRule="exact" w:val="379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5CA9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A55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6B9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644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D92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BC6F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C13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22E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AF0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D14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F6A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CC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30E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AA6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2F2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FED4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DDCA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  <w:tr w:rsidR="00647CF1" w14:paraId="15492580" w14:textId="77777777">
        <w:trPr>
          <w:trHeight w:hRule="exact" w:val="240"/>
        </w:trPr>
        <w:tc>
          <w:tcPr>
            <w:tcW w:w="159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2DC7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 xml:space="preserve">Проект 001.02.10.003 "Строительство и </w:t>
            </w:r>
            <w:proofErr w:type="spellStart"/>
            <w:r>
              <w:rPr>
                <w:rStyle w:val="275pt2"/>
              </w:rPr>
              <w:t>реконструщия</w:t>
            </w:r>
            <w:proofErr w:type="spellEnd"/>
            <w:r>
              <w:rPr>
                <w:rStyle w:val="275pt2"/>
              </w:rPr>
              <w:t xml:space="preserve"> ИТП, в целях перевода потребителей на ЗГВС в зоне действия котельной УПК№3 Спасск"</w:t>
            </w:r>
          </w:p>
        </w:tc>
      </w:tr>
      <w:tr w:rsidR="00647CF1" w14:paraId="50D919FA" w14:textId="77777777">
        <w:trPr>
          <w:trHeight w:hRule="exact" w:val="2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0651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Всего стоимость группы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3B3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E5E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3FB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63A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55D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2BB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C39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ECD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D199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C45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C37D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770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785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F63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2A3E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677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01DCD910" w14:textId="77777777">
        <w:trPr>
          <w:trHeight w:hRule="exact" w:val="39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67C37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Всего стоимость группы проектов накопленным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80F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9A4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7E8C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186B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CAD9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F343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83FD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27C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CCBB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A0F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E5C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06CB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BD22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A3D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08D9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D2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27 544</w:t>
            </w:r>
          </w:p>
        </w:tc>
      </w:tr>
    </w:tbl>
    <w:p w14:paraId="107FFA34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18AE69FF" w14:textId="77777777"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40"/>
      </w:pPr>
      <w:bookmarkStart w:id="17" w:name="bookmark19"/>
      <w: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этапе.</w:t>
      </w:r>
      <w:bookmarkEnd w:id="17"/>
    </w:p>
    <w:p w14:paraId="76252297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источников тепловой энергии на каждом этапе представлены в таблице 9.3.</w:t>
      </w:r>
    </w:p>
    <w:p w14:paraId="09ACFB96" w14:textId="77777777" w:rsidR="00647CF1" w:rsidRDefault="00647CF1">
      <w:pPr>
        <w:rPr>
          <w:sz w:val="2"/>
          <w:szCs w:val="2"/>
        </w:rPr>
        <w:sectPr w:rsidR="00647CF1" w:rsidSect="006E020B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4C3C5F5D" w14:textId="77777777" w:rsidR="00647CF1" w:rsidRDefault="005066CE" w:rsidP="00016303">
      <w:pPr>
        <w:pStyle w:val="a7"/>
        <w:shd w:val="clear" w:color="auto" w:fill="auto"/>
        <w:spacing w:line="240" w:lineRule="exact"/>
        <w:rPr>
          <w:u w:val="single"/>
        </w:rPr>
      </w:pPr>
      <w:r w:rsidRPr="003A78BC">
        <w:rPr>
          <w:u w:val="single"/>
        </w:rPr>
        <w:t xml:space="preserve">Таблица 9.3. </w:t>
      </w:r>
      <w:r w:rsidR="00607C29" w:rsidRPr="00607C29">
        <w:rPr>
          <w:rFonts w:eastAsia="Arial Unicode MS"/>
          <w:u w:val="single"/>
        </w:rPr>
        <w:t>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p w14:paraId="432363A1" w14:textId="77777777"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133"/>
        <w:gridCol w:w="2203"/>
        <w:gridCol w:w="696"/>
        <w:gridCol w:w="701"/>
        <w:gridCol w:w="701"/>
        <w:gridCol w:w="696"/>
        <w:gridCol w:w="610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01"/>
        <w:gridCol w:w="710"/>
        <w:gridCol w:w="1574"/>
      </w:tblGrid>
      <w:tr w:rsidR="00647CF1" w14:paraId="4F2CEB1E" w14:textId="77777777">
        <w:trPr>
          <w:trHeight w:hRule="exact" w:val="4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E0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№</w:t>
            </w:r>
          </w:p>
          <w:p w14:paraId="25EED2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1EE8F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Шифр проекта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C83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1A16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9F3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A15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5D2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2AE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A7C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725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924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5D32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E332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D0E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15C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932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D40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32A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529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1A5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B79CF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Источник финансирования</w:t>
            </w:r>
          </w:p>
        </w:tc>
      </w:tr>
      <w:tr w:rsidR="00647CF1" w14:paraId="24EF429E" w14:textId="77777777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4AD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2B0E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A182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Реконструкция производственно-отопительной котельной УПК </w:t>
            </w:r>
            <w:r>
              <w:rPr>
                <w:rStyle w:val="275pt0pt"/>
              </w:rPr>
              <w:t>№3</w:t>
            </w:r>
            <w:r>
              <w:rPr>
                <w:rStyle w:val="275pt1"/>
              </w:rPr>
              <w:t xml:space="preserve"> Спасск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CDE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8F0D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B4F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D74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2B5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4B5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EA3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BC5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5658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46FD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455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6EA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C00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4DE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780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A9A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D6A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A147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705FC2C1" w14:textId="77777777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B5B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C93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33D6F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Ремонт котельного оборудования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C4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3B8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6B9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0C9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46C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301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D21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C9F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725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DA9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6C8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3B23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815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2D0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83C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322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BA3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1898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6F75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 w14:paraId="485FB8B6" w14:textId="77777777">
        <w:trPr>
          <w:trHeight w:hRule="exact" w:val="4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F4B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5B1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001.01.02.001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C4E45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</w:pPr>
            <w:r>
              <w:rPr>
                <w:rStyle w:val="275pt2"/>
              </w:rPr>
              <w:t>Ремонт зданий и сооружений котельной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364E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141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23EA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AF6A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5E2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1B87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DFC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F3E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002B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170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114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96B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C0E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224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824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CE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C07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786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8B049" w14:textId="77777777" w:rsidR="00647CF1" w:rsidRDefault="005066CE" w:rsidP="00016303">
            <w:pPr>
              <w:pStyle w:val="25"/>
              <w:shd w:val="clear" w:color="auto" w:fill="auto"/>
              <w:spacing w:before="0" w:line="216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 w14:paraId="5A8A0FAC" w14:textId="77777777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DEFF1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AB184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8DAF0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Таштагольском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3F5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68084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54C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104752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A77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63176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3FEB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36184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FB89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9CB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EB8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E31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0E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6A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616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083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08DE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FD8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4E9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538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A66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272196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78F8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245B7545" w14:textId="77777777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82D5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F9BF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E882D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B0A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FB1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037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CF8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6DE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E728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CA2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938B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242D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BE5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EBD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B60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103F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1AD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B51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B3D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BD1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2039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301DE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5722DB7C" w14:textId="77777777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EA6D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27618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94C3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AD97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51504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B62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41912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E5A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300100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7D1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10104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B64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78D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2BC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A06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83E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2E8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038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8DE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0BA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512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BDC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853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1C3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403619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0E30A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28ACCC4F" w14:textId="77777777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B109E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95ECF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6E3C6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CDB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11694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63C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6550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30A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44569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0EA0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10668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EEC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0F61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7831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DA54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9B7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309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C92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2266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8C15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E2B1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77D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66C2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091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73481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F3ABA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0846ACD8" w14:textId="77777777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6CB45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0BE01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5FF15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Мундыбашском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7B6D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10271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E84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10611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E37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12777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5F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5198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30F0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494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578FF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B44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C3A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794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7B7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7F45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651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275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AA2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8E3B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3B3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38857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7D01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5D405545" w14:textId="77777777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18D93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EF3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6986F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280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15A6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6C78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0C41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1F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ABC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355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27C1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6D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4FC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772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6BA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F0BE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98D0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4A1D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14E9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1EA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1"/>
              </w:rPr>
              <w:t>7373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3C7B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66BE334D" w14:textId="77777777">
        <w:trPr>
          <w:trHeight w:hRule="exact" w:val="23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429F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A907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423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E862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150964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D80C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163824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E3140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420621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475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62154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68C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E18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D14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29A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ECD3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3A3A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919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41E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BC29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353D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7AA5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E7C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657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797564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20F35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14:paraId="29C30304" w14:textId="77777777" w:rsidR="00647CF1" w:rsidRDefault="005066CE" w:rsidP="00016303">
      <w:pPr>
        <w:pStyle w:val="30"/>
        <w:shd w:val="clear" w:color="auto" w:fill="auto"/>
        <w:spacing w:after="0" w:line="254" w:lineRule="exact"/>
        <w:ind w:left="580" w:right="9320"/>
        <w:jc w:val="left"/>
      </w:pPr>
      <w:r>
        <w:t>Примечание: ИП- инвестиционная программа ООО "ЮКЭК"; РП - ремонтная программа ООО "ЮКЭК".</w:t>
      </w:r>
    </w:p>
    <w:p w14:paraId="39577576" w14:textId="77777777" w:rsidR="00647CF1" w:rsidRDefault="00647CF1">
      <w:pPr>
        <w:rPr>
          <w:sz w:val="2"/>
          <w:szCs w:val="2"/>
        </w:rPr>
        <w:sectPr w:rsidR="00647CF1" w:rsidSect="006E020B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6B4214DE" w14:textId="77777777"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76"/>
        </w:tabs>
        <w:spacing w:after="240" w:line="322" w:lineRule="exact"/>
        <w:ind w:firstLine="620"/>
      </w:pPr>
      <w:bookmarkStart w:id="18" w:name="bookmark20"/>
      <w: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 и сооружений на них.</w:t>
      </w:r>
      <w:bookmarkEnd w:id="18"/>
    </w:p>
    <w:p w14:paraId="61278328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в строительство, реконструкцию, техническое перевооружение и (или) модернизации тепловых сетей и сооружений на них на каждом этапе представлены в таблице 9.4.</w:t>
      </w:r>
    </w:p>
    <w:p w14:paraId="43DF6EC5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6DA96237" w14:textId="77777777" w:rsidR="00550F56" w:rsidRPr="00550F56" w:rsidRDefault="00550F56" w:rsidP="00550F56">
      <w:pPr>
        <w:spacing w:line="278" w:lineRule="exact"/>
        <w:ind w:firstLine="580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t>Таблица 9.4. Капитальные вложения в реализацию мероприятий по новому строительству, реконструкции, техническому</w:t>
      </w:r>
    </w:p>
    <w:p w14:paraId="1629D257" w14:textId="77777777" w:rsidR="00550F56" w:rsidRPr="00550F56" w:rsidRDefault="00550F56" w:rsidP="00550F56">
      <w:pPr>
        <w:spacing w:line="278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550F56">
        <w:rPr>
          <w:rFonts w:ascii="Times New Roman" w:eastAsia="Times New Roman" w:hAnsi="Times New Roman" w:cs="Times New Roman"/>
          <w:b/>
          <w:bCs/>
          <w:u w:val="single"/>
        </w:rPr>
        <w:t>перевооружению и (или) модернизации тепловых сетей и сооружений на них в прогнозных ценах, в тыс. руб. без НДС.</w:t>
      </w:r>
    </w:p>
    <w:p w14:paraId="5D771EE8" w14:textId="77777777" w:rsidR="003A78BC" w:rsidRPr="003A78BC" w:rsidRDefault="003A78BC" w:rsidP="00016303">
      <w:pPr>
        <w:pStyle w:val="a7"/>
        <w:shd w:val="clear" w:color="auto" w:fill="auto"/>
        <w:spacing w:line="240" w:lineRule="exact"/>
        <w:rPr>
          <w:u w:val="single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42"/>
        <w:gridCol w:w="2198"/>
        <w:gridCol w:w="710"/>
        <w:gridCol w:w="710"/>
        <w:gridCol w:w="701"/>
        <w:gridCol w:w="571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874"/>
        <w:gridCol w:w="1613"/>
      </w:tblGrid>
      <w:tr w:rsidR="00647CF1" w14:paraId="5364CFC9" w14:textId="77777777">
        <w:trPr>
          <w:trHeight w:hRule="exact" w:val="3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999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№</w:t>
            </w:r>
          </w:p>
          <w:p w14:paraId="45A626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п/п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3677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Шифр проекта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6112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Наименование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E0B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37A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C0A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264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0411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EB16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89B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9CA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CF7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AB8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3E6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70A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79F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D20A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B186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366C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2036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9DD5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2C5926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Источник финансирования</w:t>
            </w:r>
          </w:p>
        </w:tc>
      </w:tr>
      <w:tr w:rsidR="00647CF1" w14:paraId="718A8A9F" w14:textId="77777777">
        <w:trPr>
          <w:trHeight w:hRule="exact" w:val="5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428B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AAE0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30933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ЕТО №001 - ООО "ЮКЭК" в Спасском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4CE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4BD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AF259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28A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E4B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A46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6D32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E81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6E6D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1F3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5C2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E7B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2A27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EEE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EF4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1BD3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50FB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8E1C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23EC48D7" w14:textId="77777777">
        <w:trPr>
          <w:trHeight w:hRule="exact" w:val="74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4F5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5D783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997A2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Тепловые сети от производственно-отопительной котельной УПК №3 Спасск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AC9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37D7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1070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21F1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EB6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B3993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6BA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11C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1CF4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9A0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A4F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2D6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522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59B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5F3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0A5F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B77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45EF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3086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CE28F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3C19645B" w14:textId="77777777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31F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DB8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AA105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Ремонт участка трубопровода теплосети по ул. Молодежная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044B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9CD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681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D4D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8D41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D08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CBAD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8101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EEB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6D59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D5F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CAA3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BCD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BA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D94F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900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52BD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684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45FA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 w14:paraId="12694E67" w14:textId="77777777">
        <w:trPr>
          <w:trHeight w:hRule="exact" w:val="9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BDD6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9E3A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001.02.03.001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E733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Ремонт теплоизоляции трубопровода по ул. Молодежная от котельной до дома №32, от дома №26 до дома №2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651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2E31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5EE74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CA88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18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B1D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0488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B1A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5565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ED3D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210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2D7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0E5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B542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89F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926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46A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86CD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собственные средства ТСО (РП)</w:t>
            </w:r>
          </w:p>
        </w:tc>
      </w:tr>
      <w:tr w:rsidR="00647CF1" w14:paraId="6F4D7C38" w14:textId="77777777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176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8DF2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4E35C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ДК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309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6CB5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4BD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F8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EBB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125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FA5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5AC5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20C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49F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6BC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A8D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09F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E80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51F0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3DF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C66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698B7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2"/>
              </w:rPr>
              <w:t>привлеченные средства (прочие источники финансирования)</w:t>
            </w:r>
          </w:p>
        </w:tc>
      </w:tr>
      <w:tr w:rsidR="00647CF1" w14:paraId="21E9A239" w14:textId="77777777">
        <w:trPr>
          <w:trHeight w:hRule="exact"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365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9B07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3BD4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Набережная, 13А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0B3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36DF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DA8A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C741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EC3F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0AF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FFFE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8BF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4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2BC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DC9C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FF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AF15F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B88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D2DD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54B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153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763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4317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 w14:paraId="57FD2DB6" w14:textId="77777777">
        <w:trPr>
          <w:trHeight w:hRule="exact" w:val="8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134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1.5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574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001.02.01.002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E728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Строительство сетей для подключения перспективы - Индивидуальный жилой дом, ул. Молодежная, 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2CF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C7F9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884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939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6F3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8B03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C24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1DC9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273DD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BCC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9C5D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709B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C98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244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9CBA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746C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EF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960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3FFE7" w14:textId="77777777" w:rsidR="00647CF1" w:rsidRDefault="005066CE" w:rsidP="00016303">
            <w:pPr>
              <w:pStyle w:val="25"/>
              <w:shd w:val="clear" w:color="auto" w:fill="auto"/>
              <w:spacing w:before="0" w:line="211" w:lineRule="exact"/>
              <w:jc w:val="center"/>
            </w:pPr>
            <w:r>
              <w:rPr>
                <w:rStyle w:val="275pt1"/>
              </w:rPr>
              <w:t>привлеченные средства (прочие источники финансирования)</w:t>
            </w:r>
          </w:p>
        </w:tc>
      </w:tr>
      <w:tr w:rsidR="00647CF1" w14:paraId="7605362C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956E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46F89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794B1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proofErr w:type="gramStart"/>
            <w:r>
              <w:rPr>
                <w:rStyle w:val="275pt1"/>
              </w:rPr>
              <w:t>Таштаголь</w:t>
            </w:r>
            <w:proofErr w:type="spellEnd"/>
            <w:r>
              <w:rPr>
                <w:rStyle w:val="275pt1"/>
              </w:rPr>
              <w:t xml:space="preserve">-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proofErr w:type="gram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00D7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8975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051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8643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42C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31354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322D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D634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6A9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860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C94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FE2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A6D3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C69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675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28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29D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F34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B37F0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DD8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48972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2604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67B5A364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C2BC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8131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109C3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Шерегешском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03E5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4EB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38478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F0B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293938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6FD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96AF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9DC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C15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304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746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68F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481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810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C1D5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D924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9BA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15AE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9DB1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334772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7B70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</w:tr>
      <w:tr w:rsidR="00647CF1" w14:paraId="27FBD7EF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2C5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3C67E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2B52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Казском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C69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2427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355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FC72E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2801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081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C87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4A0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3FA5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754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C16C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31B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469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5CFED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94F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65E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B2D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8DD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C61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8597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C7B1D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7FC40E09" w14:textId="77777777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7C1D9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430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C28EE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</w:t>
            </w:r>
            <w:r>
              <w:rPr>
                <w:rStyle w:val="275pt2"/>
              </w:rPr>
              <w:t xml:space="preserve">- </w:t>
            </w:r>
            <w:r>
              <w:rPr>
                <w:rStyle w:val="275pt1"/>
              </w:rPr>
              <w:t xml:space="preserve">ООО "ЮКЭК" в </w:t>
            </w:r>
            <w:proofErr w:type="spellStart"/>
            <w:r>
              <w:rPr>
                <w:rStyle w:val="275pt1"/>
              </w:rPr>
              <w:t>Темиртауском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AEDB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3967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EEC6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3213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04A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3324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7CE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5160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A42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4983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1964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F29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778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1DE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471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0C9C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9D4B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999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B34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F11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10505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235BA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1F56CADC" w14:textId="77777777">
        <w:trPr>
          <w:trHeight w:hRule="exact" w:val="2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5B7E03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DED9E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91868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E3223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28129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385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56191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C8F3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331417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01B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C749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755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0C9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474C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960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11E3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2613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0B34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2A13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04F8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886F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DF0F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331C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998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BB32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46CA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420066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9373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14:paraId="5FB12A05" w14:textId="77777777" w:rsidR="00647CF1" w:rsidRDefault="005066CE" w:rsidP="00016303">
      <w:pPr>
        <w:pStyle w:val="30"/>
        <w:shd w:val="clear" w:color="auto" w:fill="auto"/>
        <w:spacing w:after="0" w:line="250" w:lineRule="exact"/>
        <w:ind w:left="580" w:right="9320"/>
        <w:jc w:val="left"/>
      </w:pPr>
      <w:r>
        <w:rPr>
          <w:rStyle w:val="3105pt"/>
          <w:b/>
          <w:bCs/>
        </w:rPr>
        <w:t xml:space="preserve">Примечание: </w:t>
      </w:r>
      <w:r>
        <w:t>ИП - инвестиционная программа ООО "ЮКЭК"; РП - ремонтная программа ООО "ЮКЭК".</w:t>
      </w:r>
    </w:p>
    <w:p w14:paraId="2AA5F954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3C5ADA7E" w14:textId="77777777"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4" w:line="317" w:lineRule="exact"/>
        <w:ind w:firstLine="620"/>
      </w:pPr>
      <w:r>
        <w:t>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теплоснабжения.</w:t>
      </w:r>
    </w:p>
    <w:p w14:paraId="047CD87D" w14:textId="77777777" w:rsidR="00647CF1" w:rsidRDefault="005066CE" w:rsidP="00016303">
      <w:pPr>
        <w:pStyle w:val="25"/>
        <w:shd w:val="clear" w:color="auto" w:fill="auto"/>
        <w:spacing w:before="0" w:after="292" w:line="312" w:lineRule="exact"/>
        <w:ind w:firstLine="620"/>
      </w:pPr>
      <w:r>
        <w:t>Принятым вариантом развития схемы теплоснабжения не предусматривается изменение температурных графиков ист</w:t>
      </w:r>
      <w:r w:rsidRPr="003B5386">
        <w:t>о</w:t>
      </w:r>
      <w:r w:rsidRPr="003B5386">
        <w:rPr>
          <w:rStyle w:val="2c"/>
          <w:u w:val="none"/>
        </w:rPr>
        <w:t>чник</w:t>
      </w:r>
      <w:r>
        <w:t>ов</w:t>
      </w:r>
    </w:p>
    <w:p w14:paraId="4489D62D" w14:textId="77777777" w:rsidR="00647CF1" w:rsidRDefault="005066CE" w:rsidP="00016303">
      <w:pPr>
        <w:pStyle w:val="50"/>
        <w:numPr>
          <w:ilvl w:val="1"/>
          <w:numId w:val="6"/>
        </w:numPr>
        <w:shd w:val="clear" w:color="auto" w:fill="auto"/>
        <w:tabs>
          <w:tab w:val="left" w:pos="1081"/>
        </w:tabs>
        <w:spacing w:after="300" w:line="322" w:lineRule="exact"/>
        <w:ind w:firstLine="620"/>
      </w:pPr>
      <w: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</w:p>
    <w:p w14:paraId="76EA60F9" w14:textId="77777777" w:rsidR="00647CF1" w:rsidRDefault="005066CE" w:rsidP="00016303">
      <w:pPr>
        <w:pStyle w:val="25"/>
        <w:shd w:val="clear" w:color="auto" w:fill="auto"/>
        <w:spacing w:before="0"/>
        <w:ind w:firstLine="620"/>
      </w:pPr>
      <w:r>
        <w:t>Перечень мероприятий и величина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 представлены в таблице 9.5.</w:t>
      </w:r>
    </w:p>
    <w:p w14:paraId="18972E7D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7ADF38F7" w14:textId="77777777" w:rsidR="003A78BC" w:rsidRPr="005838EF" w:rsidRDefault="005838EF" w:rsidP="005838EF">
      <w:pPr>
        <w:widowControl/>
        <w:spacing w:after="160" w:line="276" w:lineRule="auto"/>
        <w:ind w:firstLine="580"/>
        <w:rPr>
          <w:rFonts w:ascii="Times New Roman" w:hAnsi="Times New Roman" w:cs="Times New Roman"/>
          <w:b/>
          <w:u w:val="single"/>
        </w:rPr>
      </w:pPr>
      <w:r w:rsidRPr="005838EF">
        <w:rPr>
          <w:rFonts w:ascii="Times New Roman" w:hAnsi="Times New Roman" w:cs="Times New Roman"/>
          <w:b/>
          <w:u w:val="single"/>
        </w:rPr>
        <w:t>Таблица 9.5. Капитальные вложения в реализацию мероприятий по переводу открытых систем теплоснабжения (горячего водоснабжения) в закрытые системы горячего водоснабжения в прогнозных ценах, в тыс. руб. без НДС.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79"/>
        <w:gridCol w:w="2837"/>
        <w:gridCol w:w="701"/>
        <w:gridCol w:w="710"/>
        <w:gridCol w:w="57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941"/>
        <w:gridCol w:w="1334"/>
      </w:tblGrid>
      <w:tr w:rsidR="00647CF1" w14:paraId="1957355C" w14:textId="77777777">
        <w:trPr>
          <w:trHeight w:hRule="exact" w:val="5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947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№</w:t>
            </w:r>
          </w:p>
          <w:p w14:paraId="7357F4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п/п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D021F" w14:textId="77777777" w:rsidR="00647CF1" w:rsidRDefault="005066CE" w:rsidP="00016303">
            <w:pPr>
              <w:pStyle w:val="25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75pt1"/>
              </w:rPr>
              <w:t>Шифр</w:t>
            </w:r>
          </w:p>
          <w:p w14:paraId="5B270BD8" w14:textId="77777777" w:rsidR="00647CF1" w:rsidRDefault="005066CE" w:rsidP="00016303">
            <w:pPr>
              <w:pStyle w:val="25"/>
              <w:shd w:val="clear" w:color="auto" w:fill="auto"/>
              <w:spacing w:before="60" w:line="150" w:lineRule="exact"/>
              <w:jc w:val="center"/>
            </w:pPr>
            <w:r>
              <w:rPr>
                <w:rStyle w:val="275pt1"/>
              </w:rPr>
              <w:t>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E3A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Наименование мероприятия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CBE5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E6EA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740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10E9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95E7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AE4F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F6F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4373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764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2868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0C21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2B1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841E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5ACA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CC20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B83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2028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61E4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B401ED" w14:textId="77777777"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r>
              <w:rPr>
                <w:rStyle w:val="275pt1"/>
              </w:rPr>
              <w:t>Источник</w:t>
            </w:r>
          </w:p>
          <w:p w14:paraId="3CBAB82A" w14:textId="77777777" w:rsidR="00647CF1" w:rsidRDefault="005066CE" w:rsidP="00016303">
            <w:pPr>
              <w:pStyle w:val="25"/>
              <w:shd w:val="clear" w:color="auto" w:fill="auto"/>
              <w:spacing w:before="0" w:line="192" w:lineRule="exact"/>
              <w:ind w:left="160"/>
              <w:jc w:val="left"/>
            </w:pPr>
            <w:proofErr w:type="spellStart"/>
            <w:r>
              <w:rPr>
                <w:rStyle w:val="275pt1"/>
              </w:rPr>
              <w:t>финансирова</w:t>
            </w:r>
            <w:proofErr w:type="spellEnd"/>
          </w:p>
          <w:p w14:paraId="6237FFA5" w14:textId="77777777" w:rsidR="00647CF1" w:rsidRDefault="005066CE" w:rsidP="00016303">
            <w:pPr>
              <w:pStyle w:val="25"/>
              <w:shd w:val="clear" w:color="auto" w:fill="auto"/>
              <w:spacing w:before="0" w:line="192" w:lineRule="exact"/>
              <w:jc w:val="center"/>
            </w:pPr>
            <w:proofErr w:type="spellStart"/>
            <w:r>
              <w:rPr>
                <w:rStyle w:val="275pt1"/>
              </w:rPr>
              <w:t>ния</w:t>
            </w:r>
            <w:proofErr w:type="spellEnd"/>
          </w:p>
        </w:tc>
      </w:tr>
      <w:tr w:rsidR="00647CF1" w14:paraId="7EFD9361" w14:textId="77777777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6CAC9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E5BF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B99A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283F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D94F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79E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58E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FEA0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2A7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8FF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84D3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79A2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20C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5FD5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E3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9B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4AE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291C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ED4E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9C3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5918D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2D8101B8" w14:textId="77777777">
        <w:trPr>
          <w:trHeight w:hRule="exact" w:val="4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BE32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727C4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D4BB1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Спасск"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D95B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4CA0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7F5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1FDD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3967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0350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E8F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412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3627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85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29AC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79F6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A07B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7735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FB0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0B7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AB89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80C6A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06F0DF5F" w14:textId="77777777">
        <w:trPr>
          <w:trHeight w:hRule="exact" w:val="56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BC70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1.1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074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001.02.10.003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CA01A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Монтаж блочных ИТП с теплообменниками горячего водоснабжения на подключенных объектах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6ECE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2"/>
              </w:rPr>
              <w:t>27544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BEDB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BEA3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5EE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2CF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1002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EDCC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7F87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3959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FA49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242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D69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6D2D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3FA6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AB31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43EB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6940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27544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789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не определен</w:t>
            </w:r>
          </w:p>
        </w:tc>
      </w:tr>
      <w:tr w:rsidR="00647CF1" w14:paraId="046FDB09" w14:textId="77777777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600E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4D88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0E2F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Таш- </w:t>
            </w:r>
            <w:proofErr w:type="spellStart"/>
            <w:r>
              <w:rPr>
                <w:rStyle w:val="275pt1"/>
              </w:rPr>
              <w:t>тагольском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9E84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124818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FF4E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75373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251E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CCF8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0348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9003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A4D2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F48E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BCCE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0D31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E3DD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84FC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A69B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6E0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0EF6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DC29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F428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200191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8BBF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48D51639" w14:textId="77777777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295C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7CA67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CC196" w14:textId="77777777" w:rsidR="00647CF1" w:rsidRDefault="005066CE" w:rsidP="00016303">
            <w:pPr>
              <w:pStyle w:val="25"/>
              <w:shd w:val="clear" w:color="auto" w:fill="auto"/>
              <w:spacing w:before="0" w:line="187" w:lineRule="exact"/>
              <w:jc w:val="center"/>
            </w:pPr>
            <w:r>
              <w:rPr>
                <w:rStyle w:val="275pt1"/>
              </w:rPr>
              <w:t xml:space="preserve">ЕТО №001 - ООО "ЮКЭК" в </w:t>
            </w:r>
            <w:proofErr w:type="spellStart"/>
            <w:r>
              <w:rPr>
                <w:rStyle w:val="275pt1"/>
              </w:rPr>
              <w:t>Ше</w:t>
            </w:r>
            <w:proofErr w:type="spellEnd"/>
            <w:r>
              <w:rPr>
                <w:rStyle w:val="275pt1"/>
              </w:rPr>
              <w:t xml:space="preserve">- </w:t>
            </w:r>
            <w:proofErr w:type="spellStart"/>
            <w:r>
              <w:rPr>
                <w:rStyle w:val="275pt1"/>
              </w:rPr>
              <w:t>регешском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B6E2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65446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EE0F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43981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9EA3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AB1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B29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D52B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A82E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DBF8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85F9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76E9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A1E6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DFC5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646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2807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632D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A0A8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2800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109427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6AC85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3154BA56" w14:textId="77777777">
        <w:trPr>
          <w:trHeight w:hRule="exact" w:val="3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2737B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094F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2C417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Каз- </w:t>
            </w:r>
            <w:proofErr w:type="spellStart"/>
            <w:r>
              <w:rPr>
                <w:rStyle w:val="275pt1"/>
              </w:rPr>
              <w:t>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9562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B386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F11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E0AD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21F8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FBCC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A167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D2DA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CFF4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A868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808A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0515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E828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246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293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AA2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D801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38147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88C75C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593D1603" w14:textId="77777777">
        <w:trPr>
          <w:trHeight w:hRule="exact" w:val="3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D4BA3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B7040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E1E64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Мун- </w:t>
            </w:r>
            <w:proofErr w:type="spellStart"/>
            <w:r>
              <w:rPr>
                <w:rStyle w:val="275pt1"/>
              </w:rPr>
              <w:t>дыбашском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0C5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C9ED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791B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F4A3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E12B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1CDC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115F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3FB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21B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3DAD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F81B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F021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045A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D47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525D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78C2C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43B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26463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9CD13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62D42BAB" w14:textId="77777777">
        <w:trPr>
          <w:trHeight w:hRule="exact" w:val="3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24F34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536C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2AB83" w14:textId="77777777" w:rsidR="00647CF1" w:rsidRDefault="005066CE" w:rsidP="00016303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 xml:space="preserve">ЕТО №001 - ООО "ЮКЭК" в Те- </w:t>
            </w:r>
            <w:proofErr w:type="spellStart"/>
            <w:r>
              <w:rPr>
                <w:rStyle w:val="275pt1"/>
              </w:rPr>
              <w:t>миртауском</w:t>
            </w:r>
            <w:proofErr w:type="spellEnd"/>
            <w:r>
              <w:rPr>
                <w:rStyle w:val="275pt1"/>
              </w:rPr>
              <w:t xml:space="preserve"> городском поселении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A7DF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20288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EF0C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21262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7D4CA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B22B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EF44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E646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E424B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21B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BAF6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60007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BEA0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EE8F0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B0E7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6A5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60BD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1E405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5594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41551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EBAE1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  <w:tr w:rsidR="00647CF1" w14:paraId="2557403C" w14:textId="77777777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C287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96C46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B6364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ВСЕГО: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0CDE1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40"/>
              <w:jc w:val="left"/>
            </w:pPr>
            <w:r>
              <w:rPr>
                <w:rStyle w:val="275pt1"/>
              </w:rPr>
              <w:t>302706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6F40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140617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DDD84D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FD2F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D5B7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BE41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A0EB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442DF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45DAF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AACD3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F1A6E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5E64C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0C0A8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3BDF12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9A0E9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EEFA6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C8773" w14:textId="77777777" w:rsidR="00647CF1" w:rsidRDefault="005066CE" w:rsidP="00016303">
            <w:pPr>
              <w:pStyle w:val="25"/>
              <w:shd w:val="clear" w:color="auto" w:fill="auto"/>
              <w:spacing w:before="0" w:line="150" w:lineRule="exact"/>
              <w:ind w:left="260"/>
              <w:jc w:val="left"/>
            </w:pPr>
            <w:r>
              <w:rPr>
                <w:rStyle w:val="275pt1"/>
              </w:rPr>
              <w:t>443323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1FF2" w14:textId="77777777" w:rsidR="00647CF1" w:rsidRDefault="00647CF1" w:rsidP="00016303">
            <w:pPr>
              <w:rPr>
                <w:sz w:val="10"/>
                <w:szCs w:val="10"/>
              </w:rPr>
            </w:pPr>
          </w:p>
        </w:tc>
      </w:tr>
    </w:tbl>
    <w:p w14:paraId="1F4815EA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2B7D7CDD" w14:textId="77777777" w:rsidR="00647CF1" w:rsidRDefault="005066CE" w:rsidP="00016303">
      <w:pPr>
        <w:pStyle w:val="20"/>
        <w:numPr>
          <w:ilvl w:val="1"/>
          <w:numId w:val="6"/>
        </w:numPr>
        <w:shd w:val="clear" w:color="auto" w:fill="auto"/>
        <w:tabs>
          <w:tab w:val="left" w:pos="1174"/>
        </w:tabs>
        <w:spacing w:before="0" w:after="300" w:line="280" w:lineRule="exact"/>
        <w:ind w:firstLine="640"/>
        <w:jc w:val="both"/>
      </w:pPr>
      <w:bookmarkStart w:id="19" w:name="bookmark21"/>
      <w:r>
        <w:t>Оценка эффективности инвестиций по отдельным предложениям.</w:t>
      </w:r>
      <w:bookmarkEnd w:id="19"/>
    </w:p>
    <w:p w14:paraId="082BEF5F" w14:textId="77777777" w:rsidR="00647CF1" w:rsidRDefault="005066CE" w:rsidP="00016303">
      <w:pPr>
        <w:pStyle w:val="25"/>
        <w:shd w:val="clear" w:color="auto" w:fill="auto"/>
        <w:spacing w:before="0" w:line="326" w:lineRule="exact"/>
        <w:ind w:firstLine="640"/>
      </w:pPr>
      <w:r>
        <w:t>Все затраты приведены в прогнозных ценах, без учета НДС для Спасского городского поселения.</w:t>
      </w:r>
    </w:p>
    <w:p w14:paraId="188AD51F" w14:textId="77777777"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>Мероприятия по переводу потребителей на закрытый водоразбор приняты во исполнение статьи 29 ФЗ №160 "О теплоснабжении". Инвестиции в размере 27,544 млн. руб. не имеют ощутимого экономического эффекта. Финансовые средства предлагается изыскивать в областном и местном бюджете, а также выполнять работы за счет средств собственников объектов.</w:t>
      </w:r>
    </w:p>
    <w:p w14:paraId="211ED64A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Мероприятия по подключению потребителей в сумме 2,030 млн. руб. предлагается реализовать за счет платы за подключение, либо за счет сторонних источников (средств заявителей, бюджет).</w:t>
      </w:r>
    </w:p>
    <w:p w14:paraId="370F880F" w14:textId="77777777" w:rsidR="00647CF1" w:rsidRDefault="005066CE" w:rsidP="00016303">
      <w:pPr>
        <w:pStyle w:val="25"/>
        <w:shd w:val="clear" w:color="auto" w:fill="auto"/>
        <w:spacing w:before="0" w:after="300"/>
        <w:ind w:firstLine="640"/>
      </w:pPr>
      <w:r>
        <w:t>Эффективность инвестиций в мероприятия по строительству и реконструкция тепловых сетей для присоединения новых потребителей не оценивалась, поскольку присоединение новых потребителей должно быть предусмотрено в пределах радиуса эффективного теплоснабжения, что само по себе предполагает положительный экономический эффект и рост маржинальной прибыли.</w:t>
      </w:r>
    </w:p>
    <w:p w14:paraId="69E3839C" w14:textId="77777777" w:rsidR="00647CF1" w:rsidRDefault="005066CE" w:rsidP="00016303">
      <w:pPr>
        <w:pStyle w:val="25"/>
        <w:shd w:val="clear" w:color="auto" w:fill="auto"/>
        <w:spacing w:before="0"/>
        <w:ind w:firstLine="640"/>
      </w:pPr>
      <w:r>
        <w:t>Часть мероприятий, предусмотренных схемой теплоснабжения, направлены не на повышение эффективности работы систем теплоснабжения, а на поддержание ее в рабочем состоянии и повышение показателей надежности теплоснабжения, исполнения требований действующих нормативных документов и предписаний надзорных органов. Данная группа мероприятий при значительных капитальных вложениях имеет низкий экономический эффект и является социально значимой:</w:t>
      </w:r>
    </w:p>
    <w:p w14:paraId="583CE18B" w14:textId="77777777"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- реконструкция "Производственно-отопительной котельной УПК №3 Спасск" (2 039 тыс. руб.), реконструкция тепловых сетей (1 056 тыс. руб.) выполняется для обеспечения надежности теплоснабжения потребителей.</w:t>
      </w:r>
    </w:p>
    <w:p w14:paraId="32A58496" w14:textId="77777777" w:rsidR="00647CF1" w:rsidRDefault="005066CE" w:rsidP="00016303">
      <w:pPr>
        <w:pStyle w:val="25"/>
        <w:shd w:val="clear" w:color="auto" w:fill="auto"/>
        <w:spacing w:before="0" w:line="317" w:lineRule="exact"/>
        <w:ind w:firstLine="640"/>
      </w:pPr>
      <w:r>
        <w:t>Тарифно-балансовая модель отпуска тепловой энергии в зоне деятельности ЕТО №001 ООО "ЮКЭК" в целом по Таштагольскому муниципальному району приведена в таблице 9.6.</w:t>
      </w:r>
    </w:p>
    <w:p w14:paraId="12DC4856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27CFB68D" w14:textId="77777777" w:rsidR="00FA5A0D" w:rsidRPr="003B5386" w:rsidRDefault="005066CE" w:rsidP="00FA5A0D">
      <w:pPr>
        <w:pStyle w:val="a7"/>
        <w:shd w:val="clear" w:color="auto" w:fill="auto"/>
        <w:spacing w:line="240" w:lineRule="exact"/>
        <w:rPr>
          <w:u w:val="single"/>
        </w:rPr>
      </w:pPr>
      <w:r>
        <w:rPr>
          <w:rStyle w:val="aa"/>
          <w:b/>
          <w:bCs/>
        </w:rPr>
        <w:t>Таблица 9.6. Тарифно-балансовая модель тарифа на тепловую энергию в зоне деятельности ЕТО №001</w:t>
      </w:r>
      <w:r w:rsidR="00327495">
        <w:rPr>
          <w:rStyle w:val="aa"/>
          <w:b/>
          <w:bCs/>
        </w:rPr>
        <w:t xml:space="preserve"> </w:t>
      </w:r>
      <w:r w:rsidR="00FA5A0D" w:rsidRPr="003B5386">
        <w:rPr>
          <w:u w:val="single"/>
        </w:rPr>
        <w:t>ООО "ЮКЭК'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811"/>
        <w:gridCol w:w="792"/>
        <w:gridCol w:w="888"/>
        <w:gridCol w:w="797"/>
        <w:gridCol w:w="797"/>
        <w:gridCol w:w="826"/>
      </w:tblGrid>
      <w:tr w:rsidR="003B5386" w14:paraId="6999EB8D" w14:textId="77777777">
        <w:trPr>
          <w:trHeight w:hRule="exact" w:val="34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B189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№</w:t>
            </w:r>
          </w:p>
          <w:p w14:paraId="670C0D4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658F17" w14:textId="77777777"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14:paraId="572F57B2" w14:textId="77777777"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4288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4576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8F9E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71E2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A4B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446B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98C3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5A4A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A5FC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E834B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B6D3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A49F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B1B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1C42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E880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0E9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14:paraId="41CDBDF3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EE6B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99EB9C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Установленная тепловая мощность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0A0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DDC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A9B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F753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037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D89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243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F50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8BB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A27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B8C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11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C051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D15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4AB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700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 w14:paraId="11129C25" w14:textId="77777777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CF6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A5A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D82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CE5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DEA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8DE8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EA2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4F1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EC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39C5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5BF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E50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B319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F8D0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60FD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491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8B0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5217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 w14:paraId="5FFC7D3E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CE1D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151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Вывод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7E9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57E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08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26AE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C26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04B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93A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205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F5A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8EF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7EE8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C78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52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1C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1CB1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8A63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 w14:paraId="0861937C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5D8C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F9C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Модернизация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5D3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B73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09CB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0A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57B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CB3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60C7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97E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6C9C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A49F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40A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D64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CF3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C0A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789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01F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 w14:paraId="4A99B070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3A7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DE730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Средневзвешенный срок службы котлоагрегатов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B08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CD3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B80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1E5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BB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AA6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CEB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2F60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4E78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B5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719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1F6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236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26A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256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FB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44,0</w:t>
            </w:r>
          </w:p>
        </w:tc>
      </w:tr>
      <w:tr w:rsidR="003B5386" w14:paraId="10EF871F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297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26DCB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Располагаемая мощность оборудования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ACE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A2E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C4C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AC8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BD2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777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3C3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B256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686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7C0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A86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6493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F47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0C9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1AE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A4AA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466,7</w:t>
            </w:r>
          </w:p>
        </w:tc>
      </w:tr>
      <w:tr w:rsidR="003B5386" w14:paraId="1A053205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F738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A0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8AC3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2F1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749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7,52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93C3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8B6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635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5DA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2C8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9F6B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B1A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3C3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068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290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028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074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D67D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8,69</w:t>
            </w:r>
          </w:p>
        </w:tc>
      </w:tr>
      <w:tr w:rsidR="003B5386" w14:paraId="369B45E2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CA2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2AE39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мощности в тепловой сети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4271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0B65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90A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57D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08E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02E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296A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B1B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B2B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2668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4A4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089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D9E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369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FA9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004F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22,5</w:t>
            </w:r>
          </w:p>
        </w:tc>
      </w:tr>
      <w:tr w:rsidR="003B5386" w14:paraId="49F12498" w14:textId="77777777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4B3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5DB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Хозяйственные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503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347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F55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5D7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D63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87B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0DE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2F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AFB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0D2E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6B2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2B5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14E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685C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92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3EB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н/д</w:t>
            </w:r>
          </w:p>
        </w:tc>
      </w:tr>
      <w:tr w:rsidR="003B5386" w14:paraId="637A6E5B" w14:textId="77777777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AC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6E1A4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Расчетная присоединенная тепловая нагрузка, в т.ч.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BB25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4E48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134A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E3B3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1B4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503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DE3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6A3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455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3CD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920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DBD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449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8B2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96C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47C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148,9</w:t>
            </w:r>
          </w:p>
        </w:tc>
      </w:tr>
      <w:tr w:rsidR="003B5386" w14:paraId="0D6B4F3C" w14:textId="77777777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88A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4EB4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отопление и вентиляция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261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CD8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1E5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4B8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DF7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F63B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81A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ECE9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E44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ABA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683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0D1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08E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C853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04B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6AB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111,0</w:t>
            </w:r>
          </w:p>
        </w:tc>
      </w:tr>
      <w:tr w:rsidR="003B5386" w14:paraId="4D3CF3C3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B6CA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494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ГВС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649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91F7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78F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C77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AC4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CA8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A6DC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350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44CE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E76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E3B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D8D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DCF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C54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A94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09A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11,4</w:t>
            </w:r>
          </w:p>
        </w:tc>
      </w:tr>
      <w:tr w:rsidR="003B5386" w14:paraId="0AF301A7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04D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E6EB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прирост подключенной нагрузки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9D4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A7B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B15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0,567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5EAF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30,531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251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B59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5DF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4264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E1A9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0,044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EB2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BFF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595C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0DD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58D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B09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6AD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</w:t>
            </w:r>
          </w:p>
        </w:tc>
      </w:tr>
      <w:tr w:rsidR="003B5386" w14:paraId="1914342F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311A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9E1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переключения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ED7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DB8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FCACF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47A1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C8F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D2F0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30F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5D6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5A3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C2C5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CEF7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1C89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618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93D2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ACD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87D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0,0</w:t>
            </w:r>
          </w:p>
        </w:tc>
      </w:tr>
      <w:tr w:rsidR="003B5386" w14:paraId="19609432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2BA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203E6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proofErr w:type="gramStart"/>
            <w:r>
              <w:rPr>
                <w:rStyle w:val="26pt"/>
              </w:rPr>
              <w:t>Резерв(</w:t>
            </w:r>
            <w:proofErr w:type="gramEnd"/>
            <w:r>
              <w:rPr>
                <w:rStyle w:val="26pt"/>
              </w:rPr>
              <w:t>+)/дефицит (-) тепловой мощности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C65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EE0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C6E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42D6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68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A269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7850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69E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104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AEA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B82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95D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3FDF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2D5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FC075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52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286,6</w:t>
            </w:r>
          </w:p>
        </w:tc>
      </w:tr>
      <w:tr w:rsidR="003B5386" w14:paraId="5C828227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20E3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83BD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Доля резерва (от установленной мощности)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C2A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EA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6C6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E872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377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C7E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30E4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6A1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8A1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7B9E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2C9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AA9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83CB5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D637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7D73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5C8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</w:tr>
      <w:tr w:rsidR="003B5386" w14:paraId="11556707" w14:textId="77777777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7F24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74F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Тепловая энергия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134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6B8A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7755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CDF0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3C16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FE51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548B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2D99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2322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BA44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A90B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E6A3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C85A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F7BA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7B3C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8814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2218A8F1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E3B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7D44B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Выработано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830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B46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B7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5B7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A7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667,9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6A8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B4A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8DA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B37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D43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283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E79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131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901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08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12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670,3</w:t>
            </w:r>
          </w:p>
        </w:tc>
      </w:tr>
      <w:tr w:rsidR="003B5386" w14:paraId="49F0FC76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5D82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134C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 котельной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227A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92E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235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DE1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4E81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808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D44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B49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717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A4D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C47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182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AB8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333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6BFA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DC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39,5</w:t>
            </w:r>
          </w:p>
        </w:tc>
      </w:tr>
      <w:tr w:rsidR="003B5386" w14:paraId="39DABC2E" w14:textId="77777777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121B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AB4A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Отпущено с коллекторов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96C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34C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53A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14C9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06B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628,6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65F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804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3B6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1AF2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855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EEC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D78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6CD3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B3A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1CF9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E5B84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630,8</w:t>
            </w:r>
          </w:p>
        </w:tc>
      </w:tr>
      <w:tr w:rsidR="003B5386" w14:paraId="6FBF99F6" w14:textId="77777777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02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242FF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0D8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E72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1F39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AC8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3CF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FED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187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A23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890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921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97D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B265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BAD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361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D43E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BC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132,5</w:t>
            </w:r>
          </w:p>
        </w:tc>
      </w:tr>
      <w:tr w:rsidR="003B5386" w14:paraId="7C56AE9D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5C1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3C396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Потери при передаче по тепловым сетям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4314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9F5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C836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9AD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5ED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9C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ACD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28D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534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469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410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B5B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2F9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3B0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CA1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8B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15,6</w:t>
            </w:r>
          </w:p>
        </w:tc>
      </w:tr>
      <w:tr w:rsidR="003B5386" w14:paraId="54F63927" w14:textId="77777777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5B2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BB187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Расход тепловой энергии на производственн^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 xml:space="preserve">е </w:t>
            </w:r>
            <w:proofErr w:type="spellStart"/>
            <w:r>
              <w:rPr>
                <w:rStyle w:val="26pt"/>
              </w:rPr>
              <w:t>нужд^т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67A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1E27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A83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627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F3F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201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B69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DA8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2B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70E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497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0E5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24A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70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A89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56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</w:t>
            </w:r>
          </w:p>
        </w:tc>
      </w:tr>
      <w:tr w:rsidR="003B5386" w14:paraId="5165855D" w14:textId="77777777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B61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133A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Полезный отпуск тепловой энергии конечным потребителям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B77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DFF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5454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003F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524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5C4B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89C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CBE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553F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259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24E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E87A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792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CEB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86E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98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495,3</w:t>
            </w:r>
          </w:p>
        </w:tc>
      </w:tr>
      <w:tr w:rsidR="003B5386" w14:paraId="45FE77E9" w14:textId="77777777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A12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6E6B61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Затрачено топлива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A25F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тыс. </w:t>
            </w:r>
            <w:proofErr w:type="spellStart"/>
            <w:r>
              <w:rPr>
                <w:rStyle w:val="26pt"/>
              </w:rPr>
              <w:t>т.у.т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FDB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215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2A9F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ED1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DCF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242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576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E94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F2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9FF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4BE6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9D0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6A94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DA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66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114,8</w:t>
            </w:r>
          </w:p>
        </w:tc>
      </w:tr>
      <w:tr w:rsidR="003B5386" w14:paraId="7BFDE873" w14:textId="77777777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B086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8E1A5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Средневзвешенный НУР на выработку тепловой энергии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4EA3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кг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A61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DE3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848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77A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418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1BA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503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EC87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CD7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13A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9D9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006A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C21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B01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A2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171,3</w:t>
            </w:r>
          </w:p>
        </w:tc>
      </w:tr>
      <w:tr w:rsidR="003B5386" w14:paraId="6EBE4021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B820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48494B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Средневзвешенный КПД котлоагрегатов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09A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A2C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B7C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984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09A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9A6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7E3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DEFA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10701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6E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C96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DBA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A6D5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143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D151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E34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 w14:paraId="24BA3013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F141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C789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Тепловой эквивалент затраченного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0BA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2F6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E81D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32F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C5A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617C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B7B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BEB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7B2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D0B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288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5B7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8AB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A8114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BCA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244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803,9</w:t>
            </w:r>
          </w:p>
        </w:tc>
      </w:tr>
      <w:tr w:rsidR="003B5386" w14:paraId="527FE313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3197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434BB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Средневзвешенный КИТТ выработки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7CF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480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CC0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F23E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4B9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2E68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29E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A10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7C8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0AF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8780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1211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F93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E3F4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040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747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83,4</w:t>
            </w:r>
          </w:p>
        </w:tc>
      </w:tr>
      <w:tr w:rsidR="003B5386" w14:paraId="436231E2" w14:textId="77777777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72AF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right="160"/>
              <w:jc w:val="righ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72DA0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Средневзвешенный КИТТ выработки и передачи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E37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C7F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64A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D50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27E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30A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0B1A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D4E0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E853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62AE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842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EAA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122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DE9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ADB3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90D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62,0</w:t>
            </w:r>
          </w:p>
        </w:tc>
      </w:tr>
      <w:tr w:rsidR="003B5386" w14:paraId="1C75AADA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737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FB215B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</w:pPr>
            <w:r>
              <w:rPr>
                <w:rStyle w:val="26pt"/>
              </w:rPr>
              <w:t xml:space="preserve">1. Расходы на приобретение (производство) </w:t>
            </w:r>
            <w:proofErr w:type="spellStart"/>
            <w:r>
              <w:rPr>
                <w:rStyle w:val="26pt"/>
              </w:rPr>
              <w:t>энер</w:t>
            </w:r>
            <w:proofErr w:type="spellEnd"/>
            <w:r>
              <w:rPr>
                <w:rStyle w:val="26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B7A9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A1D0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318739,8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9C97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327859,5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31EE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365226,9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5EFD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380037,8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FF10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395957,0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EDAD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412014,1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8EF5A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428731,6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3D0D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446218,2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F2CE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464313,8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A9C9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483143,3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644A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502736,6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5189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523124,6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2DCD0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544339,5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01DE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566414,9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8DB6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589385,7</w:t>
            </w:r>
          </w:p>
        </w:tc>
      </w:tr>
    </w:tbl>
    <w:p w14:paraId="69283C05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 w14:paraId="136A083F" w14:textId="77777777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368F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80"/>
              <w:jc w:val="left"/>
            </w:pPr>
            <w:r>
              <w:rPr>
                <w:rStyle w:val="265pt"/>
              </w:rPr>
              <w:t>№</w:t>
            </w:r>
          </w:p>
          <w:p w14:paraId="7D2E2A0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E98F7" w14:textId="77777777"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14:paraId="1E0F40E1" w14:textId="77777777"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8C90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53B2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C368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53C7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CEC5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3499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A7E5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EC08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DCA5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88C1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39E2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64C4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9160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F33B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06C5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420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14:paraId="1387EF75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B1C7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021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гетических</w:t>
            </w:r>
            <w:proofErr w:type="spellEnd"/>
            <w:r>
              <w:rPr>
                <w:rStyle w:val="26pt"/>
              </w:rPr>
              <w:t xml:space="preserve"> ресурсов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7D96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B7D0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7B1F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E3F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2E9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FE5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C6B5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EA09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31B8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46BC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87C2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0A8F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F8ED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75F9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9FD8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F818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5CC0BE74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A1A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B06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 Расходы на топливо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3F9A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E1E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187372,7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952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190704,5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9DC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210617,4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C575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219244,0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06E3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228223,9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10F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237571,7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2A0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247302,3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344C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257431,5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84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267975,6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011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278951,6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FEEFA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290377,2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C44C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302270,8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6D3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314651,5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B1D8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327539,4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417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340955,2</w:t>
            </w:r>
          </w:p>
        </w:tc>
      </w:tr>
      <w:tr w:rsidR="003B5386" w14:paraId="7F860F6D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54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6CB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1.1.1. Газ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FA8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89F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EA47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972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A50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71D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ED8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C30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555E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CBF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AE3F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8A6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E69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E7A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2D95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68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4F674B7B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ABFA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782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1.1.2. Мазут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2F8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280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4050,4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266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95B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4372,5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AE46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4543,0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920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598D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4904,3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4DC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6770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5294,3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09B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5500,8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53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5715,3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7731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5938,2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E79F7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6169,8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D44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6410,4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5BC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6660,4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91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6920,2</w:t>
            </w:r>
          </w:p>
        </w:tc>
      </w:tr>
      <w:tr w:rsidR="003B5386" w14:paraId="60DCD89F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78A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9EC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1.1.3.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66E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219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183322,3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283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186496,1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48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206244,9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482A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214701,0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3AA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223503,7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9F7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232667,4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D04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242206,7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3FB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252137,2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2B06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262474,8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76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273236,3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480A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284439,0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949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296101,0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819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308241,1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730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320879,0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E5F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334035,1</w:t>
            </w:r>
          </w:p>
        </w:tc>
      </w:tr>
      <w:tr w:rsidR="003B5386" w14:paraId="4CC09F9E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F25D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AF6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объем топлива - уголь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5027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C38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147883,0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57D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144518,0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DB0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E0F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D19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ADA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FA7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F3C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073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E28B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CC0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A69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3BB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153527,0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79D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D5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153527,0</w:t>
            </w:r>
          </w:p>
        </w:tc>
      </w:tr>
      <w:tr w:rsidR="003B5386" w14:paraId="03AAFAF5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848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B5A6A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1.2. Расходы на электрическую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899F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712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85361,6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981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89122,6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CAB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100464,4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23C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104483,0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4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108992,1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F38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113351,8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ACCF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117891,8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62F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122672,7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829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127579,6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E2D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132682,7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A4E7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137990,1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0D26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143509,7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52CA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149250,0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E33E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A9B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161428,9</w:t>
            </w:r>
          </w:p>
        </w:tc>
      </w:tr>
      <w:tr w:rsidR="003B5386" w14:paraId="0EDFA02A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A31E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9BE96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1.3. Расходы на тепловую энергию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185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9556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E8D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A4CF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674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B2A8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BDBA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688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6747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E0F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A3D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D51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878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3BF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372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FD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4814074F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02E3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E932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1.4. Расходы на холодную воду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119D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98F3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92F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48032,4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292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54145,0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2289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56310,8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B89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58741,0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688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61090,6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B4CE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63537,5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152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66114,1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ED9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68758,6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A48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71509,0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C42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74369,4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D4B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77344,1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FE7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80437,9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487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83655,4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92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87001,6</w:t>
            </w:r>
          </w:p>
        </w:tc>
      </w:tr>
      <w:tr w:rsidR="003B5386" w14:paraId="3C628B87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940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E725C1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1.5. Расходы на теплоноситель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22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B23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D54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B73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883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AEE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67C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240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B0A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CC8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4DF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53A5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B2B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9C4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CCBA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DFE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2832F643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F7EF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71ADB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pt"/>
              </w:rPr>
              <w:t>2. Операционные (</w:t>
            </w:r>
            <w:proofErr w:type="spellStart"/>
            <w:r>
              <w:rPr>
                <w:rStyle w:val="26pt"/>
              </w:rPr>
              <w:t>подкон</w:t>
            </w:r>
            <w:proofErr w:type="spellEnd"/>
            <w:r>
              <w:rPr>
                <w:rStyle w:val="26pt"/>
              </w:rPr>
              <w:t>- трольн^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е)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E1BD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E467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554856,6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1404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571280,4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AEA5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592196,6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CCAE3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609725,6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4976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627773,5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103F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646355,6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1E16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665487,7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077D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685186,1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1798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705467,7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EDE8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726349,5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6C596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747849,4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FB01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769985,8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462F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792777,4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5F1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816243,6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CF80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840404,4</w:t>
            </w:r>
          </w:p>
        </w:tc>
      </w:tr>
      <w:tr w:rsidR="003B5386" w14:paraId="508883A9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E2F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3913C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2.1. Расходы на приобретение сырья и материалов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68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AE2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328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20559,2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69F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21311,9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C37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21942,8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A3AB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22592,3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B32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23261,0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5147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23949,5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EAA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24658,4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009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25388,3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CCE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26139,8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AE5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26913,6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D194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27710,2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DA5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28530,4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E4E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29374,9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C0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30244,4</w:t>
            </w:r>
          </w:p>
        </w:tc>
      </w:tr>
      <w:tr w:rsidR="003B5386" w14:paraId="2EFBF42A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FBD6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26F3C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2.2. Расходы на ремонт основных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247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E6E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102781,6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B191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105823,9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EE8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109698,4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9A4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112945,5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D752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116288,7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E1E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119730,8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716B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123274,8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F17E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126923,8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43C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130680,7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A31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134548,9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6ACB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138531,5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DD2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142632,1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720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146854,0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8D5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7F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155676,4</w:t>
            </w:r>
          </w:p>
        </w:tc>
      </w:tr>
      <w:tr w:rsidR="003B5386" w14:paraId="365935D0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2B4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8F010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2.3. Расходы на оплату труда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CE72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126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120826,7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20D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124403,2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169F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128957,9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B4D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132775,1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46A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136705,2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4A5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140751,7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6E40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144918,0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6CC5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149207,5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AF4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153624,1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883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158171,4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CA0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162853,2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AF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167673,7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A7D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172636,8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BBAF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177746,9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FA8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183008,2</w:t>
            </w:r>
          </w:p>
        </w:tc>
      </w:tr>
      <w:tr w:rsidR="003B5386" w14:paraId="36D4D00B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23B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B817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2.4. Расходы на оплату работ и услуг производственного характера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5222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96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45666,3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BC38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47018,1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969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48739,5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CD6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50182,2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072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51667,6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92A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53197,0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5F7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C11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56392,8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F40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58062,1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6B3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59780,7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35CE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61550,2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092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63372,1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AED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65247,9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53F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67179,3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A0B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69167,8</w:t>
            </w:r>
          </w:p>
        </w:tc>
      </w:tr>
      <w:tr w:rsidR="003B5386" w14:paraId="2E7C4B6C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E12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B10FB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2.5. Расходы на оплату иных работ и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759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9E3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22145,2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48B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22800,7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32A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23635,5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24AD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24335,1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DBA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25055,4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940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25797,0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96C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1F2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27346,8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230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28156,3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F60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28989,7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CB2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29847,8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3EB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30731,3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BE4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31640,9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6DCA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32577,5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71F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33541,8</w:t>
            </w:r>
          </w:p>
        </w:tc>
      </w:tr>
      <w:tr w:rsidR="003B5386" w14:paraId="14C18139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6476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DF3BC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2.6. Расходы на услуги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C71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788A1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682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F02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0E84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BF9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00F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60A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755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00D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350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AE0E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1DE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F4E3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788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CE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4AF1467E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714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7F762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2.7. Расходы на </w:t>
            </w:r>
            <w:proofErr w:type="spellStart"/>
            <w:r>
              <w:rPr>
                <w:rStyle w:val="26pt"/>
              </w:rPr>
              <w:t>служебн</w:t>
            </w:r>
            <w:proofErr w:type="spellEnd"/>
            <w:proofErr w:type="gramStart"/>
            <w:r>
              <w:rPr>
                <w:rStyle w:val="26pt"/>
              </w:rPr>
              <w:t>^:е</w:t>
            </w:r>
            <w:proofErr w:type="gramEnd"/>
            <w:r>
              <w:rPr>
                <w:rStyle w:val="26pt"/>
              </w:rPr>
              <w:t xml:space="preserve"> командировки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A5D9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649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891B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B87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6A2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6F5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6FE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13F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BDA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130,1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56DA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F5F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4CB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142,0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FFA5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38B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C2F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05F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159,5</w:t>
            </w:r>
          </w:p>
        </w:tc>
      </w:tr>
      <w:tr w:rsidR="003B5386" w14:paraId="4FF0AFFE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A3C7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F9D1D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2.8. Расходы на обучение персонала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B5E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8A6C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273D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3A3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809,4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ECF8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833,4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B42E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29D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883,4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626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200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936,5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4B9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964,2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02E1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992,8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553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1022,1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B1D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233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1083,6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26E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9D6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1148,6</w:t>
            </w:r>
          </w:p>
        </w:tc>
      </w:tr>
      <w:tr w:rsidR="003B5386" w14:paraId="2C8E4095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9C7D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551E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2.9. Лизинговый платеж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4548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DC77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588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1B1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351A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F250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BE5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5A0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E9CC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1ECB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301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016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5C65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735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FC7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B5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72D66D3A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054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1C0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2.10.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801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7DD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512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7C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EF61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97B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03E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1B7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E33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8189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44E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557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DB5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845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AE40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A73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3EB7182A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92E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A007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2.11. Другие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051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2D8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242605,0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76A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249786,1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63D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258931,5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156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266595,9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081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274487,1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BC5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282611,9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3EB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290977,2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43F1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299590,2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5AE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308458,0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B877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317588,4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0B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326989,0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F8F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336667,9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FC6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346633,3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89F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356893,6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4A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367457,7</w:t>
            </w:r>
          </w:p>
        </w:tc>
      </w:tr>
      <w:tr w:rsidR="003B5386" w14:paraId="6819CBEF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6EBD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32047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5pt"/>
              </w:rPr>
              <w:t>3. Неподконтрольные расходы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A16F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FCD0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132817,2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99AC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141721,2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47DB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138751,1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7CE1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146597,1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EB195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148284,2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6BF6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150023,0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95B6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151818,7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49D3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153673,6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F36A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155588,5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11E1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157566,0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CBF7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150836,4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8E60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135260,5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E940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122106,5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1D4C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118140,9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3A1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120464,5</w:t>
            </w:r>
          </w:p>
        </w:tc>
      </w:tr>
      <w:tr w:rsidR="003B5386" w14:paraId="6D4F20F9" w14:textId="77777777" w:rsidTr="003B5386">
        <w:trPr>
          <w:trHeight w:hRule="exact" w:val="4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172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018E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3.1. Расходы на оплату услуг регулируемых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A96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233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FB7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FAD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4CB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1043,9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3FC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9AE3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1132,5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06B7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4FB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85E6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9B8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1325,7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DDC3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1378,7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6171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01F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DE4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1550,8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E2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1612,9</w:t>
            </w:r>
          </w:p>
        </w:tc>
      </w:tr>
      <w:tr w:rsidR="003B5386" w14:paraId="77E358F4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E1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2EF8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3.2. Арендная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BC4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777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D789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863E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265,9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DFC2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F06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A44E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299,1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124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F4A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323,5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523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336,4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EDC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349,9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3C3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363,9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4F8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ECE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4F0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409,3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41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425,7</w:t>
            </w:r>
          </w:p>
        </w:tc>
      </w:tr>
      <w:tr w:rsidR="003B5386" w14:paraId="69E04F3C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88D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466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3.3. Концессионная плата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13B8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651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C63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07EB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AB6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6ED2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0E3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1D4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E38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8B4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FBD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5A1F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2C0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06E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0044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EF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529847DC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CAE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042F0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3.4. Расходы на уплату налогов, сборов и </w:t>
            </w:r>
            <w:proofErr w:type="gramStart"/>
            <w:r>
              <w:rPr>
                <w:rStyle w:val="26pt"/>
              </w:rPr>
              <w:t>др.обязательн</w:t>
            </w:r>
            <w:proofErr w:type="gramEnd"/>
            <w:r>
              <w:rPr>
                <w:rStyle w:val="26pt"/>
              </w:rPr>
              <w:t>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платежей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4DF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1E59E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0C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10101,2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932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10505,2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38C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10925,4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47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ADF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11816,9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9FB6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021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12781,2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59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13292,4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D30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13824,1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69C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14377,1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0DF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14952,2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09F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15550,3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8F77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16172,3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8A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16819,2</w:t>
            </w:r>
          </w:p>
        </w:tc>
      </w:tr>
      <w:tr w:rsidR="003B5386" w14:paraId="5B23315F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9A9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A721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3.4.1. - плата за выбросы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56F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204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9B7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479,6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E26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498,8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BE0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518,8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ABD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ED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561,1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C464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063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606,9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8627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631,2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5DF7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656,4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BDF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682,7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766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710,0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34B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AD57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767,9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937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798,6</w:t>
            </w:r>
          </w:p>
        </w:tc>
      </w:tr>
      <w:tr w:rsidR="003B5386" w14:paraId="58A8708B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9F9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B1F9B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3.4.2. - расходы на обязательное страхование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848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DC37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29CD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177,6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838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DF0BA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192,1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F09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F87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207,8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0FF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959E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9D6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233,8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9A8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D1F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252,8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2F2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263,0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CFC0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273,5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E9C0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4D9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295,8</w:t>
            </w:r>
          </w:p>
        </w:tc>
      </w:tr>
      <w:tr w:rsidR="003B5386" w14:paraId="66D42530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2600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BF7F0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3.4.3. - ин^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расходы (налоги и платежи)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39F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977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9080,7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B466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9443,9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875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9821,6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F62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10214,5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56FD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F4D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11048,0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AD3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11489,9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A5C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11949,5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E59D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12427,5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A21B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12924,6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D41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13441,6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A3C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13979,2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86ED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14538,4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083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15120,0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85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15724,8</w:t>
            </w:r>
          </w:p>
        </w:tc>
      </w:tr>
      <w:tr w:rsidR="003B5386" w14:paraId="460136FC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38CE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1A4C1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налог на имущество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A5F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8AE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8199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9350,6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A2C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9724,6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85D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10113,6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1A7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26C6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10938,8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54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E1B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11831,4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763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12304,7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581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12796,9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D74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13308,8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1DE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13841,1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9C6A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14394,8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7B6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14970,5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33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15569,4</w:t>
            </w:r>
          </w:p>
        </w:tc>
      </w:tr>
      <w:tr w:rsidR="003B5386" w14:paraId="6524A291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736E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19E6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транспортн^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6732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CF05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E25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CF5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97,0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A3B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100,9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12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7C9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109,2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62F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BA30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118,1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9CC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2B6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127,7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FD50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5BB3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138,1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B4B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143,7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89AD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149,4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A1F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155,4</w:t>
            </w:r>
          </w:p>
        </w:tc>
      </w:tr>
      <w:tr w:rsidR="003B5386" w14:paraId="2B4705A8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D93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46F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услуги банка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A86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2988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314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794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75F5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12AF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99B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9B93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28AD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4D4F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9C09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D82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50E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F55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B5E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D6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3D13613E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0B8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66E64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расходы на социальную сферу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5B63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C25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B67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7E4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535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549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ED2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08A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930D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433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0E07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051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365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115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59999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067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59B0D4FB" w14:textId="77777777" w:rsidTr="003B5386">
        <w:trPr>
          <w:trHeight w:hRule="exact" w:val="1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8669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80"/>
              <w:jc w:val="left"/>
            </w:pPr>
            <w:r>
              <w:rPr>
                <w:rStyle w:val="26pt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7A11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прочие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042A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390F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0CDD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F4F7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86A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34F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056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5AC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AE27F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0B7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7CC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1014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C5F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18C3C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1AD8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A6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</w:tbl>
    <w:p w14:paraId="6FE78E94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 w14:paraId="31F7E984" w14:textId="77777777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5A51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№</w:t>
            </w:r>
          </w:p>
          <w:p w14:paraId="6DAB881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1F782" w14:textId="77777777"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14:paraId="42D125F2" w14:textId="77777777"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9881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67F4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E4F3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CB3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0B5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7E74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0B29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00F4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6775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C79E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D691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5467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4DE68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2917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EE1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2E1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14:paraId="548E95EC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62E4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AB5B5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 xml:space="preserve">3.5. Отчисления на </w:t>
            </w:r>
            <w:proofErr w:type="spellStart"/>
            <w:r>
              <w:rPr>
                <w:rStyle w:val="26pt"/>
              </w:rPr>
              <w:t>соци</w:t>
            </w:r>
            <w:proofErr w:type="spellEnd"/>
            <w:r>
              <w:rPr>
                <w:rStyle w:val="26pt"/>
              </w:rPr>
              <w:t>-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нужды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9BF0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1C34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CAD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37792,3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31C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39176,0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A6F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40335,6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6BF3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20A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42758,8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E3E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44024,5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A54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45327,6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8D0F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46669,3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49E8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48050,7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311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49473,0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17E9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50937,4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2CF3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52445,2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4085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53997,6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18A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55595,9</w:t>
            </w:r>
          </w:p>
        </w:tc>
      </w:tr>
      <w:tr w:rsidR="003B5386" w14:paraId="41AE8952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A53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9F97A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3.6. Расходы по сомнительным долгам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4BC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F51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C5E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4863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DC5E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DBAD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552A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078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B24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493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4B9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CE2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2030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5B3C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BBD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20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2E2105BE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6D6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9D9B7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3.7. Амортизация основных средств и </w:t>
            </w:r>
            <w:proofErr w:type="spellStart"/>
            <w:r>
              <w:rPr>
                <w:rStyle w:val="26pt"/>
              </w:rPr>
              <w:t>нематери</w:t>
            </w:r>
            <w:proofErr w:type="spellEnd"/>
            <w:r>
              <w:rPr>
                <w:rStyle w:val="26pt"/>
              </w:rPr>
              <w:t>- 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активов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222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41D4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3BB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DC8E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87800,2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06A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A37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B5B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D7B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B4A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366A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ABF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94015,6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5BE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85243,8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4C2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67558,6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397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52226,3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BC1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23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46010,9</w:t>
            </w:r>
          </w:p>
        </w:tc>
      </w:tr>
      <w:tr w:rsidR="003B5386" w14:paraId="120AB875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61E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18703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3.8. Расходы на создание нормативного запаса топлива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15625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AA54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48B5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73231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5D4B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F370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E84E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E1DD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C6FB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7984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4A985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122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A6C3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65D5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7808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AEED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2F5B0B4F" w14:textId="77777777" w:rsidTr="003B5386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3130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CF789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3.9. Расходы на выплаты по договорам займа и кредитам включая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12B5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9A4D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6ABD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A629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529C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F7DF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171E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BBC0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A38B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E468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3990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29D8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2F56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C44D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97AD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684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5B98949F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DA8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49F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3.10. Налог на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0E5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425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30517,2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D037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20213,7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AAD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2054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DB9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B61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DFC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C6E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AC3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B16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BBE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3EE0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E50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39B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B0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34C77378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A908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81D3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3.11. </w:t>
            </w:r>
            <w:proofErr w:type="spellStart"/>
            <w:r>
              <w:rPr>
                <w:rStyle w:val="26pt"/>
              </w:rPr>
              <w:t>Выподающие</w:t>
            </w:r>
            <w:proofErr w:type="spellEnd"/>
            <w:r>
              <w:rPr>
                <w:rStyle w:val="26pt"/>
              </w:rPr>
              <w:t xml:space="preserve"> </w:t>
            </w:r>
            <w:proofErr w:type="spellStart"/>
            <w:r>
              <w:rPr>
                <w:rStyle w:val="26pt"/>
              </w:rPr>
              <w:t>даходы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545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D27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B76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28F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140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3FE4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EE0C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21D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7A8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C5C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5E0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E04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A96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D3DB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46C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6C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69C358DA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59CA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7BF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4. Нормативная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E90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1F2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C34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414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2BF8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B4A4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D7FA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604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59C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3442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96AE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7BDC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806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AF2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93ED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11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68E75F8A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4A0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4AE2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- социальн^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выплаты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A3ED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9F0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C97B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56E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93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0FF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4EAD5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D05B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1749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D335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660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2CC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C1BD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E3D7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7E7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65AD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6099563D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919E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2D5D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firstLine="160"/>
              <w:jc w:val="left"/>
            </w:pPr>
            <w:r>
              <w:rPr>
                <w:rStyle w:val="26pt"/>
              </w:rPr>
              <w:t>- инвестпрограмма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31B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F9C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A3E3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8CFA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2E1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76AA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44B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9F5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C093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B1E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FE8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FA5A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366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CD18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4660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474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72554F59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42E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911C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ind w:firstLine="160"/>
              <w:jc w:val="left"/>
            </w:pPr>
            <w:r>
              <w:rPr>
                <w:rStyle w:val="26pt"/>
              </w:rPr>
              <w:t>- расходы на погашение и обслуживание заемных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1BB6F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6FA1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4644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896B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9F16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E9B8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0D90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3369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11BA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0B1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881D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ACA5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110E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309B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C05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051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776DF11C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08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98062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5. Расчётная предпринимательская прибыль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EFA1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CC03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36687,0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7980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37873,7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F79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39887,8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B04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41155,0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B11A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42488,8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DE4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43840,3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8597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45236,0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C07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46681,5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94B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48168,9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E27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49704,6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B05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51290,1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23C7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52927,1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737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54617,3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C6DD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56362,5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E2CE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58164,4</w:t>
            </w:r>
          </w:p>
        </w:tc>
      </w:tr>
      <w:tr w:rsidR="003B5386" w14:paraId="011496AB" w14:textId="77777777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C7B2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2AD59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6. Результаты деятельности до перехода к регулированию цен (тарифов) на основе долгосрочных параметров регулирования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11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E8C04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26264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78FF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AE19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CC55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BFEB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67C7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24CA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3981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E294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380B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D84C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ADAA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1DF0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E9A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3BD20E12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4E04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D12E9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7. Корректировка НВВ, связанная с </w:t>
            </w:r>
            <w:proofErr w:type="spellStart"/>
            <w:r>
              <w:rPr>
                <w:rStyle w:val="26pt"/>
              </w:rPr>
              <w:t>тарифн</w:t>
            </w:r>
            <w:proofErr w:type="spellEnd"/>
            <w:proofErr w:type="gramStart"/>
            <w:r>
              <w:rPr>
                <w:rStyle w:val="26pt"/>
              </w:rPr>
              <w:t>^:ми</w:t>
            </w:r>
            <w:proofErr w:type="gramEnd"/>
            <w:r>
              <w:rPr>
                <w:rStyle w:val="26pt"/>
              </w:rPr>
              <w:t xml:space="preserve"> ограничениями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B31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67F7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755E3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B1C5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C468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B412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E416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062B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7CCD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A1D2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D8BA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02823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B6DC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0CD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8995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0BD7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26895ABA" w14:textId="77777777" w:rsidTr="003B5386">
        <w:trPr>
          <w:trHeight w:hRule="exact" w:val="193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2A2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0B56E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9. Корректировка,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(расчетных) показателей и отклонение сроков реализации программы в области </w:t>
            </w:r>
            <w:proofErr w:type="spellStart"/>
            <w:r>
              <w:rPr>
                <w:rStyle w:val="26pt"/>
              </w:rPr>
              <w:t>энергосб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D00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7EEA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C896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10792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5B31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4BAA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A243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D042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4939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F291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8A01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25D6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7455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AEDA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CB0A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05D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54B85825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A5AB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669A8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10. ИТОГО необходимая валовая выручка,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029C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F5F4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1165169,4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380D0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1159589,5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894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1136062,4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74A6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1177515,6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F051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1214503,4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27CB4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1252232,9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6ADE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1291274,0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B413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1331759,5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1352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1373538,9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08A5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1416763,5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E7D111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1452712,6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C727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1481297,9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D0DBE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1513840,7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048F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1557161,8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F9B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1608419,0</w:t>
            </w:r>
          </w:p>
        </w:tc>
      </w:tr>
      <w:tr w:rsidR="003B5386" w14:paraId="36D90CE0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A5B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FE769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 том числе на потребительский рынок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DAC9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30A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1157520,1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47AF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1152004,9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E60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1129224,4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5F1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1170428,1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A61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1207214,6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807DB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1244717,7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447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1283524,8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4E7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1323771,5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26C4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1365300,2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1B3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1408265,5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C3DB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1443999,0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0807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1472412,9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780C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1504760,5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517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1547821,8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70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1598771,5</w:t>
            </w:r>
          </w:p>
        </w:tc>
      </w:tr>
      <w:tr w:rsidR="003B5386" w14:paraId="5FDB225F" w14:textId="77777777" w:rsidTr="003B5386">
        <w:trPr>
          <w:trHeight w:hRule="exact" w:val="49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FB3C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1DC26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Тариф на тепловую энергию с инвестиционной составляющей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7705F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руб. /Гкал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EF32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32F1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2537,5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2F60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2287,7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52E8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2371,2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5DB0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2438,5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0CFE6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2514,3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4660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2592,6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BBCB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2672,5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48B8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2756,3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9B75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2843,1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AB99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2915,2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F299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2972,6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BDEE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3037,9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3E5B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3124,8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173F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>3227,7</w:t>
            </w:r>
          </w:p>
        </w:tc>
      </w:tr>
      <w:tr w:rsidR="003B5386" w14:paraId="0F6E5C2B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28D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E0BEE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Темп роста тарифа среднегодовой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C86E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FEC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28,57%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E58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-0,85%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5FD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-9,84%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77DD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3,65%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09A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EF722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C22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266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3,08%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580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3,14%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FECB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3,15%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8F3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2,54%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A4E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1,97%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99409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2,20%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F3F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2,86%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24B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3,29%</w:t>
            </w:r>
          </w:p>
        </w:tc>
      </w:tr>
      <w:tr w:rsidR="003B5386" w14:paraId="13A9B442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2842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3F422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center"/>
            </w:pPr>
            <w:r>
              <w:rPr>
                <w:rStyle w:val="26pt"/>
              </w:rPr>
              <w:t>Источники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95F6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AE660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C5F4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E6A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FA56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91E0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1188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7D3A9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4FA63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8E2E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14831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6F2A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7B64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9A5C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49402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B38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1AD78700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511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23C88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Потребности в инвестициях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90E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740A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360 633,3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71D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752 039,2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FEC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492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47AD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A4D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A9A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C81D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CC60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4EC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296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862C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1BCF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5A24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59C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7B3A287C" w14:textId="77777777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62D9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B50CA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То же накопленным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726C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69D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752 199,1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27F7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1 504 238,2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48C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1 566 392,6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2BA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B005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1 567 147,6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9235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1 568 107,6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E4FC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9720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B7F9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67A9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CA0C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28C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283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688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40"/>
              <w:jc w:val="left"/>
            </w:pPr>
            <w:r>
              <w:rPr>
                <w:rStyle w:val="26pt"/>
              </w:rPr>
              <w:t>1 570 720,6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A7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1 570 720,6</w:t>
            </w:r>
          </w:p>
        </w:tc>
      </w:tr>
    </w:tbl>
    <w:p w14:paraId="01302592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843"/>
        <w:gridCol w:w="710"/>
        <w:gridCol w:w="850"/>
        <w:gridCol w:w="850"/>
        <w:gridCol w:w="806"/>
        <w:gridCol w:w="797"/>
        <w:gridCol w:w="811"/>
        <w:gridCol w:w="850"/>
        <w:gridCol w:w="715"/>
        <w:gridCol w:w="850"/>
        <w:gridCol w:w="763"/>
        <w:gridCol w:w="797"/>
        <w:gridCol w:w="806"/>
        <w:gridCol w:w="888"/>
        <w:gridCol w:w="797"/>
        <w:gridCol w:w="797"/>
        <w:gridCol w:w="826"/>
      </w:tblGrid>
      <w:tr w:rsidR="003B5386" w14:paraId="5CAD55EE" w14:textId="77777777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E03B8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№</w:t>
            </w:r>
          </w:p>
          <w:p w14:paraId="2D816DBB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ind w:left="160"/>
              <w:jc w:val="left"/>
            </w:pPr>
            <w:r>
              <w:rPr>
                <w:rStyle w:val="265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B73A4" w14:textId="77777777" w:rsidR="003B5386" w:rsidRDefault="003B5386" w:rsidP="00FA5A0D">
            <w:pPr>
              <w:pStyle w:val="25"/>
              <w:shd w:val="clear" w:color="auto" w:fill="auto"/>
              <w:spacing w:before="0" w:after="60" w:line="130" w:lineRule="exact"/>
              <w:jc w:val="center"/>
            </w:pPr>
            <w:r>
              <w:rPr>
                <w:rStyle w:val="265pt"/>
              </w:rPr>
              <w:t>Наименование</w:t>
            </w:r>
          </w:p>
          <w:p w14:paraId="24702E76" w14:textId="77777777" w:rsidR="003B5386" w:rsidRDefault="003B5386" w:rsidP="00FA5A0D">
            <w:pPr>
              <w:pStyle w:val="25"/>
              <w:shd w:val="clear" w:color="auto" w:fill="auto"/>
              <w:spacing w:before="60" w:line="130" w:lineRule="exact"/>
              <w:jc w:val="center"/>
            </w:pPr>
            <w:r>
              <w:rPr>
                <w:rStyle w:val="265pt"/>
              </w:rPr>
              <w:t>показателя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338C9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left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661A5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CBCB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FFCF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9475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358FC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1976B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D1D87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2C153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F5B9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A039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910ED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B0FBE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7B5FA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D1C60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F92" w14:textId="77777777" w:rsidR="003B5386" w:rsidRDefault="003B5386" w:rsidP="00FA5A0D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14:paraId="1590CEB1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668E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0670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е источник финансирования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ACA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7734E" w14:textId="77777777"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176 851,6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F2B7C" w14:textId="77777777"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153 322,6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41E12" w14:textId="77777777" w:rsidR="003B5386" w:rsidRDefault="003B5386" w:rsidP="005838EF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2733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63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784E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2919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861D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E44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91C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22F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2B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63C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2E05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5F3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660"/>
              <w:jc w:val="lef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6D4D06AD" w14:textId="77777777" w:rsidTr="003B5386">
        <w:trPr>
          <w:trHeight w:hRule="exact" w:val="81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60EE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59884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амортизация объектов строительства, реконструкции, технического перевооружения и (или) модернизации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8E4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5FFC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54 782,8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52FC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72 467,9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E31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62 154,4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ACF7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4B65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4A38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1CC5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8AF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4D94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7077CC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0A26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5231D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ECD5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839F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50E93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1015FEA9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5FC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B6A807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капиталовложения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9099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1685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122 068,8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C383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80 854,7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50D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3076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036D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58F8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1026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8A5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A3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882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25BA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292C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6A44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82D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430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469953AE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749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D1F26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плата за технологическое присоединение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40DC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549E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099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13C0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8828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5D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6A5A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F15F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9C9E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4108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A71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26B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60B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3A3A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C501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07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5116C3E3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13C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FE88E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возвратный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73C8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99E0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103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202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7AE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E3BD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A9E1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FC34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35C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AF3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034C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6B7A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3B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9327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2FBB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838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27704454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5CB7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C2830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Дефицит собственн^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х средств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EB9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9B4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B13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87A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41EA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82A9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6680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19C7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CB62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5F5F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953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409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1DE71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74A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428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A0EA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39E5BB5F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A1E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152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Привлеченные средства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303D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37998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183 781,7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AFB5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598 716,5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9CE5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EAC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5985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1241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03012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F9A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85B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D8A0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471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6D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4A3B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928F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D6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423AB0BA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1F9E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C53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кредиты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EE9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7B75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12BB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704A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66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321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B334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29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2C6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67D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C31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2AB4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17EB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7D82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B17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D9D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3A080C93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9AA7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17670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бюджетное финансирование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9806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ECCF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37 553,7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A4E1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592 518,5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295D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ADF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0902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7C5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207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BB5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7A5B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D551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543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CBC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5C0B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E74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25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365E37CD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72F9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A1C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источник не определен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D207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D8E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146 228,0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8232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6 198,0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99E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12A7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755,0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2AF3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9F34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960,0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7D4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2 613,0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169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5DA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7747C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8776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97E6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373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BDB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F11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553ABEDC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8F7B6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E06A5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Кредиты коммерческих банков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D1B4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29D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8CB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0116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970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012B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B813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95A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33F1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90B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BA5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6227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5F9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3AA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11F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AC8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7B3A1EED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8E1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A14F5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Долговые обязательства накопленн^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м итогом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2DDF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AE45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7992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A5C8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D9E1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5839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E4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2B3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6639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7F42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FE0A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95F5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BD4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5D65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C43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46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75117C96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153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B98485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Выплаты по кредиту в части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DA51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2C40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769F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8A9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BE5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806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BB8B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AA8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033C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F51E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6DBD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DCD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68E9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980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4AE0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526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6AF74204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58BB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DC3D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- из прибыли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E2F0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FBE7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9E22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591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29FC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8EA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C28A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119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7A644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5FB3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35DB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0506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E8C44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F8BB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10D0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B6C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4BEF73D1" w14:textId="77777777" w:rsidTr="003B5386">
        <w:trPr>
          <w:trHeight w:hRule="exact" w:val="33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C7D2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B0C94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- из амортизации по проекту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E4C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7CAF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160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D56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9721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B8D9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649A0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5B7C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891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3DD6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0BD4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B6F3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58F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C46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135D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59C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1D9077D3" w14:textId="77777777" w:rsidTr="003B538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AFAE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96CC7" w14:textId="77777777" w:rsidR="003B5386" w:rsidRDefault="003B5386" w:rsidP="00FA5A0D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- средства возвратного НДС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EF2D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073F8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0FE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214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DCE4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013F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B2A8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C16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FA2C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4664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B4EEF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12C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43441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7F2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407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BFF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  <w:tr w:rsidR="003B5386" w14:paraId="5F348811" w14:textId="77777777" w:rsidTr="003B5386">
        <w:trPr>
          <w:trHeight w:hRule="exact" w:val="1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1997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A475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Начисленные проценты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EF8B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6976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FB9D8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6F81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979F5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C864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17AD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1A03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CDE6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C457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1EDB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8D57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18C6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4D77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9B31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27B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2CC8B85E" w14:textId="77777777" w:rsidTr="003B5386">
        <w:trPr>
          <w:trHeight w:hRule="exact" w:val="17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4DB0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46A9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Выплаты из тарифа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B3AF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2E4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67E2B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318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D018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FD8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EC5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0B1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2259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7F62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B2522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C8A0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71D8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5BEA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0066D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63C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</w:rPr>
              <w:t>-</w:t>
            </w:r>
          </w:p>
        </w:tc>
      </w:tr>
      <w:tr w:rsidR="003B5386" w14:paraId="038AB960" w14:textId="77777777" w:rsidTr="003B5386">
        <w:trPr>
          <w:trHeight w:hRule="exact" w:val="3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55C298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70FE5" w14:textId="77777777" w:rsidR="003B5386" w:rsidRDefault="003B5386" w:rsidP="00FA5A0D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Всего выплаты кредита и процентов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C99364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83CF0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6CCA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D7150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EF4B3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E6F97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BB15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30683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1B1CF6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2E36F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4BD98A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55029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4112A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748D3E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B6CCC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AFD1" w14:textId="77777777" w:rsidR="003B5386" w:rsidRDefault="003B5386" w:rsidP="00FA5A0D">
            <w:pPr>
              <w:pStyle w:val="25"/>
              <w:shd w:val="clear" w:color="auto" w:fill="auto"/>
              <w:spacing w:before="0" w:line="120" w:lineRule="exact"/>
              <w:jc w:val="right"/>
            </w:pPr>
            <w:r>
              <w:rPr>
                <w:rStyle w:val="26pt"/>
                <w:vertAlign w:val="superscript"/>
              </w:rPr>
              <w:t>-</w:t>
            </w:r>
          </w:p>
        </w:tc>
      </w:tr>
    </w:tbl>
    <w:p w14:paraId="7BF6402F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310940A3" w14:textId="77777777"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64"/>
        </w:tabs>
        <w:spacing w:before="0" w:after="300" w:line="322" w:lineRule="exact"/>
        <w:ind w:firstLine="620"/>
        <w:jc w:val="left"/>
      </w:pPr>
      <w:bookmarkStart w:id="20" w:name="bookmark22"/>
      <w:r>
        <w:t>Решение о присвоении статуса единой теплоснабжающей организации (организациям).</w:t>
      </w:r>
      <w:bookmarkEnd w:id="20"/>
    </w:p>
    <w:p w14:paraId="4B0186E7" w14:textId="77777777" w:rsidR="00647CF1" w:rsidRDefault="005066CE" w:rsidP="00FA5A0D">
      <w:pPr>
        <w:pStyle w:val="25"/>
        <w:shd w:val="clear" w:color="auto" w:fill="auto"/>
        <w:spacing w:before="0"/>
        <w:ind w:firstLine="620"/>
        <w:jc w:val="left"/>
      </w:pPr>
      <w:r>
        <w:t>Реестр действующих на территории городского поселения единых теплоснабжающих организаций (ЕТО), приведен в таблице 10.1.</w:t>
      </w:r>
    </w:p>
    <w:p w14:paraId="14A13605" w14:textId="77777777" w:rsidR="00647CF1" w:rsidRDefault="005066CE" w:rsidP="00FA5A0D">
      <w:pPr>
        <w:pStyle w:val="25"/>
        <w:shd w:val="clear" w:color="auto" w:fill="auto"/>
        <w:spacing w:before="0" w:line="280" w:lineRule="exact"/>
        <w:ind w:firstLine="620"/>
        <w:jc w:val="left"/>
      </w:pPr>
      <w:r>
        <w:t>Зоны действия ЕТО представлены на рис. 10.1.</w:t>
      </w:r>
    </w:p>
    <w:p w14:paraId="07A21917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70A92E77" w14:textId="77777777" w:rsidR="00647CF1" w:rsidRDefault="00854EB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D52238" wp14:editId="0D8EAB98">
                <wp:simplePos x="0" y="0"/>
                <wp:positionH relativeFrom="page">
                  <wp:posOffset>7141845</wp:posOffset>
                </wp:positionH>
                <wp:positionV relativeFrom="page">
                  <wp:posOffset>6095365</wp:posOffset>
                </wp:positionV>
                <wp:extent cx="615950" cy="271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71145"/>
                        </a:xfrm>
                        <a:prstGeom prst="rect">
                          <a:avLst/>
                        </a:prstGeom>
                        <a:solidFill>
                          <a:srgbClr val="6F71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4417" id="Rectangle 6" o:spid="_x0000_s1026" style="position:absolute;margin-left:562.35pt;margin-top:479.95pt;width:48.5pt;height:2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y916AEAALQDAAAOAAAAZHJzL2Uyb0RvYy54bWysU9uO2yAQfa/Uf0C8N46jXLpWnNU221SV&#10;thdp2w/AGNuomKEDiZN+fQeczUbdt1VfEMPAmTlnDuvbY2/YQaHXYEueT6acKSuh1rYt+c8fu3fv&#10;OfNB2FoYsKrkJ+X57ebtm/XgCjWDDkytkBGI9cXgSt6F4Ios87JTvfATcMpSsgHsRaAQ26xGMRB6&#10;b7LZdLrMBsDaIUjlPZ3ej0m+SfhNo2T41jReBWZKTr2FtGJaq7hmm7UoWhSu0/LchnhFF73Qlope&#10;oO5FEGyP+gVUryWChyZMJPQZNI2WKnEgNvn0HzaPnXAqcSFxvLvI5P8frPx6eHTfMbbu3QPIX55Z&#10;2HbCtuoOEYZOiZrK5VGobHC+uDyIgaenrBq+QE2jFfsASYNjg30EJHbsmKQ+XaRWx8AkHS7zxc2C&#10;BiIpNVvl+XyRKoji6bFDHz4p6FnclBxpkglcHB58iM2I4ulKah6MrnfamBRgW20NsoOgqS93q/zj&#10;hzO6v75mbLxsIT4bEeNJYhmJRQ/5ooL6RCQRRuuQ1WnTAf7hbCDblNz/3gtUnJnPloS6yefz6LMU&#10;zBerGQV4namuM8JKgip54GzcbsPozb1D3XZUKU+kLdyRuI1OxJ+7OjdL1kh6nG0cvXcdp1vPn23z&#10;FwAA//8DAFBLAwQUAAYACAAAACEAG2WOoOIAAAAOAQAADwAAAGRycy9kb3ducmV2LnhtbEyPMW/C&#10;MBCF90r9D9ZV6oLAjtVAk8ZBFahTp0KHjiY+kojYjmJDQn99j6ls9+6e3n2vWE+2YxccQuudgmQh&#10;gKGrvGldreB7/zF/BRaidkZ33qGCKwZYl48Phc6NH90XXnaxZhTiQq4VNDH2OeehatDqsPA9Orod&#10;/WB1JDnU3Ax6pHDbcSnEklvdOvrQ6B43DVan3dkq+Dl9bocR5dRn+99UXNPZdnOcKfX8NL2/AYs4&#10;xX8z3PAJHUpiOvizM4F1pBP5siKvgizNMmA3i5QJrQ40CSGXwMuC39co/wAAAP//AwBQSwECLQAU&#10;AAYACAAAACEAtoM4kv4AAADhAQAAEwAAAAAAAAAAAAAAAAAAAAAAW0NvbnRlbnRfVHlwZXNdLnht&#10;bFBLAQItABQABgAIAAAAIQA4/SH/1gAAAJQBAAALAAAAAAAAAAAAAAAAAC8BAABfcmVscy8ucmVs&#10;c1BLAQItABQABgAIAAAAIQA44y916AEAALQDAAAOAAAAAAAAAAAAAAAAAC4CAABkcnMvZTJvRG9j&#10;LnhtbFBLAQItABQABgAIAAAAIQAbZY6g4gAAAA4BAAAPAAAAAAAAAAAAAAAAAEIEAABkcnMvZG93&#10;bnJldi54bWxQSwUGAAAAAAQABADzAAAAUQUAAAAA&#10;" fillcolor="#6f71eb" stroked="f">
                <w10:wrap anchorx="page" anchory="page"/>
              </v:rect>
            </w:pict>
          </mc:Fallback>
        </mc:AlternateContent>
      </w:r>
    </w:p>
    <w:p w14:paraId="25688464" w14:textId="77777777" w:rsidR="00647CF1" w:rsidRDefault="00854EB6">
      <w:pPr>
        <w:framePr w:wrap="none" w:vAnchor="page" w:hAnchor="page" w:x="1067" w:y="11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35599367" wp14:editId="48789E33">
            <wp:extent cx="9342120" cy="582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BF3B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8D3F82D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6E4A39A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5C6508D6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2B10D4E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FC58A79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85E1FE6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DFA6928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AA122FC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52C7F656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5C42247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707D162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09C705B3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332548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2CE0C6B6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4633F288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51EC310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D20FF41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25ED3F2D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99D5DD1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4524E4C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36A906C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A33540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E2C683D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48A7CD1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874D36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4DE4E7C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F75DCDD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27A6E0C1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4809171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FC8ACEC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709E9719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0F179139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62AE3F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0679482A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75D23245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1BDF780E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70D75A5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0A671C80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30BD2102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2A820A4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66F92864" w14:textId="77777777" w:rsidR="00FA5A0D" w:rsidRDefault="00FA5A0D" w:rsidP="00FA5A0D">
      <w:pPr>
        <w:pStyle w:val="a5"/>
        <w:shd w:val="clear" w:color="auto" w:fill="auto"/>
        <w:spacing w:line="240" w:lineRule="exact"/>
      </w:pPr>
    </w:p>
    <w:p w14:paraId="7F8F64FB" w14:textId="77777777" w:rsidR="00647CF1" w:rsidRDefault="005066CE" w:rsidP="00FA5A0D">
      <w:pPr>
        <w:pStyle w:val="a5"/>
        <w:shd w:val="clear" w:color="auto" w:fill="auto"/>
        <w:spacing w:line="240" w:lineRule="exact"/>
        <w:jc w:val="center"/>
      </w:pPr>
      <w:r>
        <w:t>Рис. 10.1. Существующие зоны действия ЕТО</w:t>
      </w:r>
    </w:p>
    <w:p w14:paraId="3B21FD86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2207DFC3" w14:textId="77777777"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t>Таблица 10.1. Утвержденные ЕТО в системах теплоснабжения на территории городского поселения</w:t>
      </w:r>
    </w:p>
    <w:p w14:paraId="23200CC4" w14:textId="77777777" w:rsidR="005838EF" w:rsidRDefault="005838EF" w:rsidP="00FA5A0D">
      <w:pPr>
        <w:pStyle w:val="a7"/>
        <w:shd w:val="clear" w:color="auto" w:fill="auto"/>
        <w:spacing w:line="24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2290"/>
        <w:gridCol w:w="3864"/>
        <w:gridCol w:w="3005"/>
        <w:gridCol w:w="1142"/>
        <w:gridCol w:w="2131"/>
        <w:gridCol w:w="2395"/>
      </w:tblGrid>
      <w:tr w:rsidR="00647CF1" w14:paraId="4875B0B6" w14:textId="77777777">
        <w:trPr>
          <w:trHeight w:hRule="exact" w:val="76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67546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 системы теплоснабжения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DCF80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Наименование источников в системе теплоснабжения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AE4FDF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Теплоснабжающие (теплосетевые) организации в границах систем теплоснабжения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E6D7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Объекты систем теплоснабжения в обслуживании теплоснабжающей (теплосетевой) организации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6B53A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№</w:t>
            </w:r>
          </w:p>
          <w:p w14:paraId="605333EE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1"/>
              </w:rPr>
              <w:t>зоны деятельности ЕТО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C24B3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Утвержденная ЕТО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CECD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Основание для присвоения</w:t>
            </w:r>
          </w:p>
          <w:p w14:paraId="28C27E58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статуса ЕТО</w:t>
            </w:r>
          </w:p>
        </w:tc>
      </w:tr>
      <w:tr w:rsidR="00647CF1" w14:paraId="38D79782" w14:textId="77777777">
        <w:trPr>
          <w:trHeight w:hRule="exact" w:val="590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091F8A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BE0C8" w14:textId="77777777"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>Котельная "</w:t>
            </w:r>
            <w:proofErr w:type="spellStart"/>
            <w:r>
              <w:rPr>
                <w:rStyle w:val="275pt2"/>
              </w:rPr>
              <w:t>Производственноотопительная</w:t>
            </w:r>
            <w:proofErr w:type="spellEnd"/>
            <w:r>
              <w:rPr>
                <w:rStyle w:val="275pt2"/>
              </w:rPr>
              <w:t xml:space="preserve"> УПК №3 Спасск"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AFE7E" w14:textId="77777777" w:rsidR="00647CF1" w:rsidRDefault="005066CE" w:rsidP="00FA5A0D">
            <w:pPr>
              <w:pStyle w:val="25"/>
              <w:shd w:val="clear" w:color="auto" w:fill="auto"/>
              <w:spacing w:before="0" w:line="187" w:lineRule="exact"/>
              <w:jc w:val="left"/>
            </w:pPr>
            <w:r>
              <w:rPr>
                <w:rStyle w:val="275pt2"/>
              </w:rPr>
              <w:t xml:space="preserve">теплоснабжающая орг.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>ООО "ЮКЭК""; теплосетевая орг. -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C21D90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источник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 xml:space="preserve">ООО "ЮКЭК"; сети </w:t>
            </w:r>
            <w:r>
              <w:rPr>
                <w:rStyle w:val="275pt1"/>
              </w:rPr>
              <w:t xml:space="preserve">- </w:t>
            </w:r>
            <w:r>
              <w:rPr>
                <w:rStyle w:val="275pt2"/>
              </w:rPr>
              <w:t>ООО "ЮКЭК"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4E577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001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14035C" w14:textId="77777777" w:rsidR="00647CF1" w:rsidRDefault="005066CE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ООО "ЮКЭК"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1C74D" w14:textId="77777777" w:rsidR="00647CF1" w:rsidRDefault="005066CE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 xml:space="preserve">пункт 7 раздел </w:t>
            </w:r>
            <w:r>
              <w:rPr>
                <w:rStyle w:val="275pt1"/>
              </w:rPr>
              <w:t xml:space="preserve">11 </w:t>
            </w:r>
            <w:r>
              <w:rPr>
                <w:rStyle w:val="275pt2"/>
              </w:rPr>
              <w:t>"Правил организации теплоснабжения в Российской Федерации"</w:t>
            </w:r>
          </w:p>
        </w:tc>
      </w:tr>
    </w:tbl>
    <w:p w14:paraId="41DC3B74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38E1BA31" w14:textId="77777777"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074"/>
        </w:tabs>
        <w:spacing w:before="0" w:after="300" w:line="317" w:lineRule="exact"/>
        <w:ind w:firstLine="640"/>
        <w:jc w:val="left"/>
      </w:pPr>
      <w:bookmarkStart w:id="21" w:name="bookmark23"/>
      <w:r>
        <w:t>Решения о распределении тепловой нагрузки между источниками тепловой энергии.</w:t>
      </w:r>
      <w:bookmarkEnd w:id="21"/>
    </w:p>
    <w:p w14:paraId="46B0B69A" w14:textId="77777777" w:rsidR="00647CF1" w:rsidRDefault="005066CE" w:rsidP="00FA5A0D">
      <w:pPr>
        <w:pStyle w:val="25"/>
        <w:shd w:val="clear" w:color="auto" w:fill="auto"/>
        <w:spacing w:before="0" w:line="317" w:lineRule="exact"/>
        <w:ind w:firstLine="640"/>
        <w:jc w:val="left"/>
      </w:pPr>
      <w:r>
        <w:t>На территории городского поселения находится одна котельная "Производственно-отопительная УПК №3 Спасск".</w:t>
      </w:r>
    </w:p>
    <w:p w14:paraId="045A12C2" w14:textId="77777777" w:rsidR="00647CF1" w:rsidRDefault="005066CE" w:rsidP="00FA5A0D">
      <w:pPr>
        <w:pStyle w:val="25"/>
        <w:shd w:val="clear" w:color="auto" w:fill="auto"/>
        <w:spacing w:before="0"/>
        <w:ind w:firstLine="640"/>
        <w:jc w:val="left"/>
      </w:pPr>
      <w:r>
        <w:t>Предлагаемое к реализации распределение тепловой нагрузки по источнику теплоснабжения представлено в таблице 11.1.</w:t>
      </w:r>
    </w:p>
    <w:p w14:paraId="0E8E43AB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02C6AA87" w14:textId="77777777" w:rsidR="00647CF1" w:rsidRDefault="005066CE" w:rsidP="00FA5A0D">
      <w:pPr>
        <w:pStyle w:val="a7"/>
        <w:shd w:val="clear" w:color="auto" w:fill="auto"/>
        <w:spacing w:line="240" w:lineRule="exact"/>
        <w:rPr>
          <w:rStyle w:val="aa"/>
          <w:b/>
          <w:bCs/>
        </w:rPr>
      </w:pPr>
      <w:r>
        <w:rPr>
          <w:rStyle w:val="aa"/>
          <w:b/>
          <w:bCs/>
        </w:rPr>
        <w:t>Таблица 11.1. Распределение тепловой нагрузки по источнику тепловой энергии.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715"/>
        <w:gridCol w:w="850"/>
        <w:gridCol w:w="850"/>
        <w:gridCol w:w="850"/>
        <w:gridCol w:w="854"/>
        <w:gridCol w:w="850"/>
        <w:gridCol w:w="850"/>
        <w:gridCol w:w="850"/>
        <w:gridCol w:w="854"/>
        <w:gridCol w:w="850"/>
        <w:gridCol w:w="850"/>
        <w:gridCol w:w="850"/>
        <w:gridCol w:w="850"/>
        <w:gridCol w:w="850"/>
        <w:gridCol w:w="854"/>
        <w:gridCol w:w="744"/>
      </w:tblGrid>
      <w:tr w:rsidR="00482D18" w14:paraId="73A3D0BB" w14:textId="77777777">
        <w:trPr>
          <w:trHeight w:hRule="exact" w:val="206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8A163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A40A1E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4DF63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AC589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8FA2E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26F48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3FC50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7D20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41C53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F84FB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D4915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9716F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1A21E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4516DD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AFE71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00CF1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D55DD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482D18" w14:paraId="268E866C" w14:textId="77777777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B80C7" w14:textId="77777777" w:rsidR="00482D18" w:rsidRDefault="00482D18" w:rsidP="00FA5A0D">
            <w:pPr>
              <w:pStyle w:val="25"/>
              <w:shd w:val="clear" w:color="auto" w:fill="auto"/>
              <w:spacing w:before="0" w:line="182" w:lineRule="exact"/>
              <w:ind w:left="200" w:firstLine="140"/>
              <w:jc w:val="lef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85364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2255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EC39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41C47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D93E8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FE307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562C6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B40F6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800F2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92D1D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48C47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31FF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8D1F0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AB6E8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7D07F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69FD5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</w:tr>
      <w:tr w:rsidR="00482D18" w14:paraId="40620852" w14:textId="77777777">
        <w:trPr>
          <w:trHeight w:hRule="exact" w:val="56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7A11F" w14:textId="77777777" w:rsidR="00482D18" w:rsidRDefault="00482D18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1"/>
              </w:rPr>
              <w:t>Котельная "Производственно-отопительная УПК №3 Спасск"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CEB78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1FD5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DB90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2EB18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1D203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26BD9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0247F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4EC9C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5F9A9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78BD5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C3023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F8CAC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49A25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A5A5B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91186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231EC" w14:textId="77777777" w:rsidR="00482D18" w:rsidRDefault="00482D18" w:rsidP="00FA5A0D">
            <w:pPr>
              <w:rPr>
                <w:sz w:val="10"/>
                <w:szCs w:val="10"/>
              </w:rPr>
            </w:pPr>
          </w:p>
        </w:tc>
      </w:tr>
      <w:tr w:rsidR="00482D18" w14:paraId="09B64689" w14:textId="77777777">
        <w:trPr>
          <w:trHeight w:hRule="exact" w:val="38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E6069D" w14:textId="77777777" w:rsidR="00482D18" w:rsidRDefault="00482D18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9859D4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Гкал/ч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AD49B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B402A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9367F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C5232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3A1A83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7DEF8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19F98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45959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44579D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2094A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B1AE6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3BA2D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A3B44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0A7B3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0,723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E4B94" w14:textId="77777777" w:rsidR="00482D18" w:rsidRDefault="00482D18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0,723</w:t>
            </w:r>
          </w:p>
        </w:tc>
      </w:tr>
    </w:tbl>
    <w:p w14:paraId="30BC9A1C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4E7101AF" w14:textId="77777777"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36"/>
        </w:tabs>
        <w:spacing w:before="0" w:after="304" w:line="280" w:lineRule="exact"/>
        <w:ind w:firstLine="640"/>
        <w:jc w:val="both"/>
      </w:pPr>
      <w:bookmarkStart w:id="22" w:name="bookmark24"/>
      <w:bookmarkStart w:id="23" w:name="bookmark25"/>
      <w:r>
        <w:t>Решения по бесхозяйным тепловым сетям.</w:t>
      </w:r>
      <w:bookmarkEnd w:id="22"/>
      <w:bookmarkEnd w:id="23"/>
    </w:p>
    <w:p w14:paraId="605A646C" w14:textId="77777777"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Согласно данным Администрации Спасского городского поселения и ООО "ЮКЭК", бесхозяйные тепловые сети на территории городского поселения отсутствуют.</w:t>
      </w:r>
    </w:p>
    <w:p w14:paraId="06CB78E0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46E8E398" w14:textId="77777777" w:rsidR="00647CF1" w:rsidRDefault="005066CE" w:rsidP="00FA5A0D">
      <w:pPr>
        <w:pStyle w:val="50"/>
        <w:numPr>
          <w:ilvl w:val="0"/>
          <w:numId w:val="6"/>
        </w:numPr>
        <w:shd w:val="clear" w:color="auto" w:fill="auto"/>
        <w:tabs>
          <w:tab w:val="left" w:pos="1018"/>
        </w:tabs>
        <w:spacing w:after="0" w:line="322" w:lineRule="exact"/>
        <w:ind w:firstLine="640"/>
      </w:pPr>
      <w: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поселения.</w:t>
      </w:r>
    </w:p>
    <w:p w14:paraId="6F701D3A" w14:textId="77777777" w:rsidR="00482D18" w:rsidRDefault="00482D18" w:rsidP="00482D18">
      <w:pPr>
        <w:pStyle w:val="50"/>
        <w:shd w:val="clear" w:color="auto" w:fill="auto"/>
        <w:tabs>
          <w:tab w:val="left" w:pos="1018"/>
        </w:tabs>
        <w:spacing w:after="0" w:line="322" w:lineRule="exact"/>
        <w:ind w:left="640"/>
      </w:pPr>
    </w:p>
    <w:p w14:paraId="3B1E2033" w14:textId="77777777"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 топливом источников тепловой энергии</w:t>
      </w:r>
    </w:p>
    <w:p w14:paraId="0DC60E2F" w14:textId="77777777" w:rsidR="00B920E4" w:rsidRPr="00B920E4" w:rsidRDefault="00B920E4" w:rsidP="00B920E4">
      <w:pPr>
        <w:widowControl/>
        <w:spacing w:after="200" w:line="276" w:lineRule="auto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состоянию на 2024 г.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Спасское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городское поселение не газифицировано. Все источники тепловой энергии, расположенные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используют в качестве топлива каменный уголь Кузнецкого бассейна.</w:t>
      </w:r>
    </w:p>
    <w:p w14:paraId="021AE9C2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Кемеровской области утверждена "Региональная программа газификации жилищно-коммунального хозяйства, промышленных и иных организаций Кемеровской области - Кузбасса на 2022 – 2031 годы".  Газификация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указанной программой не предусмотрена.  </w:t>
      </w:r>
    </w:p>
    <w:p w14:paraId="5D86724B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30 </w:t>
      </w:r>
      <w:proofErr w:type="gram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января  2024</w:t>
      </w:r>
      <w:proofErr w:type="gram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г. между администрацией Таштагольского муниципального района и ООО «Корпус» заключен Муниципальный контракт № 192_88416 на выполнение научно-исследовательских работ по разработке схемы капитального строительства газоснабжения Таштагольского муниципального района Кемеровской области и разработку отдельных схем газоснабжения населенных пунктов, входящей в сводный сметный расчет. В рамках контракта ООО «Корпус» обязуется выполнить научно-исследовательскую работу по разработке схемы капитального строительства газоснабжения Таштагольского муниципального района Кемеровской области и разработку отдельных схем газоснабжения населенных пунктов г. Таштагол Таштагольского городского поселения; пгт. Каз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Казского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пгт. Мундыбаш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Мундыбашского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Калары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Центральный,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Амзас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Базанча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п. Чугунаш Каларского сельского поселения; пгт. Спасск Спасского городского поселения; пгт. Шерегеш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Шерегешского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поселения; пгт Темиртау </w:t>
      </w:r>
      <w:proofErr w:type="spellStart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Темиртауского</w:t>
      </w:r>
      <w:proofErr w:type="spellEnd"/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поселения, входящей в сводный сметный расчет и предоставить полученные результаты работы в срок до 01 декабря 2024г.</w:t>
      </w:r>
      <w:r w:rsidRPr="00B920E4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14:paraId="09DB97A5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13.2. Описание проблем организации газоснабжения источников тепловой энергии</w:t>
      </w:r>
    </w:p>
    <w:p w14:paraId="48554ABD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стадии разработки находятся схемы капитального строительства и газоснабжения населенных пунктов газоснабжения Таштагольского муниципального района Кемеровской области, поэтому  проблемы организации газоснабжения источников тепловой энергии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по состоянию на 2024г. </w:t>
      </w:r>
    </w:p>
    <w:p w14:paraId="0B211E8A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14:paraId="109D3A80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период актуализации схемы теплоснабжения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отсутствуют.</w:t>
      </w:r>
    </w:p>
    <w:p w14:paraId="7AD9F3F9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14:paraId="16718F7F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состоянию на 2024 г.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отсутствуют источники с комбинированной выработкой тепловой и электрической энергии.</w:t>
      </w:r>
    </w:p>
    <w:p w14:paraId="1D9AAE51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Данной схемой теплоснабжения, "Схемой и программой развития единой энергетической системы России на 2022 - 2028 годы", " Схемой и программой перспективного развития электроэнергетики Кемеровской области - Кузбасса на 2021 – 2025 годы" не предусматривается строительство на территории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источников с комбинированной выработкой тепловой и электрической энергии и других объектов электроэнергетики.</w:t>
      </w:r>
    </w:p>
    <w:p w14:paraId="521E0F39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14:paraId="663AE794" w14:textId="77777777" w:rsidR="00B920E4" w:rsidRPr="00B920E4" w:rsidRDefault="00B920E4" w:rsidP="00B920E4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Схемой теплоснабжения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Спасского 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организация выработки электрической энергии в комбинированном цикле не предусматривается.</w:t>
      </w:r>
    </w:p>
    <w:p w14:paraId="7CD30BDA" w14:textId="77777777" w:rsidR="00B920E4" w:rsidRPr="00B920E4" w:rsidRDefault="00B920E4" w:rsidP="00B920E4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13.6.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городского поселения)  о развитии соответствующей системы водоснабжения в части, относящейся к системам теплоснабжения. Предложения по корректировке утвержденной (разрабатываемой) схемы водоснабжения поселения, городского округа, города федерального значения, единой схемы водоснабжения и водоотведения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14:paraId="477AAA66" w14:textId="77777777" w:rsidR="00647CF1" w:rsidRDefault="00B920E4" w:rsidP="00B920E4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"Схема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 была разработана в 2014 г. и актуализирована в 2023г. С момента утверждения схемы водоснабжения произошла значительная корректировка перечня объектов, подлежащих вводу в эксплуатацию. В связи с этим необходимо выполнить корректировку утвержденной схемы водоснабжения и водоотведения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Спасского</w:t>
      </w:r>
      <w:r w:rsidRPr="00B92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городского поселения.</w:t>
      </w:r>
    </w:p>
    <w:p w14:paraId="47E7DCCD" w14:textId="77777777" w:rsidR="00647CF1" w:rsidRDefault="005066CE" w:rsidP="00FA5A0D">
      <w:pPr>
        <w:pStyle w:val="20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80" w:lineRule="exact"/>
        <w:ind w:firstLine="640"/>
        <w:jc w:val="both"/>
      </w:pPr>
      <w:bookmarkStart w:id="24" w:name="bookmark26"/>
      <w:r>
        <w:t>Индикаторы развития систем теплоснабжения городского поселения</w:t>
      </w:r>
      <w:bookmarkEnd w:id="24"/>
    </w:p>
    <w:p w14:paraId="250E84D5" w14:textId="77777777" w:rsidR="00482D18" w:rsidRDefault="00482D18" w:rsidP="00482D18">
      <w:pPr>
        <w:pStyle w:val="20"/>
        <w:shd w:val="clear" w:color="auto" w:fill="auto"/>
        <w:tabs>
          <w:tab w:val="left" w:pos="1151"/>
        </w:tabs>
        <w:spacing w:before="0" w:after="0" w:line="280" w:lineRule="exact"/>
        <w:ind w:left="640"/>
        <w:jc w:val="both"/>
      </w:pPr>
    </w:p>
    <w:p w14:paraId="390AA97C" w14:textId="77777777"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14.1 представлены индикаторы развития системы теплоснабжения городского поселения по источнику теплоснабжения и по городскому поселению в целом на 202</w:t>
      </w:r>
      <w:r w:rsidR="003B5386">
        <w:t>2</w:t>
      </w:r>
      <w:r>
        <w:t>-2036 гг.</w:t>
      </w:r>
    </w:p>
    <w:p w14:paraId="6914C62C" w14:textId="77777777" w:rsidR="00647CF1" w:rsidRDefault="005066CE" w:rsidP="00FA5A0D">
      <w:pPr>
        <w:pStyle w:val="25"/>
        <w:shd w:val="clear" w:color="auto" w:fill="auto"/>
        <w:spacing w:before="0"/>
        <w:ind w:firstLine="640"/>
      </w:pPr>
      <w:r>
        <w:t>В таблице 14.2 представлены технико-экономические показатели источника тепла на 202</w:t>
      </w:r>
      <w:r w:rsidR="003B5386">
        <w:t>2</w:t>
      </w:r>
      <w:r>
        <w:t>-2036 гг.</w:t>
      </w:r>
    </w:p>
    <w:p w14:paraId="5D0374CD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68A4CF1C" w14:textId="77777777" w:rsidR="00647CF1" w:rsidRDefault="005066CE" w:rsidP="00FA5A0D">
      <w:pPr>
        <w:pStyle w:val="a7"/>
        <w:shd w:val="clear" w:color="auto" w:fill="auto"/>
        <w:spacing w:line="240" w:lineRule="exact"/>
      </w:pPr>
      <w:r>
        <w:rPr>
          <w:rStyle w:val="aa"/>
          <w:b/>
          <w:bCs/>
        </w:rPr>
        <w:t>Таблица 14.1. Индикаторы</w:t>
      </w:r>
      <w:r w:rsidR="00482D18">
        <w:t xml:space="preserve"> </w:t>
      </w:r>
      <w:r>
        <w:rPr>
          <w:rStyle w:val="aa"/>
          <w:b/>
          <w:bCs/>
        </w:rPr>
        <w:t>развития систем теплоснабжения Спасского городского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917"/>
        <w:gridCol w:w="734"/>
        <w:gridCol w:w="768"/>
        <w:gridCol w:w="773"/>
        <w:gridCol w:w="768"/>
        <w:gridCol w:w="773"/>
        <w:gridCol w:w="768"/>
        <w:gridCol w:w="773"/>
        <w:gridCol w:w="773"/>
        <w:gridCol w:w="768"/>
        <w:gridCol w:w="773"/>
        <w:gridCol w:w="773"/>
        <w:gridCol w:w="768"/>
        <w:gridCol w:w="773"/>
        <w:gridCol w:w="768"/>
        <w:gridCol w:w="744"/>
      </w:tblGrid>
      <w:tr w:rsidR="003B5386" w14:paraId="3FEBB605" w14:textId="77777777">
        <w:trPr>
          <w:trHeight w:hRule="exact" w:val="206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A61E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Параметры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BAB7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1"/>
              </w:rPr>
              <w:t>Ед. изм.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EFE4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DCD2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3FF1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E492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A678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20BD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C3B1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416A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8700E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B7DA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4F7B2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4761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2170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B6CB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1"/>
              </w:rPr>
              <w:t>2035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6B99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1"/>
              </w:rPr>
              <w:t>2036</w:t>
            </w:r>
          </w:p>
        </w:tc>
      </w:tr>
      <w:tr w:rsidR="003B5386" w14:paraId="05FC403E" w14:textId="77777777">
        <w:trPr>
          <w:trHeight w:hRule="exact" w:val="3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2AC91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ind w:right="220"/>
              <w:jc w:val="right"/>
            </w:pPr>
            <w:r>
              <w:rPr>
                <w:rStyle w:val="275pt1"/>
              </w:rPr>
              <w:t>ЕТО №001 - ООО "ЮКЭК" в Спасском городском поселении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30CD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8FF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FB3F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7341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7174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4B0F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6F4E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F6DE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84B7F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4EC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B39A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E7E1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8702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377AA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2730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384D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75DD0058" w14:textId="77777777">
        <w:trPr>
          <w:trHeight w:hRule="exact" w:val="37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941F9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1"/>
              </w:rPr>
              <w:t>Котельная "</w:t>
            </w:r>
            <w:proofErr w:type="spellStart"/>
            <w:r>
              <w:rPr>
                <w:rStyle w:val="275pt1"/>
              </w:rPr>
              <w:t>Производственноотопительная</w:t>
            </w:r>
            <w:proofErr w:type="spellEnd"/>
            <w:r>
              <w:rPr>
                <w:rStyle w:val="275pt1"/>
              </w:rPr>
              <w:t xml:space="preserve"> УПК №3 </w:t>
            </w:r>
            <w:proofErr w:type="spellStart"/>
            <w:r>
              <w:rPr>
                <w:rStyle w:val="275pt1"/>
              </w:rPr>
              <w:t>Сйасск</w:t>
            </w:r>
            <w:proofErr w:type="spellEnd"/>
            <w:r>
              <w:rPr>
                <w:rStyle w:val="275pt1"/>
              </w:rPr>
              <w:t>"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4B0D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0271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80C58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E834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E350D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5DE81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F034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CD6A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4983E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163DB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A087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B17F5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305B2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428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E5C0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CACC6" w14:textId="77777777" w:rsidR="003B5386" w:rsidRDefault="003B5386" w:rsidP="00FA5A0D">
            <w:pPr>
              <w:rPr>
                <w:sz w:val="10"/>
                <w:szCs w:val="10"/>
              </w:rPr>
            </w:pPr>
          </w:p>
        </w:tc>
      </w:tr>
      <w:tr w:rsidR="003B5386" w14:paraId="30EC54F6" w14:textId="77777777">
        <w:trPr>
          <w:trHeight w:hRule="exact" w:val="19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316B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Установленная тепловая мощность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6A85B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8187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F716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E9D5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7D8E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98AE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3CB5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BA9C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C4E5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5674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7A6D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8921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8A21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3E44B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FD9F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BA4B6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3B5386" w14:paraId="616896CF" w14:textId="77777777">
        <w:trPr>
          <w:trHeight w:hRule="exact" w:val="19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843C5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Располагаемая тепловая мощность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B4FF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85EE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E5E9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0E04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856C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54A4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09FE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232C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31DC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9AC6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7370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77C1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133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B051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0051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5,370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0689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5,370</w:t>
            </w:r>
          </w:p>
        </w:tc>
      </w:tr>
      <w:tr w:rsidR="003B5386" w14:paraId="2843BE5D" w14:textId="77777777">
        <w:trPr>
          <w:trHeight w:hRule="exact" w:val="3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E6103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Подключенная нагрузка (договорная), в т. ч.: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C737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E7E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0,703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F778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9E06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3494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066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2B22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94AF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F07C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95F5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5B597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4AB9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8570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FEC8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1E56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0,723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DC5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0,723</w:t>
            </w:r>
          </w:p>
        </w:tc>
      </w:tr>
      <w:tr w:rsidR="003B5386" w14:paraId="42798E50" w14:textId="77777777">
        <w:trPr>
          <w:trHeight w:hRule="exact" w:val="19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AB79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Отопление и вентиляция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1484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FEA9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0,664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B8A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322F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0A70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4C72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A116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AB0A5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B7941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978A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62B8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D1C9B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4573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365E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8FEE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0,682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6947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0,682</w:t>
            </w:r>
          </w:p>
        </w:tc>
      </w:tr>
      <w:tr w:rsidR="003B5386" w14:paraId="616BCCAC" w14:textId="77777777">
        <w:trPr>
          <w:trHeight w:hRule="exact" w:val="19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5760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 xml:space="preserve">ГВС </w:t>
            </w:r>
            <w:proofErr w:type="spellStart"/>
            <w:r>
              <w:rPr>
                <w:rStyle w:val="275pt2"/>
              </w:rPr>
              <w:t>ср.ч</w:t>
            </w:r>
            <w:proofErr w:type="spellEnd"/>
            <w:r>
              <w:rPr>
                <w:rStyle w:val="275pt2"/>
              </w:rPr>
              <w:t>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E5BD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50FE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0,039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00CD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9CB4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94D7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CEDA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5CE0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0,040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8CE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0855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8F59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33DC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51E6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B667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6233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2D6B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0,041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4187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0,041</w:t>
            </w:r>
          </w:p>
        </w:tc>
      </w:tr>
      <w:tr w:rsidR="003B5386" w14:paraId="3EA4BBE0" w14:textId="77777777">
        <w:trPr>
          <w:trHeight w:hRule="exact" w:val="19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7BFD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left"/>
            </w:pPr>
            <w:r>
              <w:rPr>
                <w:rStyle w:val="275pt2"/>
              </w:rPr>
              <w:t>Пар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7A7B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B21F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35AB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AB478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5448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34B4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AF6B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8DA1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2D8D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5134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0A77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4533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97BE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2868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106A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8DAF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73A6FD77" w14:textId="77777777">
        <w:trPr>
          <w:trHeight w:hRule="exact" w:val="3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8562B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Технологические потери тепловой энергии в тепловых сетях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E88A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CA6F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CE0BB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4A8A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7C0F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2FF4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8131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06FE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2E7D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5BA1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FFDB2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7D4E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FFC1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7959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380E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F8B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1067</w:t>
            </w:r>
          </w:p>
        </w:tc>
      </w:tr>
      <w:tr w:rsidR="003B5386" w14:paraId="61428D80" w14:textId="77777777">
        <w:trPr>
          <w:trHeight w:hRule="exact" w:val="37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6AEC5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Материальная характеристика тепловой сети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BB52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r>
              <w:rPr>
                <w:rStyle w:val="275pt2"/>
                <w:vertAlign w:val="superscri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2519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2052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D3C9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AD50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C769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F60E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4EE5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8151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EB20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0B51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6051E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32F23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420D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DD78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A7E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</w:tr>
      <w:tr w:rsidR="003B5386" w14:paraId="2BC55BCB" w14:textId="77777777">
        <w:trPr>
          <w:trHeight w:hRule="exact" w:val="74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B3FC4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A1AF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40"/>
              <w:jc w:val="left"/>
            </w:pPr>
            <w:r>
              <w:rPr>
                <w:rStyle w:val="275pt2"/>
              </w:rPr>
              <w:t>Гкал/м</w:t>
            </w:r>
            <w:r>
              <w:rPr>
                <w:rStyle w:val="275pt2"/>
                <w:vertAlign w:val="superscri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A657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40,11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3E60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CFCF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1D98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2567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2D332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33,92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06A7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0FE0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EC94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AE7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DE6D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EB22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67F4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CB3B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31,00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117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31,00</w:t>
            </w:r>
          </w:p>
        </w:tc>
      </w:tr>
      <w:tr w:rsidR="003B5386" w14:paraId="7B56959A" w14:textId="77777777"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5F4D9E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17C3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м</w:t>
            </w:r>
            <w:r>
              <w:rPr>
                <w:rStyle w:val="275pt2"/>
                <w:vertAlign w:val="superscript"/>
              </w:rPr>
              <w:t>2</w:t>
            </w:r>
            <w:r>
              <w:rPr>
                <w:rStyle w:val="275pt2"/>
              </w:rPr>
              <w:t>/Гкал/ч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63CD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36,979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07EFA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8279E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BFD7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6C66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6E61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43,478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4E2E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2AC9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4C8F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DB17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2D51D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9361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DD94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5D52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20"/>
              <w:jc w:val="left"/>
            </w:pPr>
            <w:r>
              <w:rPr>
                <w:rStyle w:val="275pt2"/>
              </w:rPr>
              <w:t>47,606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F413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47,606</w:t>
            </w:r>
          </w:p>
        </w:tc>
      </w:tr>
      <w:tr w:rsidR="003B5386" w14:paraId="0F60BE03" w14:textId="77777777"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629FC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Средневзвешенный (по материальной характеристики) срок эксплуатации тепловых сетей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577E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лет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573B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61AE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3432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3CED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3C7C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31E4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DDB4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2A0F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6F47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4D119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85C3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78B9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219B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215E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A87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38</w:t>
            </w:r>
          </w:p>
        </w:tc>
      </w:tr>
      <w:tr w:rsidR="003B5386" w14:paraId="54CD4AEC" w14:textId="77777777"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62D18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</w:pPr>
            <w:r>
              <w:rPr>
                <w:rStyle w:val="275pt2"/>
              </w:rPr>
              <w:t>Материальная характеристика тепловых сетей, построенных и реконструированных за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CA77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м</w:t>
            </w:r>
            <w:r>
              <w:rPr>
                <w:rStyle w:val="275pt2"/>
                <w:vertAlign w:val="superscri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7CF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693D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5,2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2EBA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7879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9737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04EC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A6C3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3,2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5C6C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8A45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A5F08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9511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8EED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FA85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8E8B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A4A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6D3B8E50" w14:textId="77777777">
        <w:trPr>
          <w:trHeight w:hRule="exact" w:val="9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018AC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F6F9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A319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DD11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16,7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C1C3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63BCF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5AFD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7AFF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636B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E468E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661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61A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44ED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040E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5BDE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1EE7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94D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0D39651E" w14:textId="77777777">
        <w:trPr>
          <w:trHeight w:hRule="exact" w:val="562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F7239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Установленная тепловая мощность оборудования реконструированного за год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DC28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Гкал/ч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DB73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AE64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183E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DA7F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12BA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4BB1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A91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87B0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45A5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A882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73EF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E7D6B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5C2F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4674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C51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05858532" w14:textId="77777777">
        <w:trPr>
          <w:trHeight w:hRule="exact" w:val="93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8EE3C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78C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%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0EED7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8F9B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51F67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92A8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0EA6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CA90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DACC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A982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BD0A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1979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0BF9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3C26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4BCA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571F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CAE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0EE0C766" w14:textId="77777777">
        <w:trPr>
          <w:trHeight w:hRule="exact" w:val="74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39140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8260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7DC6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EE03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C696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59DC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C33FC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17BD9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8F82B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5564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B8E4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EF5C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7393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AEB1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89BD3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CBFB2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EBE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  <w:tr w:rsidR="003B5386" w14:paraId="6D3CC1C7" w14:textId="77777777">
        <w:trPr>
          <w:trHeight w:hRule="exact" w:val="941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E5CA9" w14:textId="77777777" w:rsidR="003B5386" w:rsidRDefault="003B5386" w:rsidP="00FA5A0D">
            <w:pPr>
              <w:pStyle w:val="25"/>
              <w:shd w:val="clear" w:color="auto" w:fill="auto"/>
              <w:spacing w:before="0" w:line="182" w:lineRule="exact"/>
              <w:jc w:val="left"/>
            </w:pPr>
            <w:r>
              <w:rPr>
                <w:rStyle w:val="275pt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5999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шт.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22C3D3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F3A6F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1AAC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1C18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1A3016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B38B5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F5702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C896C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0B461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48CF0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F804D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9BB6A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47BDF8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F96D5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24A7" w14:textId="77777777" w:rsidR="003B5386" w:rsidRDefault="003B5386" w:rsidP="00FA5A0D">
            <w:pPr>
              <w:pStyle w:val="25"/>
              <w:shd w:val="clear" w:color="auto" w:fill="auto"/>
              <w:spacing w:before="0" w:line="150" w:lineRule="exact"/>
              <w:jc w:val="center"/>
            </w:pPr>
            <w:r>
              <w:rPr>
                <w:rStyle w:val="275pt2"/>
              </w:rPr>
              <w:t>0</w:t>
            </w:r>
          </w:p>
        </w:tc>
      </w:tr>
    </w:tbl>
    <w:p w14:paraId="4EE2E874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71FC790A" w14:textId="77777777" w:rsidR="00647CF1" w:rsidRPr="005838EF" w:rsidRDefault="005066CE" w:rsidP="002D25E5">
      <w:pPr>
        <w:pStyle w:val="a7"/>
        <w:shd w:val="clear" w:color="auto" w:fill="auto"/>
        <w:spacing w:line="240" w:lineRule="exact"/>
        <w:rPr>
          <w:u w:val="single"/>
        </w:rPr>
      </w:pPr>
      <w:r w:rsidRPr="005838EF">
        <w:rPr>
          <w:u w:val="single"/>
        </w:rPr>
        <w:t>Таблица 14.2. Технико-экономические показатели источников тепла за 202</w:t>
      </w:r>
      <w:r w:rsidR="003B5386" w:rsidRPr="005838EF">
        <w:rPr>
          <w:u w:val="single"/>
        </w:rPr>
        <w:t>2</w:t>
      </w:r>
      <w:r w:rsidRPr="005838EF">
        <w:rPr>
          <w:u w:val="single"/>
        </w:rPr>
        <w:t>-2036 гг.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88"/>
        <w:gridCol w:w="845"/>
        <w:gridCol w:w="845"/>
        <w:gridCol w:w="845"/>
        <w:gridCol w:w="744"/>
        <w:gridCol w:w="739"/>
        <w:gridCol w:w="739"/>
        <w:gridCol w:w="744"/>
        <w:gridCol w:w="739"/>
        <w:gridCol w:w="744"/>
        <w:gridCol w:w="739"/>
        <w:gridCol w:w="739"/>
        <w:gridCol w:w="744"/>
        <w:gridCol w:w="768"/>
        <w:gridCol w:w="739"/>
        <w:gridCol w:w="749"/>
      </w:tblGrid>
      <w:tr w:rsidR="003B5386" w14:paraId="78D958EA" w14:textId="77777777">
        <w:trPr>
          <w:trHeight w:hRule="exact" w:val="17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BC58BC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Параметры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517E9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Ед. изм.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329FA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E179E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CB9ED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5A0E8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ABCC6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8BF42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E442E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86A1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BBA3C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47148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A96B2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C405B5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B9877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4F169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9E1D5E" w14:textId="77777777" w:rsidR="003B5386" w:rsidRDefault="003B5386" w:rsidP="002D25E5">
            <w:pPr>
              <w:pStyle w:val="25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2036</w:t>
            </w:r>
          </w:p>
        </w:tc>
      </w:tr>
      <w:tr w:rsidR="003B5386" w14:paraId="3A0ABE6D" w14:textId="77777777">
        <w:trPr>
          <w:trHeight w:hRule="exact"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350AEF" w14:textId="77777777" w:rsidR="003B5386" w:rsidRDefault="003B5386" w:rsidP="002D25E5">
            <w:pPr>
              <w:pStyle w:val="25"/>
              <w:shd w:val="clear" w:color="auto" w:fill="auto"/>
              <w:spacing w:before="0" w:line="158" w:lineRule="exact"/>
              <w:jc w:val="center"/>
            </w:pPr>
            <w:r>
              <w:rPr>
                <w:rStyle w:val="265pt"/>
              </w:rPr>
              <w:t>ЕТО №001 - ООО "ЮКЭК" в Спасском городском поселении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14B77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8E980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2A219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187AD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ED595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497E2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3A260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91EA8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9EE72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D55F7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67DAAB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CA838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E1482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807E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F1D45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29C16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</w:tr>
      <w:tr w:rsidR="003B5386" w14:paraId="72C92F66" w14:textId="77777777">
        <w:trPr>
          <w:trHeight w:hRule="exact"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82B8C" w14:textId="77777777" w:rsidR="003B5386" w:rsidRDefault="003B5386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5pt"/>
              </w:rPr>
              <w:t>Котельная "</w:t>
            </w:r>
            <w:proofErr w:type="spellStart"/>
            <w:r>
              <w:rPr>
                <w:rStyle w:val="265pt"/>
              </w:rPr>
              <w:t>Производственноотопительная</w:t>
            </w:r>
            <w:proofErr w:type="spellEnd"/>
            <w:r>
              <w:rPr>
                <w:rStyle w:val="265pt"/>
              </w:rPr>
              <w:t xml:space="preserve"> УПК №3 Спасск"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6C6F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B983F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C6C06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F26D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2E0A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82BF3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B57D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13654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E1E04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24FB3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87479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915C1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4781D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0B2B2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43F69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19CCD" w14:textId="77777777" w:rsidR="003B5386" w:rsidRDefault="003B5386" w:rsidP="002D25E5">
            <w:pPr>
              <w:rPr>
                <w:sz w:val="10"/>
                <w:szCs w:val="10"/>
              </w:rPr>
            </w:pPr>
          </w:p>
        </w:tc>
      </w:tr>
      <w:tr w:rsidR="003B5386" w14:paraId="505126AA" w14:textId="77777777">
        <w:trPr>
          <w:trHeight w:hRule="exact" w:val="17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C4E7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Выработка тепловой энергии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B398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A7AA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4275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15D7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4339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BB2E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A96B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3D12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C931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4FC0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67F3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B9B41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FD58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F1F0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6A6A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48E0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9FE0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26D8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4373</w:t>
            </w:r>
          </w:p>
        </w:tc>
      </w:tr>
      <w:tr w:rsidR="003B5386" w14:paraId="2478D85A" w14:textId="77777777">
        <w:trPr>
          <w:trHeight w:hRule="exact"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53860" w14:textId="77777777" w:rsidR="003B5386" w:rsidRDefault="003B5386" w:rsidP="002D25E5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Расход тепловой энергии на собственные нужд</w:t>
            </w:r>
            <w:r>
              <w:rPr>
                <w:rStyle w:val="2Candara55pt"/>
              </w:rPr>
              <w:t>^1</w:t>
            </w:r>
            <w:r>
              <w:rPr>
                <w:rStyle w:val="26pt"/>
              </w:rPr>
              <w:t xml:space="preserve"> котельной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094E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EA1C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80A94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BEBA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C491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D1F6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B35D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C8CF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9754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483C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F329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5B76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8F84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A89A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08B5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D516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330</w:t>
            </w:r>
          </w:p>
        </w:tc>
      </w:tr>
      <w:tr w:rsidR="003B5386" w14:paraId="26961BDB" w14:textId="77777777">
        <w:trPr>
          <w:trHeight w:hRule="exact" w:val="17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0B8C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Отпуск тепловой энергии в сеть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E94F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E72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3953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4717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2128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DFAF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1D6D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B81F1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4EF3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E3B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1383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7AA3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9FE5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DFFF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20D8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D1F7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9C55D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4043</w:t>
            </w:r>
          </w:p>
        </w:tc>
      </w:tr>
      <w:tr w:rsidR="003B5386" w14:paraId="76F99B06" w14:textId="77777777">
        <w:trPr>
          <w:trHeight w:hRule="exact" w:val="1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778F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Потери тепловой энергии в сетях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A8CF3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21190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CA5BB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E49F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8363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4994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8DC3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5C06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37B7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3B58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8ED1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B6EE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A89E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A4C9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95AF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53268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1067</w:t>
            </w:r>
          </w:p>
        </w:tc>
      </w:tr>
      <w:tr w:rsidR="003B5386" w14:paraId="0596FBA9" w14:textId="77777777">
        <w:trPr>
          <w:trHeight w:hRule="exact" w:val="33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25CC" w14:textId="77777777" w:rsidR="003B5386" w:rsidRDefault="003B5386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>Полезн^</w:t>
            </w:r>
            <w:r>
              <w:rPr>
                <w:rStyle w:val="2Candara55pt"/>
              </w:rPr>
              <w:t>1</w:t>
            </w:r>
            <w:r>
              <w:rPr>
                <w:rStyle w:val="26pt"/>
              </w:rPr>
              <w:t>й отпуск (потребление) тепловой энергии, в т.ч.: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FDD3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7A76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163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4A52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0D39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1019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70C9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AFE1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3384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41B1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147B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9B81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8E89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F70E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A059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240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</w:tr>
      <w:tr w:rsidR="003B5386" w14:paraId="489B8DE6" w14:textId="77777777">
        <w:trPr>
          <w:trHeight w:hRule="exact" w:val="1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1311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- в горячей воде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85F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402F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273F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82B2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BDE71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1712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E2E9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F5A9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3EC2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CFE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2E54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2A12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CE5C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48CFB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56D04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0A08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2977</w:t>
            </w:r>
          </w:p>
        </w:tc>
      </w:tr>
      <w:tr w:rsidR="003B5386" w14:paraId="5610941F" w14:textId="77777777">
        <w:trPr>
          <w:trHeight w:hRule="exact" w:val="17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F7A2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ind w:left="160"/>
              <w:jc w:val="left"/>
            </w:pPr>
            <w:r>
              <w:rPr>
                <w:rStyle w:val="26pt"/>
              </w:rPr>
              <w:t>- в паре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D526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004E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8DB9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C5F2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B69A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02247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E6E9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5132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5DCFB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F73B3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841C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FD54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D676F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E979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ADFC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810F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</w:tr>
      <w:tr w:rsidR="003B5386" w14:paraId="0FFDBDF4" w14:textId="77777777">
        <w:trPr>
          <w:trHeight w:hRule="exact" w:val="33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F5DC6" w14:textId="77777777" w:rsidR="003B5386" w:rsidRDefault="003B5386" w:rsidP="002D25E5">
            <w:pPr>
              <w:pStyle w:val="25"/>
              <w:shd w:val="clear" w:color="auto" w:fill="auto"/>
              <w:spacing w:before="0" w:line="158" w:lineRule="exact"/>
              <w:jc w:val="left"/>
            </w:pPr>
            <w:r>
              <w:rPr>
                <w:rStyle w:val="26pt"/>
              </w:rPr>
              <w:t xml:space="preserve">Потери тепловой энергии </w:t>
            </w:r>
            <w:proofErr w:type="spellStart"/>
            <w:r>
              <w:rPr>
                <w:rStyle w:val="26pt"/>
              </w:rPr>
              <w:t>связанн</w:t>
            </w:r>
            <w:proofErr w:type="spellEnd"/>
            <w:proofErr w:type="gramStart"/>
            <w:r>
              <w:rPr>
                <w:rStyle w:val="26pt"/>
              </w:rPr>
              <w:t>^:е</w:t>
            </w:r>
            <w:proofErr w:type="gramEnd"/>
            <w:r>
              <w:rPr>
                <w:rStyle w:val="26pt"/>
              </w:rPr>
              <w:t xml:space="preserve"> с изломом температурного графика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D601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BAF5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3634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50C4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536C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ECC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22D2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B77C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FE19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F44B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AE90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A51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A1A0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49BB7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67EE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C321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</w:t>
            </w:r>
          </w:p>
        </w:tc>
      </w:tr>
      <w:tr w:rsidR="003B5386" w14:paraId="23ECE426" w14:textId="77777777">
        <w:trPr>
          <w:trHeight w:hRule="exact" w:val="17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01F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УРУТ на выработанную тепловую энергию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F0859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кг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42DD0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6658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2D6C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629C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D3B1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1AB7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ECC03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7B83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381A1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0E15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2B1D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E0F2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90B6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7A1B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B4033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180,0</w:t>
            </w:r>
          </w:p>
        </w:tc>
      </w:tr>
      <w:tr w:rsidR="003B5386" w14:paraId="45B6B5B1" w14:textId="77777777">
        <w:trPr>
          <w:trHeight w:hRule="exact" w:val="1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946F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>УРУТ на отпущенную тепловой энергии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5592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кг </w:t>
            </w:r>
            <w:proofErr w:type="spellStart"/>
            <w:r>
              <w:rPr>
                <w:rStyle w:val="26pt"/>
              </w:rPr>
              <w:t>у.т</w:t>
            </w:r>
            <w:proofErr w:type="spellEnd"/>
            <w:r>
              <w:rPr>
                <w:rStyle w:val="26pt"/>
              </w:rPr>
              <w:t>./Гкал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A606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0EF1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1FF0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0B08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17C8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3B53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CCFB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0937D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FC17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ED3D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0D8F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1102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511B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47A42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3105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194,7</w:t>
            </w:r>
          </w:p>
        </w:tc>
      </w:tr>
      <w:tr w:rsidR="003B5386" w14:paraId="021F6C01" w14:textId="77777777">
        <w:trPr>
          <w:trHeight w:hRule="exact" w:val="17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52A49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left"/>
            </w:pPr>
            <w:r>
              <w:rPr>
                <w:rStyle w:val="26pt"/>
              </w:rPr>
              <w:t xml:space="preserve">Г </w:t>
            </w:r>
            <w:proofErr w:type="spellStart"/>
            <w:r>
              <w:rPr>
                <w:rStyle w:val="26pt"/>
              </w:rPr>
              <w:t>одовой</w:t>
            </w:r>
            <w:proofErr w:type="spellEnd"/>
            <w:r>
              <w:rPr>
                <w:rStyle w:val="26pt"/>
              </w:rPr>
              <w:t xml:space="preserve"> расход условного топлива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3E3F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тыс.т.у.т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D9CC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0,770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153A1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35C0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3FA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AD1D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1514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86D7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BF8B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1952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462D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1CD1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5E185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96FF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8A5C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3D923A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0,787</w:t>
            </w:r>
          </w:p>
        </w:tc>
      </w:tr>
      <w:tr w:rsidR="003B5386" w14:paraId="07432B1F" w14:textId="77777777">
        <w:trPr>
          <w:trHeight w:hRule="exact" w:val="34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7F06EF" w14:textId="77777777" w:rsidR="003B5386" w:rsidRDefault="003B5386" w:rsidP="002D25E5">
            <w:pPr>
              <w:pStyle w:val="25"/>
              <w:shd w:val="clear" w:color="auto" w:fill="auto"/>
              <w:spacing w:before="0" w:line="163" w:lineRule="exact"/>
              <w:jc w:val="left"/>
            </w:pPr>
            <w:r>
              <w:rPr>
                <w:rStyle w:val="26pt"/>
              </w:rPr>
              <w:t>Годовой расход натурального топлива (уголь)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39A48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proofErr w:type="spellStart"/>
            <w:r>
              <w:rPr>
                <w:rStyle w:val="26pt"/>
              </w:rPr>
              <w:t>тыс.т</w:t>
            </w:r>
            <w:proofErr w:type="spellEnd"/>
            <w:r>
              <w:rPr>
                <w:rStyle w:val="26pt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93470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D64BC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E550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14B2F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E08CB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4087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6C52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755D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751B08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ADA66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94263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4A6C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01AAE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C69FD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AF484" w14:textId="77777777" w:rsidR="003B5386" w:rsidRDefault="003B5386" w:rsidP="002D25E5">
            <w:pPr>
              <w:pStyle w:val="25"/>
              <w:shd w:val="clear" w:color="auto" w:fill="auto"/>
              <w:spacing w:before="0" w:line="120" w:lineRule="exact"/>
              <w:jc w:val="center"/>
            </w:pPr>
            <w:r>
              <w:rPr>
                <w:rStyle w:val="26pt"/>
              </w:rPr>
              <w:t>1,042</w:t>
            </w:r>
          </w:p>
        </w:tc>
      </w:tr>
    </w:tbl>
    <w:p w14:paraId="36D9FC75" w14:textId="77777777" w:rsidR="00647CF1" w:rsidRDefault="00647CF1">
      <w:pPr>
        <w:rPr>
          <w:sz w:val="2"/>
          <w:szCs w:val="2"/>
        </w:rPr>
        <w:sectPr w:rsidR="00647CF1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63B6F72F" w14:textId="77777777" w:rsidR="00647CF1" w:rsidRDefault="005066CE" w:rsidP="002D25E5">
      <w:pPr>
        <w:pStyle w:val="20"/>
        <w:numPr>
          <w:ilvl w:val="0"/>
          <w:numId w:val="8"/>
        </w:numPr>
        <w:shd w:val="clear" w:color="auto" w:fill="auto"/>
        <w:tabs>
          <w:tab w:val="left" w:pos="1108"/>
        </w:tabs>
        <w:spacing w:before="0" w:after="0" w:line="280" w:lineRule="exact"/>
        <w:ind w:firstLine="640"/>
        <w:jc w:val="both"/>
      </w:pPr>
      <w:bookmarkStart w:id="25" w:name="bookmark27"/>
      <w:r>
        <w:t>Ценовые (тарифные) последствия.</w:t>
      </w:r>
      <w:bookmarkEnd w:id="25"/>
    </w:p>
    <w:p w14:paraId="7D35A860" w14:textId="77777777" w:rsidR="003B5386" w:rsidRDefault="003B5386" w:rsidP="003B5386">
      <w:pPr>
        <w:pStyle w:val="20"/>
        <w:shd w:val="clear" w:color="auto" w:fill="auto"/>
        <w:tabs>
          <w:tab w:val="left" w:pos="1108"/>
        </w:tabs>
        <w:spacing w:before="0" w:after="0" w:line="280" w:lineRule="exact"/>
        <w:ind w:left="640"/>
        <w:jc w:val="both"/>
      </w:pPr>
    </w:p>
    <w:p w14:paraId="0E897712" w14:textId="77777777"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тарифов на тепловую энергию выполнены в соответствии с требованиями законодательства:</w:t>
      </w:r>
    </w:p>
    <w:p w14:paraId="4AA99B52" w14:textId="77777777"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940"/>
        </w:tabs>
        <w:spacing w:before="0"/>
        <w:ind w:firstLine="640"/>
      </w:pPr>
      <w:r>
        <w:t>Федеральный Закон № 190-ФЗ от 27.07.2010 г. "О теплоснабжении</w:t>
      </w:r>
    </w:p>
    <w:p w14:paraId="67B871F4" w14:textId="77777777"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Основы ценообразования в сфере теплоснабжения, утвержденные постановлением Правительства Российской Федерации от 22.10.2012 г. № 1075;</w:t>
      </w:r>
    </w:p>
    <w:p w14:paraId="29F87D53" w14:textId="77777777" w:rsidR="00647CF1" w:rsidRDefault="005066CE" w:rsidP="002D25E5">
      <w:pPr>
        <w:pStyle w:val="25"/>
        <w:numPr>
          <w:ilvl w:val="0"/>
          <w:numId w:val="9"/>
        </w:numPr>
        <w:shd w:val="clear" w:color="auto" w:fill="auto"/>
        <w:tabs>
          <w:tab w:val="left" w:pos="872"/>
        </w:tabs>
        <w:spacing w:before="0"/>
        <w:ind w:firstLine="640"/>
      </w:pPr>
      <w:r>
        <w:t>Методические указания по расчету регулируемых цен (тарифов) в сфере теплоснабжения, утвержденные Приказом ФСТ России от 13.06.2013 г. № 760-э.</w:t>
      </w:r>
    </w:p>
    <w:p w14:paraId="3CECB145" w14:textId="77777777"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 выполнен по теплоснабжающему предприятию. Ценовые последствия для потребителей тепловой энергии определены отношением показателя необходимой валовой выручки (НВВ), отнесенной к полезному отпуску, в течение расчетных периодов Схемы теплоснабжения.</w:t>
      </w:r>
    </w:p>
    <w:p w14:paraId="5F596EEB" w14:textId="77777777"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Данный показатель отражает изменения следующих расходов: операционных (подконтрольных), неподконтрольных, энергетических и расходов из прибыли, связанных с производством и передачей тепловой энергии потребителям.</w:t>
      </w:r>
    </w:p>
    <w:p w14:paraId="050118D2" w14:textId="77777777"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Расчеты ценовых последствий произведены с учетом следующих сценарных условий:</w:t>
      </w:r>
    </w:p>
    <w:p w14:paraId="1621F5E6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За базу приняты тарифные решения на 2020 г., утвержденные Региональной энергетической комиссией Кемеровской области.</w:t>
      </w:r>
    </w:p>
    <w:p w14:paraId="2FE34894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Расчет операционных (подконтрольных) расходов до 2036 г. произведен с применением прогнозных индексов изменения цен в соответствии с Прогнозом индексов дефляторов и индексов цен производителей по видам экономической деятельности до 2024 г. (Письмо Минэкономразвития России от 30 сентября 2020 г. № 32028-ПК/Д03и "О доведении показателей прогноза социально-экономического развития Российской Федерации, используемых в целях ценообразования на продукцию, поставляемую по государственному оборонному заказу").</w:t>
      </w:r>
    </w:p>
    <w:p w14:paraId="3D642F4E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Расчет неподконтрольных расходов на рассматриваемый период в части амортизационных отчислений, налога на имущество, расходы на выплаты по кредитным договорам произведен с учетом реализации мероприятий, предусмотренных в Схеме теплоснабжения и ограничений роста платы граждан.</w:t>
      </w:r>
    </w:p>
    <w:p w14:paraId="47779F7F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0"/>
        </w:tabs>
        <w:spacing w:before="0"/>
        <w:ind w:firstLine="640"/>
      </w:pPr>
      <w:r>
        <w:t>Расчет энергетических ресурсов произведен с учетом физических показателей и прогнозируемых эффектов от реализации мероприятий.</w:t>
      </w:r>
    </w:p>
    <w:p w14:paraId="532EB502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14"/>
        </w:tabs>
        <w:spacing w:before="0"/>
        <w:ind w:firstLine="640"/>
      </w:pPr>
      <w:r>
        <w:t>Расходы из прибыли на рассматриваемый период определены с учетом расчета размера прибыли, направленной на капитальные вложения (инвестиции).</w:t>
      </w:r>
    </w:p>
    <w:p w14:paraId="41E300D1" w14:textId="77777777" w:rsidR="00647CF1" w:rsidRDefault="005066CE" w:rsidP="002D25E5">
      <w:pPr>
        <w:pStyle w:val="25"/>
        <w:numPr>
          <w:ilvl w:val="0"/>
          <w:numId w:val="10"/>
        </w:numPr>
        <w:shd w:val="clear" w:color="auto" w:fill="auto"/>
        <w:tabs>
          <w:tab w:val="left" w:pos="905"/>
        </w:tabs>
        <w:spacing w:before="0"/>
        <w:ind w:firstLine="640"/>
      </w:pPr>
      <w:r>
        <w:t>Объем полезного отпуска на рассматриваемый период определен расчетным путем с учетом приростов перспективной нагрузки и требований энергосбережения.</w:t>
      </w:r>
    </w:p>
    <w:p w14:paraId="3CA32BC4" w14:textId="77777777" w:rsidR="00647CF1" w:rsidRDefault="005066CE" w:rsidP="002D25E5">
      <w:pPr>
        <w:pStyle w:val="25"/>
        <w:shd w:val="clear" w:color="auto" w:fill="auto"/>
        <w:spacing w:before="0"/>
        <w:ind w:firstLine="640"/>
      </w:pPr>
      <w:r>
        <w:t>Результаты оценки ценовых (тарифных) последствий реализации проектов схемы теплоснабжения в целом по Таштагольскому муниципальному району (п. 9.6 данного документа) приведены в таблице 15.1.</w:t>
      </w:r>
    </w:p>
    <w:p w14:paraId="5AD2CFE0" w14:textId="77777777" w:rsidR="00647CF1" w:rsidRDefault="00647CF1">
      <w:pPr>
        <w:rPr>
          <w:sz w:val="2"/>
          <w:szCs w:val="2"/>
        </w:rPr>
        <w:sectPr w:rsidR="00647CF1" w:rsidSect="007F20E9">
          <w:pgSz w:w="11900" w:h="16840"/>
          <w:pgMar w:top="360" w:right="843" w:bottom="360" w:left="851" w:header="0" w:footer="3" w:gutter="0"/>
          <w:cols w:space="720"/>
          <w:noEndnote/>
          <w:docGrid w:linePitch="360"/>
        </w:sectPr>
      </w:pPr>
    </w:p>
    <w:p w14:paraId="647D9DC3" w14:textId="77777777" w:rsidR="00327495" w:rsidRPr="00327495" w:rsidRDefault="00327495" w:rsidP="00327495">
      <w:pPr>
        <w:spacing w:line="240" w:lineRule="exact"/>
        <w:rPr>
          <w:rFonts w:ascii="Times New Roman" w:eastAsia="Times New Roman" w:hAnsi="Times New Roman" w:cs="Times New Roman"/>
          <w:b/>
          <w:bCs/>
          <w:u w:val="single"/>
        </w:rPr>
      </w:pPr>
      <w:r w:rsidRPr="00327495">
        <w:rPr>
          <w:rFonts w:ascii="Times New Roman" w:eastAsia="Times New Roman" w:hAnsi="Times New Roman" w:cs="Times New Roman"/>
          <w:b/>
          <w:bCs/>
          <w:u w:val="single"/>
        </w:rPr>
        <w:t xml:space="preserve">Таблица 15.1. Результаты расчета тарифа на тепловую энергию в зоне деятельности ЕТО №001 ООО "ЮКЭК" с учетом предложений по техническому перевооружению, </w:t>
      </w:r>
      <w:proofErr w:type="spellStart"/>
      <w:r w:rsidRPr="00327495">
        <w:rPr>
          <w:rFonts w:ascii="Times New Roman" w:eastAsia="Times New Roman" w:hAnsi="Times New Roman" w:cs="Times New Roman"/>
          <w:b/>
          <w:bCs/>
          <w:u w:val="single"/>
        </w:rPr>
        <w:t>руб</w:t>
      </w:r>
      <w:proofErr w:type="spellEnd"/>
      <w:r w:rsidRPr="00327495">
        <w:rPr>
          <w:rFonts w:ascii="Times New Roman" w:eastAsia="Times New Roman" w:hAnsi="Times New Roman" w:cs="Times New Roman"/>
          <w:b/>
          <w:bCs/>
          <w:u w:val="single"/>
        </w:rPr>
        <w:t>/Гкал (без НДС).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8"/>
        <w:gridCol w:w="763"/>
        <w:gridCol w:w="768"/>
        <w:gridCol w:w="768"/>
        <w:gridCol w:w="768"/>
        <w:gridCol w:w="763"/>
      </w:tblGrid>
      <w:tr w:rsidR="00647CF1" w14:paraId="2E05BDDE" w14:textId="77777777">
        <w:trPr>
          <w:trHeight w:hRule="exact" w:val="226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A366E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Показатели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6E5B8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C76975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58E64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4577C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D22FD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40FF6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53838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A8CBF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2029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62B0C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E0C8E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47FF8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E1268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jc w:val="center"/>
            </w:pPr>
            <w:r>
              <w:rPr>
                <w:rStyle w:val="285pt1"/>
              </w:rPr>
              <w:t>2033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4D3EE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33B7B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85pt1"/>
              </w:rPr>
              <w:t>2035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DDEB6" w14:textId="77777777" w:rsidR="00647CF1" w:rsidRDefault="005066CE" w:rsidP="002D25E5">
            <w:pPr>
              <w:pStyle w:val="25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285pt1"/>
              </w:rPr>
              <w:t>2036</w:t>
            </w:r>
          </w:p>
        </w:tc>
      </w:tr>
      <w:tr w:rsidR="00647CF1" w14:paraId="285F7BC0" w14:textId="77777777">
        <w:trPr>
          <w:trHeight w:hRule="exact" w:val="389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51A7A5" w14:textId="77777777" w:rsidR="00647CF1" w:rsidRDefault="005066CE" w:rsidP="002D25E5">
            <w:pPr>
              <w:pStyle w:val="25"/>
              <w:shd w:val="clear" w:color="auto" w:fill="auto"/>
              <w:spacing w:before="0" w:line="182" w:lineRule="exact"/>
              <w:jc w:val="center"/>
            </w:pPr>
            <w:r>
              <w:rPr>
                <w:rStyle w:val="275pt2"/>
              </w:rPr>
              <w:t>Расчетный тариф на тепловую энергию с инвестиционной составляющей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F0C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2559,2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AEAB7C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2537,5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5A2DD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2287,7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75EAFF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2371,2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53C71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2438,5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C5BA5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2514,3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44A34E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2592,6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39DA6C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2672,5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D6170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2756,3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FD76F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2843,1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89DAE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60"/>
              <w:jc w:val="left"/>
            </w:pPr>
            <w:r>
              <w:rPr>
                <w:rStyle w:val="275pt2"/>
              </w:rPr>
              <w:t>2915,2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60CAE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2972,6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13B57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3037,9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E4111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200"/>
              <w:jc w:val="left"/>
            </w:pPr>
            <w:r>
              <w:rPr>
                <w:rStyle w:val="275pt2"/>
              </w:rPr>
              <w:t>3124,8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CF16" w14:textId="77777777" w:rsidR="00647CF1" w:rsidRDefault="005066CE" w:rsidP="002D25E5">
            <w:pPr>
              <w:pStyle w:val="25"/>
              <w:shd w:val="clear" w:color="auto" w:fill="auto"/>
              <w:spacing w:before="0" w:line="150" w:lineRule="exact"/>
              <w:ind w:left="180"/>
              <w:jc w:val="left"/>
            </w:pPr>
            <w:r>
              <w:rPr>
                <w:rStyle w:val="275pt2"/>
              </w:rPr>
              <w:t>3227,7</w:t>
            </w:r>
          </w:p>
        </w:tc>
      </w:tr>
    </w:tbl>
    <w:p w14:paraId="721B38DB" w14:textId="77777777" w:rsidR="00647CF1" w:rsidRDefault="00647CF1"/>
    <w:p w14:paraId="19612E09" w14:textId="77777777" w:rsidR="00A87E3D" w:rsidRDefault="00A87E3D"/>
    <w:p w14:paraId="402FC824" w14:textId="77777777" w:rsidR="00A87E3D" w:rsidRDefault="00A87E3D"/>
    <w:p w14:paraId="041DE1C0" w14:textId="77777777" w:rsidR="00A87E3D" w:rsidRDefault="00A87E3D"/>
    <w:p w14:paraId="096A3FF8" w14:textId="77777777" w:rsidR="00A87E3D" w:rsidRDefault="00A87E3D"/>
    <w:p w14:paraId="4C24CFEE" w14:textId="77777777" w:rsidR="00A87E3D" w:rsidRDefault="00A87E3D">
      <w:pPr>
        <w:sectPr w:rsidR="00A87E3D" w:rsidSect="007F20E9">
          <w:pgSz w:w="16840" w:h="11900" w:orient="landscape"/>
          <w:pgMar w:top="360" w:right="680" w:bottom="360" w:left="851" w:header="0" w:footer="3" w:gutter="0"/>
          <w:cols w:space="720"/>
          <w:noEndnote/>
          <w:docGrid w:linePitch="360"/>
        </w:sectPr>
      </w:pPr>
    </w:p>
    <w:p w14:paraId="3B49B833" w14:textId="77777777" w:rsidR="00A87E3D" w:rsidRPr="00A87E3D" w:rsidRDefault="00A87E3D" w:rsidP="00A87E3D">
      <w:pPr>
        <w:pStyle w:val="af3"/>
        <w:numPr>
          <w:ilvl w:val="0"/>
          <w:numId w:val="8"/>
        </w:numPr>
        <w:tabs>
          <w:tab w:val="left" w:pos="851"/>
        </w:tabs>
        <w:spacing w:line="280" w:lineRule="exact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87E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Оценка экономической эффективности мероприятий по переводу открытых систем теплоснабжения (горячего водоснабжения) на закрытые системы горячего водоснабжения.</w:t>
      </w:r>
    </w:p>
    <w:p w14:paraId="162C5518" w14:textId="77777777" w:rsidR="00A87E3D" w:rsidRPr="00A87E3D" w:rsidRDefault="00A87E3D" w:rsidP="00A87E3D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DC94805" w14:textId="77777777" w:rsidR="00A87E3D" w:rsidRPr="00A87E3D" w:rsidRDefault="00A87E3D" w:rsidP="00A87E3D">
      <w:pPr>
        <w:ind w:firstLine="600"/>
        <w:rPr>
          <w:rFonts w:ascii="Times New Roman" w:hAnsi="Times New Roman" w:cs="Times New Roman"/>
          <w:sz w:val="28"/>
          <w:szCs w:val="28"/>
        </w:rPr>
      </w:pPr>
      <w:proofErr w:type="gramStart"/>
      <w:r w:rsidRPr="00A87E3D">
        <w:rPr>
          <w:rFonts w:ascii="Times New Roman" w:hAnsi="Times New Roman" w:cs="Times New Roman"/>
          <w:sz w:val="28"/>
          <w:szCs w:val="28"/>
        </w:rPr>
        <w:t>Реализация  программ</w:t>
      </w:r>
      <w:proofErr w:type="gramEnd"/>
      <w:r w:rsidRPr="00A87E3D">
        <w:rPr>
          <w:rFonts w:ascii="Times New Roman" w:hAnsi="Times New Roman" w:cs="Times New Roman"/>
          <w:sz w:val="28"/>
          <w:szCs w:val="28"/>
        </w:rPr>
        <w:t xml:space="preserve"> по переводу открытых систем теплоснабжения (горячего водоснабжения) на закрытые, учитывая объем необходимых инвестиций,  не повлекут ощутимого экономического эффекта. </w:t>
      </w:r>
    </w:p>
    <w:p w14:paraId="6DDCBA89" w14:textId="77777777"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>Переход на закрытую схему присоединения систем ГВС позволит обеспечить:</w:t>
      </w:r>
    </w:p>
    <w:p w14:paraId="47ED07FD" w14:textId="77777777"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объемов работ по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химводоподготовке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подпиточной воды и, соответственно, затрат (оценить объем снижения затрат теплоснабжающего предприятия на данном этапе не представляется возможным);</w:t>
      </w:r>
    </w:p>
    <w:p w14:paraId="6B58563D" w14:textId="77777777"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отложения солей жесткости на внутренней поверхности трубопроводов и оборудования (при условии осуществления подпитки тепловой сети </w:t>
      </w:r>
      <w:proofErr w:type="spellStart"/>
      <w:r w:rsidRPr="00A87E3D">
        <w:rPr>
          <w:rFonts w:ascii="Times New Roman" w:hAnsi="Times New Roman" w:cs="Times New Roman"/>
          <w:sz w:val="28"/>
          <w:szCs w:val="28"/>
        </w:rPr>
        <w:t>химочищенной</w:t>
      </w:r>
      <w:proofErr w:type="spellEnd"/>
      <w:r w:rsidRPr="00A87E3D">
        <w:rPr>
          <w:rFonts w:ascii="Times New Roman" w:hAnsi="Times New Roman" w:cs="Times New Roman"/>
          <w:sz w:val="28"/>
          <w:szCs w:val="28"/>
        </w:rPr>
        <w:t xml:space="preserve"> водой);</w:t>
      </w:r>
    </w:p>
    <w:p w14:paraId="36F1607D" w14:textId="77777777"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приведение качества питьевой воды в соответствие со СанПиН 2.1.3684-21 «Санитарные правила и нормы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650F7ED7" w14:textId="77777777" w:rsidR="00A87E3D" w:rsidRPr="00A87E3D" w:rsidRDefault="00A87E3D" w:rsidP="00A87E3D">
      <w:pPr>
        <w:rPr>
          <w:rFonts w:ascii="Times New Roman" w:hAnsi="Times New Roman" w:cs="Times New Roman"/>
          <w:sz w:val="28"/>
          <w:szCs w:val="28"/>
        </w:rPr>
      </w:pPr>
      <w:r w:rsidRPr="00A87E3D">
        <w:rPr>
          <w:rFonts w:ascii="Times New Roman" w:hAnsi="Times New Roman" w:cs="Times New Roman"/>
          <w:sz w:val="28"/>
          <w:szCs w:val="28"/>
        </w:rPr>
        <w:t xml:space="preserve">      - снижение аварийности систем теплоснабжения.   </w:t>
      </w:r>
    </w:p>
    <w:p w14:paraId="1E81D95F" w14:textId="77777777" w:rsidR="00A87E3D" w:rsidRDefault="00A87E3D"/>
    <w:p w14:paraId="767CCE20" w14:textId="77777777" w:rsidR="00AB227E" w:rsidRDefault="00AB227E">
      <w:pPr>
        <w:sectPr w:rsidR="00AB227E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14:paraId="2CFC9FCE" w14:textId="77777777" w:rsidR="00AB227E" w:rsidRDefault="00AB227E"/>
    <w:p w14:paraId="728B772D" w14:textId="77777777" w:rsidR="00AB227E" w:rsidRPr="00AB227E" w:rsidRDefault="00AB227E" w:rsidP="00AB227E">
      <w:pPr>
        <w:pStyle w:val="af3"/>
        <w:numPr>
          <w:ilvl w:val="0"/>
          <w:numId w:val="8"/>
        </w:numPr>
        <w:tabs>
          <w:tab w:val="left" w:pos="426"/>
        </w:tabs>
        <w:spacing w:line="280" w:lineRule="exact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27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Сценарии развития аварий в системах теплоснабжения с моделированием гидравлических режимов работы систем.</w:t>
      </w:r>
    </w:p>
    <w:p w14:paraId="6B67F547" w14:textId="77777777" w:rsidR="00AB227E" w:rsidRPr="00AB227E" w:rsidRDefault="00AB227E" w:rsidP="00AB227E">
      <w:pPr>
        <w:tabs>
          <w:tab w:val="left" w:pos="1060"/>
        </w:tabs>
        <w:spacing w:line="280" w:lineRule="exact"/>
        <w:ind w:left="60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398F6B" w14:textId="77777777" w:rsidR="00AB227E" w:rsidRPr="00AB227E" w:rsidRDefault="00AB227E" w:rsidP="00AB227E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Электронная модель системы теплоснабжения </w:t>
      </w:r>
      <w:r w:rsidR="00AA5F71">
        <w:rPr>
          <w:rFonts w:ascii="Times New Roman" w:hAnsi="Times New Roman" w:cs="Times New Roman"/>
          <w:sz w:val="28"/>
          <w:szCs w:val="28"/>
        </w:rPr>
        <w:t>Спасского</w:t>
      </w:r>
      <w:r w:rsidRPr="00AB227E">
        <w:rPr>
          <w:rFonts w:ascii="Times New Roman" w:hAnsi="Times New Roman" w:cs="Times New Roman"/>
          <w:sz w:val="28"/>
          <w:szCs w:val="28"/>
        </w:rPr>
        <w:t xml:space="preserve"> городского поселения разработана на базе программно-расчетного комплекса "ZULU", что позволяет:</w:t>
      </w:r>
      <w:r w:rsidRPr="00AB227E">
        <w:rPr>
          <w:rFonts w:ascii="Times New Roman" w:hAnsi="Times New Roman" w:cs="Times New Roman"/>
          <w:sz w:val="28"/>
          <w:szCs w:val="28"/>
        </w:rPr>
        <w:br/>
        <w:t xml:space="preserve">     - разработать меры для повышения надежности системы теплоснабжения города;</w:t>
      </w:r>
    </w:p>
    <w:p w14:paraId="513FC1A1" w14:textId="77777777"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минимизировать вероятность возникновения аварийных ситуаций в системе теплоснабжения;</w:t>
      </w:r>
    </w:p>
    <w:p w14:paraId="15F41B74" w14:textId="77777777" w:rsidR="00AB227E" w:rsidRPr="00AB227E" w:rsidRDefault="00AB227E" w:rsidP="00AB227E">
      <w:pPr>
        <w:rPr>
          <w:rFonts w:ascii="Times New Roman" w:hAnsi="Times New Roman" w:cs="Times New Roman"/>
          <w:sz w:val="28"/>
          <w:szCs w:val="28"/>
        </w:rPr>
      </w:pPr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аварийные ситуации в любой точке системы с указанием текущих гидравлических параметров,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энергии;</w:t>
      </w:r>
    </w:p>
    <w:p w14:paraId="50CDDC13" w14:textId="77777777" w:rsidR="00AB227E" w:rsidRPr="00AB227E" w:rsidRDefault="00AB227E" w:rsidP="00AB227E">
      <w:r w:rsidRPr="00AB227E">
        <w:rPr>
          <w:rFonts w:ascii="Times New Roman" w:hAnsi="Times New Roman" w:cs="Times New Roman"/>
          <w:sz w:val="28"/>
          <w:szCs w:val="28"/>
        </w:rPr>
        <w:t xml:space="preserve">     - моделировать обеспечение тепловой энергией потребителей при аварийных ситуациях.</w:t>
      </w:r>
    </w:p>
    <w:p w14:paraId="0480A1D1" w14:textId="77777777" w:rsidR="00AB227E" w:rsidRDefault="00AB227E"/>
    <w:p w14:paraId="55CC8B64" w14:textId="77777777" w:rsidR="00A63D23" w:rsidRPr="002607F2" w:rsidRDefault="00A63D23" w:rsidP="00A63D23">
      <w:pPr>
        <w:pageBreakBefore/>
        <w:widowControl/>
        <w:suppressAutoHyphens/>
        <w:spacing w:before="120" w:after="240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</w:pPr>
      <w:r w:rsidRPr="002607F2">
        <w:rPr>
          <w:rFonts w:ascii="Times New Roman" w:eastAsia="Times New Roman" w:hAnsi="Times New Roman" w:cs="Times New Roman"/>
          <w:b/>
          <w:smallCaps/>
          <w:color w:val="auto"/>
          <w:spacing w:val="5"/>
          <w:sz w:val="28"/>
          <w:szCs w:val="36"/>
          <w:lang w:eastAsia="en-US" w:bidi="en-US"/>
        </w:rPr>
        <w:t>18. Оценка надежности теплоснабжения.</w:t>
      </w:r>
    </w:p>
    <w:p w14:paraId="230C6B93" w14:textId="77777777" w:rsidR="00A63D23" w:rsidRDefault="00A63D23" w:rsidP="00A63D23">
      <w:pPr>
        <w:widowControl/>
        <w:tabs>
          <w:tab w:val="left" w:pos="889"/>
        </w:tabs>
        <w:spacing w:after="200" w:line="276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</w:pPr>
      <w:r w:rsidRPr="002607F2"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en-US"/>
        </w:rPr>
        <w:tab/>
      </w:r>
    </w:p>
    <w:p w14:paraId="2E879DA0" w14:textId="77777777" w:rsidR="00A63D23" w:rsidRPr="002607F2" w:rsidRDefault="00A63D23" w:rsidP="00A63D23">
      <w:pPr>
        <w:widowControl/>
        <w:tabs>
          <w:tab w:val="left" w:pos="889"/>
        </w:tabs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eastAsia="en-US" w:bidi="en-US"/>
        </w:rPr>
        <w:t>Надежность теплоснабжения – это способность действующих и проектируемых тепловых сетей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14:paraId="23B6D7F2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Применительно к системам теплоснабжения надёжность можно рассматривать как свойство системы: </w:t>
      </w:r>
    </w:p>
    <w:p w14:paraId="38872A11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1. Бесперебойно снабжать потребителей в необходимом количестве тепловой энергией требуемого качества. </w:t>
      </w:r>
    </w:p>
    <w:p w14:paraId="3465AF22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2. Не допускать ситуаций, опасных для людей и окружающей среды. </w:t>
      </w:r>
    </w:p>
    <w:p w14:paraId="3BFC86D7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Способность проектируемых и действующих источников тепловой энергии, тепловых сетей обеспечивать в течение заданного времени требуемые режимы, параметры и качество теплоснабжения следует определять по трем показателям (критериям): </w:t>
      </w:r>
    </w:p>
    <w:p w14:paraId="61CDB7A0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Вероятность безотказной работы системы [Р]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способность системы не допускать отказов, приводящих к падению температуры в отапливаемых помещениях жилых и общественных зданий ниже +12 °С, в промышленных зданиях ниже +8 °С, более числа </w:t>
      </w:r>
      <w:proofErr w:type="gram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раз</w:t>
      </w:r>
      <w:proofErr w:type="gram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установленного нормативами. </w:t>
      </w:r>
    </w:p>
    <w:p w14:paraId="2C0A66F1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Коэффициент готовности системы [Кг]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температуру, кроме периодов, допускаемых нормативами. Допускаемое снижение температуры составляет 2°С. </w:t>
      </w:r>
    </w:p>
    <w:p w14:paraId="261C0205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Живучесть системы [Ж] </w:t>
      </w: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способность системы сохранять свою работоспособность в аварийных (экстремальных) условиях, а также после длительных остановов (более 54 часов). </w:t>
      </w:r>
    </w:p>
    <w:p w14:paraId="1B8644D2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Нормативные (минимально допустимые) показатели вероятности безотказной работы согласно СП 124.13330.2012 принимаются для: </w:t>
      </w:r>
    </w:p>
    <w:p w14:paraId="090AFF50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источника тепловой энергии – Рит = 0,97; </w:t>
      </w:r>
    </w:p>
    <w:p w14:paraId="05F15D6F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тепловых сетей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Ртс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0,90; </w:t>
      </w:r>
    </w:p>
    <w:p w14:paraId="179A15BD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- потребителя теплоты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Рпт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0,99; </w:t>
      </w:r>
    </w:p>
    <w:p w14:paraId="0D409FCC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СЦТ – </w:t>
      </w:r>
      <w:proofErr w:type="spellStart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Рсцт</w:t>
      </w:r>
      <w:proofErr w:type="spellEnd"/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 xml:space="preserve"> = 0,9*0,97*0,99 = 0,86.</w:t>
      </w:r>
    </w:p>
    <w:p w14:paraId="033F0811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Уровень надежности системы теплоснабжения характеризует состояние системы с точки зрения возможности обеспечения качественной и безопасной услуги теплоснабжения (производства и передачи тепловой энергии).</w:t>
      </w:r>
    </w:p>
    <w:p w14:paraId="24251512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Под надежностью системы теплоснабжения понимают способность проектируемых и действующих источников тепловой энергии, тепловых сетей в целом СЦТ обеспечивать в течение заданного времени требуемые режимы, параметры и качество теплоснабжения.</w:t>
      </w:r>
    </w:p>
    <w:p w14:paraId="3DA6236A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Расчет вероятности безотказной работы тепловой сети по отношению к каждому потребителю рекомендуется выполнять с применением следующего алгоритма:</w:t>
      </w:r>
    </w:p>
    <w:p w14:paraId="29A97C1D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1. Определение пути передачи теплоносителя от источника до потребителя, по отношению к которому выполняется расчет вероятности безотказной работы тепловой сети.</w:t>
      </w:r>
    </w:p>
    <w:p w14:paraId="660B3FDF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2. На первом этапе расчета устанавливается перечень участков теплопроводов, составляющих этот путь.</w:t>
      </w:r>
    </w:p>
    <w:p w14:paraId="589E37F6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3. Для каждого участка тепловой сети устанавливаются: год его ввода в эксплуатацию, диаметр и протяженность.</w:t>
      </w:r>
    </w:p>
    <w:p w14:paraId="48D5AC10" w14:textId="77777777" w:rsidR="00A63D23" w:rsidRPr="002607F2" w:rsidRDefault="00A63D23" w:rsidP="00A63D23">
      <w:pPr>
        <w:widowControl/>
        <w:ind w:firstLine="709"/>
        <w:jc w:val="both"/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</w:pPr>
      <w:r w:rsidRPr="002607F2">
        <w:rPr>
          <w:rFonts w:ascii="Times New Roman" w:eastAsia="Calibri" w:hAnsi="Times New Roman" w:cs="Times New Roman"/>
          <w:bCs/>
          <w:iCs/>
          <w:color w:val="0A0A0C"/>
          <w:w w:val="105"/>
          <w:kern w:val="28"/>
          <w:sz w:val="28"/>
          <w:szCs w:val="28"/>
          <w:lang w:eastAsia="en-US" w:bidi="ar-SA"/>
        </w:rPr>
        <w:t>4. На основе обработки данных по отказам и восстановлениям (времени, затраченном на ремонт участка) всех участков тепловых сетей за несколько лет их работы устанавливаются следующие зависимости:</w:t>
      </w:r>
    </w:p>
    <w:p w14:paraId="4836B788" w14:textId="77777777" w:rsidR="00A63D23" w:rsidRPr="002607F2" w:rsidRDefault="00000000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auto"/>
                <w:sz w:val="28"/>
                <w:szCs w:val="28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λ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bidi="ar-SA"/>
              </w:rPr>
              <m:t>0</m:t>
            </m:r>
          </m:sub>
        </m:sSub>
      </m:oMath>
      <w:r w:rsidR="00A63D23"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устойчивых отказов участков в конкретной системе теплоснабжения при продолжительности эксплуатации участков от 3 до 17 лет (1/км/год);</w:t>
      </w:r>
    </w:p>
    <w:p w14:paraId="762BAE73" w14:textId="77777777"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 до 3 лет;</w:t>
      </w:r>
    </w:p>
    <w:p w14:paraId="04D06E03" w14:textId="77777777"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частота (интенсивность) отказов для участков тепловой сети с продолжительностью эксплуатации от 17 и более лет;</w:t>
      </w:r>
    </w:p>
    <w:p w14:paraId="4B1922DC" w14:textId="77777777"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сети;</w:t>
      </w:r>
    </w:p>
    <w:p w14:paraId="1E5B2D7D" w14:textId="77777777" w:rsidR="00A63D23" w:rsidRPr="002607F2" w:rsidRDefault="00A63D23" w:rsidP="00A63D23">
      <w:pPr>
        <w:widowControl/>
        <w:tabs>
          <w:tab w:val="left" w:pos="1134"/>
        </w:tabs>
        <w:ind w:left="1135" w:hanging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2607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средневзвешенная продолжительность ремонта (восстановления) участков тепловой сети в зависимости от диаметра участка.</w:t>
      </w:r>
    </w:p>
    <w:p w14:paraId="2AECC68A" w14:textId="77777777" w:rsidR="00A63D23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Показатели повреждаемости системы теплоснабжения показаны в таблице 18.1</w:t>
      </w:r>
    </w:p>
    <w:p w14:paraId="58896377" w14:textId="77777777" w:rsidR="00A63D23" w:rsidRPr="002607F2" w:rsidRDefault="00A63D23" w:rsidP="00A63D23">
      <w:pPr>
        <w:widowControl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14:paraId="29B9A313" w14:textId="77777777"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18.1.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Показатели повреждаемости системы теплоснабжения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17"/>
        <w:gridCol w:w="1041"/>
        <w:gridCol w:w="1041"/>
        <w:gridCol w:w="1041"/>
        <w:gridCol w:w="1041"/>
        <w:gridCol w:w="1041"/>
      </w:tblGrid>
      <w:tr w:rsidR="00A63D23" w:rsidRPr="002607F2" w14:paraId="40F75609" w14:textId="77777777" w:rsidTr="001D2B94">
        <w:tc>
          <w:tcPr>
            <w:tcW w:w="0" w:type="auto"/>
          </w:tcPr>
          <w:p w14:paraId="51B1D762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14:paraId="2EA0AF62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2018 год</w:t>
            </w:r>
          </w:p>
        </w:tc>
        <w:tc>
          <w:tcPr>
            <w:tcW w:w="0" w:type="auto"/>
          </w:tcPr>
          <w:p w14:paraId="657501D7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2019 год</w:t>
            </w:r>
          </w:p>
        </w:tc>
        <w:tc>
          <w:tcPr>
            <w:tcW w:w="0" w:type="auto"/>
          </w:tcPr>
          <w:p w14:paraId="54D47AA2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2020 год</w:t>
            </w:r>
          </w:p>
        </w:tc>
        <w:tc>
          <w:tcPr>
            <w:tcW w:w="0" w:type="auto"/>
          </w:tcPr>
          <w:p w14:paraId="76717768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2021 год</w:t>
            </w:r>
          </w:p>
        </w:tc>
        <w:tc>
          <w:tcPr>
            <w:tcW w:w="0" w:type="auto"/>
          </w:tcPr>
          <w:p w14:paraId="79FED9D2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2022 год</w:t>
            </w:r>
          </w:p>
        </w:tc>
      </w:tr>
      <w:tr w:rsidR="00A63D23" w:rsidRPr="002607F2" w14:paraId="4E967236" w14:textId="77777777" w:rsidTr="001D2B94">
        <w:tc>
          <w:tcPr>
            <w:tcW w:w="0" w:type="auto"/>
            <w:gridSpan w:val="6"/>
          </w:tcPr>
          <w:p w14:paraId="6BAC5DC6" w14:textId="77777777" w:rsidR="00A63D23" w:rsidRPr="002607F2" w:rsidRDefault="00A63D23" w:rsidP="00A63D23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 xml:space="preserve">Производственно-отопительная котельная </w:t>
            </w:r>
            <w:r>
              <w:rPr>
                <w:rFonts w:ascii="Times New Roman" w:eastAsiaTheme="minorEastAsia" w:hAnsi="Times New Roman" w:cs="Times New Roman"/>
                <w:b/>
                <w:i/>
                <w:color w:val="auto"/>
              </w:rPr>
              <w:t>п. Спасск</w:t>
            </w:r>
          </w:p>
        </w:tc>
      </w:tr>
      <w:tr w:rsidR="00A63D23" w:rsidRPr="002607F2" w14:paraId="7EF6A280" w14:textId="77777777" w:rsidTr="001D2B94">
        <w:tc>
          <w:tcPr>
            <w:tcW w:w="0" w:type="auto"/>
          </w:tcPr>
          <w:p w14:paraId="7CA85010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Повреждения в магистральных тепловых</w:t>
            </w:r>
          </w:p>
          <w:p w14:paraId="60147CD5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сетях, 1/км/год в том числе:</w:t>
            </w:r>
          </w:p>
        </w:tc>
        <w:tc>
          <w:tcPr>
            <w:tcW w:w="0" w:type="auto"/>
          </w:tcPr>
          <w:p w14:paraId="0D05DD82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350F8DCF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30BFFFEA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50C972F2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14:paraId="5B4B9DEE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A63D23" w:rsidRPr="002607F2" w14:paraId="17FEF3DF" w14:textId="77777777" w:rsidTr="001D2B94">
        <w:tc>
          <w:tcPr>
            <w:tcW w:w="0" w:type="auto"/>
          </w:tcPr>
          <w:p w14:paraId="56C5100B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отопительный период, 1/км/год</w:t>
            </w:r>
          </w:p>
        </w:tc>
        <w:tc>
          <w:tcPr>
            <w:tcW w:w="0" w:type="auto"/>
          </w:tcPr>
          <w:p w14:paraId="61056676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14:paraId="2738AF5C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44AC24E1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  <w:tc>
          <w:tcPr>
            <w:tcW w:w="0" w:type="auto"/>
          </w:tcPr>
          <w:p w14:paraId="1B0F9805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4047A7D9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0,000000</w:t>
            </w:r>
          </w:p>
        </w:tc>
      </w:tr>
      <w:tr w:rsidR="00A63D23" w:rsidRPr="002607F2" w14:paraId="15095BC4" w14:textId="77777777" w:rsidTr="001D2B94">
        <w:tc>
          <w:tcPr>
            <w:tcW w:w="0" w:type="auto"/>
          </w:tcPr>
          <w:p w14:paraId="2ADE62CB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             В период испытаний на плотность и прочность, 1/км/год</w:t>
            </w:r>
          </w:p>
        </w:tc>
        <w:tc>
          <w:tcPr>
            <w:tcW w:w="0" w:type="auto"/>
          </w:tcPr>
          <w:p w14:paraId="3080C2BD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56BBA0F4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771A97BD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523C2B77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695C4D2B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  <w:tr w:rsidR="00A63D23" w:rsidRPr="002607F2" w14:paraId="1D6DFBD3" w14:textId="77777777" w:rsidTr="001D2B94">
        <w:tc>
          <w:tcPr>
            <w:tcW w:w="0" w:type="auto"/>
          </w:tcPr>
          <w:p w14:paraId="23122C52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Повреждения в сетях горячего водоснабжения (в случаи их наличия), 1/км/год</w:t>
            </w:r>
          </w:p>
        </w:tc>
        <w:tc>
          <w:tcPr>
            <w:tcW w:w="0" w:type="auto"/>
          </w:tcPr>
          <w:p w14:paraId="0B3B0F86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73CF30F6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6E9650CA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17A6464D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60E3C79F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  <w:tr w:rsidR="00A63D23" w:rsidRPr="002607F2" w14:paraId="48770AE7" w14:textId="77777777" w:rsidTr="001D2B94">
        <w:tc>
          <w:tcPr>
            <w:tcW w:w="0" w:type="auto"/>
          </w:tcPr>
          <w:p w14:paraId="1F62980F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Всего повреждения в тепловых сетях, 1/км/год</w:t>
            </w:r>
          </w:p>
        </w:tc>
        <w:tc>
          <w:tcPr>
            <w:tcW w:w="0" w:type="auto"/>
          </w:tcPr>
          <w:p w14:paraId="24703917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004ADF55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0,000191</w:t>
            </w:r>
          </w:p>
        </w:tc>
        <w:tc>
          <w:tcPr>
            <w:tcW w:w="0" w:type="auto"/>
          </w:tcPr>
          <w:p w14:paraId="5366674A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A63D23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  <w:tc>
          <w:tcPr>
            <w:tcW w:w="0" w:type="auto"/>
          </w:tcPr>
          <w:p w14:paraId="1A95708E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0,000191</w:t>
            </w:r>
          </w:p>
        </w:tc>
        <w:tc>
          <w:tcPr>
            <w:tcW w:w="0" w:type="auto"/>
          </w:tcPr>
          <w:p w14:paraId="720BC44F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0,000063</w:t>
            </w:r>
          </w:p>
        </w:tc>
      </w:tr>
    </w:tbl>
    <w:p w14:paraId="19EA11AB" w14:textId="77777777"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43B4871E" w14:textId="77777777" w:rsidR="00A63D23" w:rsidRPr="002607F2" w:rsidRDefault="00A63D23" w:rsidP="00A63D23">
      <w:pPr>
        <w:widowControl/>
        <w:spacing w:after="200" w:line="276" w:lineRule="auto"/>
        <w:ind w:firstLine="708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За 2022 год по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Спасскому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городскому поселению аварий зафиксировано не было. </w:t>
      </w:r>
    </w:p>
    <w:p w14:paraId="7FB05400" w14:textId="77777777"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Показатели среднего недоотпуска  тепловой энергии на отопление потребителей в системе теплоснабжения показаны в таблице 18.2</w:t>
      </w:r>
    </w:p>
    <w:p w14:paraId="2A93767E" w14:textId="77777777" w:rsidR="00A63D23" w:rsidRPr="002607F2" w:rsidRDefault="00A63D23" w:rsidP="00A63D23">
      <w:pPr>
        <w:widowControl/>
        <w:spacing w:before="63" w:after="4" w:line="276" w:lineRule="auto"/>
        <w:jc w:val="both"/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18.2.</w:t>
      </w:r>
      <w:r w:rsidRPr="002607F2">
        <w:rPr>
          <w:rFonts w:ascii="Times New Roman" w:eastAsiaTheme="minorEastAsia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2607F2">
        <w:rPr>
          <w:rFonts w:ascii="Times New Roman" w:eastAsiaTheme="minorEastAsia" w:hAnsi="Times New Roman" w:cs="Times New Roman"/>
          <w:b/>
          <w:color w:val="auto"/>
          <w:sz w:val="22"/>
          <w:szCs w:val="22"/>
          <w:u w:val="single"/>
          <w:lang w:bidi="ar-SA"/>
        </w:rPr>
        <w:t>Показатели среднего недоотпуска тепловой энергии потребителям</w:t>
      </w:r>
    </w:p>
    <w:tbl>
      <w:tblPr>
        <w:tblStyle w:val="af4"/>
        <w:tblW w:w="9984" w:type="dxa"/>
        <w:tblLook w:val="04A0" w:firstRow="1" w:lastRow="0" w:firstColumn="1" w:lastColumn="0" w:noHBand="0" w:noVBand="1"/>
      </w:tblPr>
      <w:tblGrid>
        <w:gridCol w:w="2824"/>
        <w:gridCol w:w="1432"/>
        <w:gridCol w:w="1432"/>
        <w:gridCol w:w="1432"/>
        <w:gridCol w:w="1432"/>
        <w:gridCol w:w="1432"/>
      </w:tblGrid>
      <w:tr w:rsidR="00A63D23" w:rsidRPr="002607F2" w14:paraId="2275E90B" w14:textId="77777777" w:rsidTr="001D2B94">
        <w:trPr>
          <w:trHeight w:val="264"/>
        </w:trPr>
        <w:tc>
          <w:tcPr>
            <w:tcW w:w="0" w:type="auto"/>
          </w:tcPr>
          <w:p w14:paraId="7635883A" w14:textId="77777777" w:rsidR="00A63D23" w:rsidRPr="002607F2" w:rsidRDefault="00A63D23" w:rsidP="001D2B94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0" w:type="auto"/>
          </w:tcPr>
          <w:p w14:paraId="7EB80BB5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2018 г, Гкал</w:t>
            </w:r>
          </w:p>
        </w:tc>
        <w:tc>
          <w:tcPr>
            <w:tcW w:w="0" w:type="auto"/>
          </w:tcPr>
          <w:p w14:paraId="75A61BA8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2019 г, Гкал</w:t>
            </w:r>
          </w:p>
        </w:tc>
        <w:tc>
          <w:tcPr>
            <w:tcW w:w="0" w:type="auto"/>
          </w:tcPr>
          <w:p w14:paraId="007FF472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2020 г, Гкал</w:t>
            </w:r>
          </w:p>
        </w:tc>
        <w:tc>
          <w:tcPr>
            <w:tcW w:w="0" w:type="auto"/>
          </w:tcPr>
          <w:p w14:paraId="47D168FE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2021 г, Гкал</w:t>
            </w:r>
          </w:p>
        </w:tc>
        <w:tc>
          <w:tcPr>
            <w:tcW w:w="0" w:type="auto"/>
          </w:tcPr>
          <w:p w14:paraId="47B5BF3A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2022 г, Гкал</w:t>
            </w:r>
          </w:p>
        </w:tc>
      </w:tr>
      <w:tr w:rsidR="00A63D23" w:rsidRPr="002607F2" w14:paraId="06FDACF4" w14:textId="77777777" w:rsidTr="001D2B94">
        <w:trPr>
          <w:trHeight w:val="264"/>
        </w:trPr>
        <w:tc>
          <w:tcPr>
            <w:tcW w:w="0" w:type="auto"/>
          </w:tcPr>
          <w:p w14:paraId="2079FDBA" w14:textId="77777777" w:rsidR="00A63D23" w:rsidRPr="002607F2" w:rsidRDefault="00A63D23" w:rsidP="00A63D23">
            <w:pPr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 xml:space="preserve">УПК </w:t>
            </w:r>
            <w:r>
              <w:rPr>
                <w:rFonts w:ascii="Times New Roman" w:eastAsiaTheme="minorEastAsia" w:hAnsi="Times New Roman" w:cs="Times New Roman"/>
                <w:color w:val="auto"/>
              </w:rPr>
              <w:t>п. Спасск</w:t>
            </w:r>
          </w:p>
        </w:tc>
        <w:tc>
          <w:tcPr>
            <w:tcW w:w="0" w:type="auto"/>
          </w:tcPr>
          <w:p w14:paraId="03077AED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51038BF8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101D99F1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5AA76BCB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  <w:tc>
          <w:tcPr>
            <w:tcW w:w="0" w:type="auto"/>
          </w:tcPr>
          <w:p w14:paraId="63DF4241" w14:textId="77777777" w:rsidR="00A63D23" w:rsidRPr="002607F2" w:rsidRDefault="00A63D23" w:rsidP="001D2B94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2607F2">
              <w:rPr>
                <w:rFonts w:ascii="Times New Roman" w:eastAsiaTheme="minorEastAsia" w:hAnsi="Times New Roman" w:cs="Times New Roman"/>
                <w:color w:val="auto"/>
              </w:rPr>
              <w:t>0</w:t>
            </w:r>
          </w:p>
        </w:tc>
      </w:tr>
    </w:tbl>
    <w:p w14:paraId="4CE0D159" w14:textId="77777777" w:rsidR="00A63D23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67CC32D3" w14:textId="77777777"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1FC6AD49" w14:textId="77777777" w:rsidR="00A63D23" w:rsidRPr="002607F2" w:rsidRDefault="00A63D23" w:rsidP="00A63D23">
      <w:pPr>
        <w:widowControl/>
        <w:spacing w:after="200" w:line="276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</w:p>
    <w:p w14:paraId="23F27AD3" w14:textId="77777777" w:rsidR="00A63D23" w:rsidRPr="002607F2" w:rsidRDefault="00A63D23" w:rsidP="00A63D23">
      <w:pPr>
        <w:widowControl/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Расчет показателей надежности</w:t>
      </w:r>
    </w:p>
    <w:p w14:paraId="285EB810" w14:textId="77777777"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тепловых сетей выполнялся в соответствии с "Методическими указаниями по разработке схем теплоснабжения", утвержденными приказом Минэнерго №212 от 05.03.2019 г. Расчет выполнялся в программном комплексе "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ZuluThermo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".</w:t>
      </w:r>
    </w:p>
    <w:p w14:paraId="54C7F542" w14:textId="77777777" w:rsidR="00A63D23" w:rsidRPr="002607F2" w:rsidRDefault="00A63D23" w:rsidP="00A63D23">
      <w:pPr>
        <w:widowControl/>
        <w:spacing w:after="20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теплоснабжения принято (согласно СП 131.13330.2020 "Строительная климатология"):</w:t>
      </w:r>
    </w:p>
    <w:p w14:paraId="1618CEB4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продолжительность отопительного периода: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tот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242 суток = 5808 ч;</w:t>
      </w:r>
    </w:p>
    <w:p w14:paraId="50BE8E2E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расчетная температура наружного воздуха: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tн.р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.=-39°С;</w:t>
      </w:r>
    </w:p>
    <w:p w14:paraId="39615CCB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средняя температура наружного воздуха в отопительном периоде:</w:t>
      </w:r>
    </w:p>
    <w:p w14:paraId="6731A8AB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tн.ср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.=-7,9 °С;</w:t>
      </w:r>
    </w:p>
    <w:p w14:paraId="7720888D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способ прокладки теплопроводов ТС – по данным теплоснабжающих организаций;</w:t>
      </w:r>
    </w:p>
    <w:p w14:paraId="362380A9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среднее значение интенсивности отказов 1 км теплопровода: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λт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5,7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10-6, 1/(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км</w:t>
      </w:r>
      <w:r w:rsidRPr="002607F2">
        <w:rPr>
          <w:rFonts w:ascii="Tahoma" w:eastAsiaTheme="minorEastAsia" w:hAnsi="Tahoma" w:cs="Tahoma"/>
          <w:color w:val="auto"/>
          <w:sz w:val="28"/>
          <w:szCs w:val="28"/>
          <w:lang w:bidi="ar-SA"/>
        </w:rPr>
        <w:t>ꞏ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);</w:t>
      </w:r>
    </w:p>
    <w:p w14:paraId="0B0B9B8E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- среднее значение интенсивности отказов ЗРА: </w:t>
      </w: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λзра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= 2,28∙10-6, 1/ч;</w:t>
      </w:r>
    </w:p>
    <w:p w14:paraId="575B46FD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минимально допустимая температура воздуха в зданиях потребителей:</w:t>
      </w:r>
    </w:p>
    <w:p w14:paraId="63BF3EC9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spellStart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tвн</w:t>
      </w:r>
      <w:proofErr w:type="spellEnd"/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 = 12°С;</w:t>
      </w:r>
    </w:p>
    <w:p w14:paraId="3AD88DEB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- коэффициент тепловой аккумуляции зданий потребителей: 60.</w:t>
      </w:r>
    </w:p>
    <w:p w14:paraId="20C9559A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Расчет надежности теплоснабжения производен для каждого потребителя и для каждого участка тепловой сети.</w:t>
      </w:r>
    </w:p>
    <w:p w14:paraId="66E5B7A1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С целью оценки надежности теплоснабжения потребителей, расположенных на территории </w:t>
      </w:r>
      <w:r w:rsidR="00C0312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Спасского</w:t>
      </w: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городского поселения, произведен расчет показателей надежности по состоянию на конец рассматриваемого периода.</w:t>
      </w:r>
    </w:p>
    <w:p w14:paraId="15C28EA8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При расчете показателей надежности учтены предложения по реконструкции и строительству сетей,  а также запланированные реконструкции тепловых сетей согласно Ремонтным программам ТСО. В связи с большим объемом информации результаты расчетов по каждому участку не приводятся в данном документе.</w:t>
      </w:r>
    </w:p>
    <w:p w14:paraId="63E77D79" w14:textId="77777777" w:rsidR="00A63D23" w:rsidRPr="002607F2" w:rsidRDefault="00A63D23" w:rsidP="00A63D23">
      <w:pPr>
        <w:widowControl/>
        <w:spacing w:after="20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2607F2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Результаты расчета по отказам участков тепловых сетей и среднего времени восстановления отказавших участков приведены в таблице 18.3</w:t>
      </w:r>
    </w:p>
    <w:p w14:paraId="42C57EDF" w14:textId="77777777" w:rsidR="00A63D23" w:rsidRDefault="00A63D23"/>
    <w:p w14:paraId="2DA10AC7" w14:textId="77777777" w:rsidR="00A63D23" w:rsidRPr="00A63D23" w:rsidRDefault="00A63D23" w:rsidP="00A63D23"/>
    <w:p w14:paraId="16273F00" w14:textId="77777777" w:rsidR="00A63D23" w:rsidRPr="00A63D23" w:rsidRDefault="00A63D23" w:rsidP="00A63D23"/>
    <w:p w14:paraId="7AA89A25" w14:textId="77777777" w:rsidR="00A63D23" w:rsidRPr="00A63D23" w:rsidRDefault="00A63D23" w:rsidP="00A63D23"/>
    <w:p w14:paraId="312E71A8" w14:textId="77777777" w:rsidR="00A63D23" w:rsidRDefault="00A63D23" w:rsidP="00A63D23">
      <w:pPr>
        <w:ind w:firstLine="708"/>
      </w:pPr>
    </w:p>
    <w:p w14:paraId="5DCB0961" w14:textId="77777777" w:rsidR="00A63D23" w:rsidRDefault="00A63D23" w:rsidP="00A63D23">
      <w:pPr>
        <w:ind w:firstLine="708"/>
      </w:pPr>
    </w:p>
    <w:p w14:paraId="5133B5CA" w14:textId="77777777"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14:paraId="47D1E145" w14:textId="77777777" w:rsidR="00C03123" w:rsidRDefault="00C03123" w:rsidP="00A63D2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sectPr w:rsidR="00C03123" w:rsidSect="00A87E3D">
          <w:pgSz w:w="11900" w:h="16840"/>
          <w:pgMar w:top="680" w:right="843" w:bottom="851" w:left="851" w:header="0" w:footer="3" w:gutter="0"/>
          <w:cols w:space="720"/>
          <w:noEndnote/>
          <w:docGrid w:linePitch="360"/>
        </w:sectPr>
      </w:pPr>
    </w:p>
    <w:p w14:paraId="59BBFA91" w14:textId="77777777" w:rsidR="00A63D23" w:rsidRPr="00A63D23" w:rsidRDefault="00A63D23" w:rsidP="00A63D23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Таблица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18.3.</w:t>
      </w:r>
      <w:r w:rsidRPr="00A63D23">
        <w:rPr>
          <w:rFonts w:ascii="Times New Roman" w:eastAsia="Times New Roman" w:hAnsi="Times New Roman" w:cs="Times New Roman"/>
          <w:b/>
          <w:color w:val="auto"/>
          <w:spacing w:val="-3"/>
          <w:sz w:val="22"/>
          <w:szCs w:val="22"/>
          <w:u w:val="single"/>
          <w:lang w:bidi="ar-SA"/>
        </w:rPr>
        <w:t xml:space="preserve"> </w:t>
      </w:r>
      <w:r w:rsidRPr="00A63D23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bidi="ar-SA"/>
        </w:rPr>
        <w:t>Результаты расчета вероятности безотказной работы теплопроводов источников тепловой энергии</w:t>
      </w:r>
    </w:p>
    <w:p w14:paraId="1B887919" w14:textId="77777777" w:rsidR="00C03123" w:rsidRDefault="00C03123" w:rsidP="00A63D23">
      <w:pPr>
        <w:ind w:firstLine="708"/>
      </w:pPr>
    </w:p>
    <w:tbl>
      <w:tblPr>
        <w:tblW w:w="15891" w:type="dxa"/>
        <w:tblInd w:w="93" w:type="dxa"/>
        <w:tblLook w:val="04A0" w:firstRow="1" w:lastRow="0" w:firstColumn="1" w:lastColumn="0" w:noHBand="0" w:noVBand="1"/>
      </w:tblPr>
      <w:tblGrid>
        <w:gridCol w:w="2567"/>
        <w:gridCol w:w="1701"/>
        <w:gridCol w:w="1276"/>
        <w:gridCol w:w="1134"/>
        <w:gridCol w:w="1134"/>
        <w:gridCol w:w="1559"/>
        <w:gridCol w:w="1559"/>
        <w:gridCol w:w="1559"/>
        <w:gridCol w:w="1166"/>
        <w:gridCol w:w="1386"/>
        <w:gridCol w:w="850"/>
      </w:tblGrid>
      <w:tr w:rsidR="00C03123" w:rsidRPr="00C03123" w14:paraId="3701DA7E" w14:textId="77777777" w:rsidTr="00C03123">
        <w:trPr>
          <w:trHeight w:val="333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A878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Участок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4F136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 прокладки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A80E7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 прокладки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3FBFF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Диаметр трубы, 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B49E0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Длина участка, км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E717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Время восстановления, ч.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2D72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восстановления, 1/ч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53B4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Интенсивность отказов, 1/(км*ч)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0D90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Поток отказов, 1/ч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2DC8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Относительное кол. </w:t>
            </w: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отключ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 нагрузки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1F71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Вероятность отказа</w:t>
            </w:r>
          </w:p>
        </w:tc>
      </w:tr>
      <w:tr w:rsidR="00C03123" w:rsidRPr="00C03123" w14:paraId="3D44DB22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7EE2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90C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бесканал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EB6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B91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D5A7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0FB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0,088561389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B0DA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1,129160242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7D8B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F4B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29A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F365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1EAEB5EB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894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A788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D58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5DF8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D3A6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7462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1,439122579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B4F3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0,069486784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AACE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BF9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9CB6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0,020711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40C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1924E5BD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A9C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F92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1A5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592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25B8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E178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0,046125724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1C1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2,167987665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535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2D90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DF49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D3C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6443338A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4DD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043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033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394B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D501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E50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0,169742663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497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0,589127083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C2BF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F62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0CD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7A0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71917B82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27C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AD52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0D3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7CD0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1FA5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D78D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0,184502895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130B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0,541996916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975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9EF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6338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2BF4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0A1CFF6F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0D3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822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4A1D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1A6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D4B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F3EE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0,221403474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CEB0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0,451664097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12D7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A9B8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D84B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AE2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102DE5DD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FF7D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43D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DDE4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2CF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DF94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07102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0,059963441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C2242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1,667682819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B113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089F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269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768D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29EFE4FA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F62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BDA3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0315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FF5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DAEE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CF4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2,652229112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A35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0,037704133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9195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0,00001525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3B0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0,00000575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E460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0,070343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11CE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11C7F3C1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010B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9B7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F13A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A4F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738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67C5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0,191883011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D43A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0,521150881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9A8C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845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B86A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893B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626DCB42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EFAE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FD7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82CC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B9B8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4E0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4065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0,167897634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310E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0,595601007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CEF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FFA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567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72B8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60AAB056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8E6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3B13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20E4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935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000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698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0,208672774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6D0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0,479219201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866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D81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0,00000087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CC8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BBA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46C21107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B5B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616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484C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0C5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DAE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37A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0,075646187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6E1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1,321943698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E18B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F79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AD1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18B1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0B9096D1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4164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уч.3-1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8833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408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C646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55F2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0EFF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3,616256737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3CB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0,027652904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0AAA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0,00003544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7E8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64F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0,130773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936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2B3F78BF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77B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6C4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53CC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A64F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C93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79F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0,590409263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753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0,169374036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5DD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47BE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E0BC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0,003486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B81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6929D595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067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BC25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552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C49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6FC9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7471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0,922514474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10D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0,108399383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0FC2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49A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5BD7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0,008510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2A61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3FD6D359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953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3E0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BB2D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C3B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BD10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683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0,285979487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E76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0,34967543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759A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1F3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0,00000155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21AA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6AA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573A7031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E42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CE4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8898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02B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F832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835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46A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F27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07E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33B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2CFC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5ABB6157" w14:textId="77777777" w:rsidTr="00C03123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F2B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84C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C19DD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F1C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2580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80E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0,018450289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D233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5,419969163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D42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36C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57F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941A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C03123" w:rsidRPr="00C03123" w14:paraId="692C250D" w14:textId="77777777" w:rsidTr="00C03123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33C6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Спасск уч.2-7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925B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надз</w:t>
            </w:r>
            <w:proofErr w:type="spellEnd"/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8E82C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C224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B6F8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2467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0,239853763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7B3B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0,416920705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C4AFF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0,00000031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D3D5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0,0000013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58E3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0,000575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D361" w14:textId="77777777" w:rsidR="00C03123" w:rsidRPr="00C03123" w:rsidRDefault="00C03123" w:rsidP="00C0312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03123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</w:tbl>
    <w:p w14:paraId="5D964461" w14:textId="77777777" w:rsidR="00A63D23" w:rsidRPr="00C03123" w:rsidRDefault="00A63D23" w:rsidP="00C03123">
      <w:pPr>
        <w:ind w:firstLine="708"/>
      </w:pPr>
    </w:p>
    <w:sectPr w:rsidR="00A63D23" w:rsidRPr="00C03123" w:rsidSect="00C03123">
      <w:pgSz w:w="16840" w:h="11900" w:orient="landscape"/>
      <w:pgMar w:top="845" w:right="851" w:bottom="851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60C7" w14:textId="77777777" w:rsidR="00877EB8" w:rsidRDefault="00877EB8">
      <w:r>
        <w:separator/>
      </w:r>
    </w:p>
  </w:endnote>
  <w:endnote w:type="continuationSeparator" w:id="0">
    <w:p w14:paraId="0DB8CD62" w14:textId="77777777" w:rsidR="00877EB8" w:rsidRDefault="008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496327"/>
      <w:docPartObj>
        <w:docPartGallery w:val="Page Numbers (Bottom of Page)"/>
        <w:docPartUnique/>
      </w:docPartObj>
    </w:sdtPr>
    <w:sdtContent>
      <w:p w14:paraId="1D389900" w14:textId="77777777" w:rsidR="004672BE" w:rsidRDefault="004672B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E4">
          <w:rPr>
            <w:noProof/>
          </w:rPr>
          <w:t>63</w:t>
        </w:r>
        <w:r>
          <w:fldChar w:fldCharType="end"/>
        </w:r>
      </w:p>
    </w:sdtContent>
  </w:sdt>
  <w:p w14:paraId="1F525FB5" w14:textId="77777777" w:rsidR="004672BE" w:rsidRDefault="004672B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7531F" w14:textId="77777777" w:rsidR="00877EB8" w:rsidRDefault="00877EB8"/>
  </w:footnote>
  <w:footnote w:type="continuationSeparator" w:id="0">
    <w:p w14:paraId="3F28CB11" w14:textId="77777777" w:rsidR="00877EB8" w:rsidRDefault="00877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A6620"/>
    <w:multiLevelType w:val="multilevel"/>
    <w:tmpl w:val="6B9E1B3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E6AA0"/>
    <w:multiLevelType w:val="multilevel"/>
    <w:tmpl w:val="9B3CD3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40397"/>
    <w:multiLevelType w:val="multilevel"/>
    <w:tmpl w:val="C346E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4D6E5E"/>
    <w:multiLevelType w:val="multilevel"/>
    <w:tmpl w:val="D40A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15D30"/>
    <w:multiLevelType w:val="multilevel"/>
    <w:tmpl w:val="7ACC6C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A561FD"/>
    <w:multiLevelType w:val="multilevel"/>
    <w:tmpl w:val="F3DE3E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C356A"/>
    <w:multiLevelType w:val="multilevel"/>
    <w:tmpl w:val="A4CCC91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8A6B52"/>
    <w:multiLevelType w:val="multilevel"/>
    <w:tmpl w:val="06BA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BD48D2"/>
    <w:multiLevelType w:val="multilevel"/>
    <w:tmpl w:val="A8AEC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343E59"/>
    <w:multiLevelType w:val="multilevel"/>
    <w:tmpl w:val="37FE9C0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3179C"/>
    <w:multiLevelType w:val="multilevel"/>
    <w:tmpl w:val="E400880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0852C3"/>
    <w:multiLevelType w:val="multilevel"/>
    <w:tmpl w:val="B35EB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23741604">
    <w:abstractNumId w:val="7"/>
  </w:num>
  <w:num w:numId="2" w16cid:durableId="837380720">
    <w:abstractNumId w:val="3"/>
  </w:num>
  <w:num w:numId="3" w16cid:durableId="206376712">
    <w:abstractNumId w:val="5"/>
  </w:num>
  <w:num w:numId="4" w16cid:durableId="167137989">
    <w:abstractNumId w:val="10"/>
  </w:num>
  <w:num w:numId="5" w16cid:durableId="347025423">
    <w:abstractNumId w:val="8"/>
  </w:num>
  <w:num w:numId="6" w16cid:durableId="50421844">
    <w:abstractNumId w:val="0"/>
  </w:num>
  <w:num w:numId="7" w16cid:durableId="766079392">
    <w:abstractNumId w:val="4"/>
  </w:num>
  <w:num w:numId="8" w16cid:durableId="631207504">
    <w:abstractNumId w:val="6"/>
  </w:num>
  <w:num w:numId="9" w16cid:durableId="1672248241">
    <w:abstractNumId w:val="11"/>
  </w:num>
  <w:num w:numId="10" w16cid:durableId="838540277">
    <w:abstractNumId w:val="2"/>
  </w:num>
  <w:num w:numId="11" w16cid:durableId="151675508">
    <w:abstractNumId w:val="9"/>
  </w:num>
  <w:num w:numId="12" w16cid:durableId="185795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CF1"/>
    <w:rsid w:val="00016303"/>
    <w:rsid w:val="000D0B10"/>
    <w:rsid w:val="001537B5"/>
    <w:rsid w:val="00196CBB"/>
    <w:rsid w:val="002C41D8"/>
    <w:rsid w:val="002D25E5"/>
    <w:rsid w:val="00313552"/>
    <w:rsid w:val="00327495"/>
    <w:rsid w:val="003316ED"/>
    <w:rsid w:val="003615D7"/>
    <w:rsid w:val="003735B2"/>
    <w:rsid w:val="00381C5F"/>
    <w:rsid w:val="003A2917"/>
    <w:rsid w:val="003A78BC"/>
    <w:rsid w:val="003B5386"/>
    <w:rsid w:val="004672BE"/>
    <w:rsid w:val="00482D18"/>
    <w:rsid w:val="004B4856"/>
    <w:rsid w:val="005066CE"/>
    <w:rsid w:val="00550F56"/>
    <w:rsid w:val="005838EF"/>
    <w:rsid w:val="005D0BDC"/>
    <w:rsid w:val="00607C29"/>
    <w:rsid w:val="006274F6"/>
    <w:rsid w:val="00647CF1"/>
    <w:rsid w:val="00660F59"/>
    <w:rsid w:val="006702D9"/>
    <w:rsid w:val="006E020B"/>
    <w:rsid w:val="00707480"/>
    <w:rsid w:val="007521B7"/>
    <w:rsid w:val="007F20E9"/>
    <w:rsid w:val="008378A0"/>
    <w:rsid w:val="00854EB6"/>
    <w:rsid w:val="00877EB8"/>
    <w:rsid w:val="008F3B3E"/>
    <w:rsid w:val="00A63D23"/>
    <w:rsid w:val="00A746C0"/>
    <w:rsid w:val="00A87E3D"/>
    <w:rsid w:val="00AA5F71"/>
    <w:rsid w:val="00AB227E"/>
    <w:rsid w:val="00B3231A"/>
    <w:rsid w:val="00B920E4"/>
    <w:rsid w:val="00C03123"/>
    <w:rsid w:val="00C7304F"/>
    <w:rsid w:val="00C93619"/>
    <w:rsid w:val="00D73C74"/>
    <w:rsid w:val="00D803CF"/>
    <w:rsid w:val="00DC0589"/>
    <w:rsid w:val="00DD7EA3"/>
    <w:rsid w:val="00FA5A0D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F5CB1"/>
  <w15:docId w15:val="{0EF21D38-C3D5-4126-B28E-BD73311F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2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главление 2 Знак"/>
    <w:basedOn w:val="a0"/>
    <w:link w:val="27"/>
    <w:rsid w:val="00AA5F7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2">
    <w:name w:val="Колонтитул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40"/>
      <w:sz w:val="17"/>
      <w:szCs w:val="17"/>
      <w:u w:val="none"/>
    </w:rPr>
  </w:style>
  <w:style w:type="character" w:customStyle="1" w:styleId="2TimesNewRoman8pt0pt">
    <w:name w:val="Подпись к таблице (2) + Times New Roman;8 pt;Интервал 0 pt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85pt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0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pt">
    <w:name w:val="Основной текст (2) + 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5pt0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c">
    <w:name w:val="Колонтитул + 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1">
    <w:name w:val="Основной текст (2) + 7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2">
    <w:name w:val="Основной текст (2) + 7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Полужирный;Интервал 1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1">
    <w:name w:val="Основной текст (2) + 8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2">
    <w:name w:val="Основной текст (2) + 8;5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5pt">
    <w:name w:val="Основной текст (2) + 6;5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2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0">
    <w:name w:val="Основной текст (2) + 6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rbel" w:eastAsia="Corbel" w:hAnsi="Corbel" w:cs="Corbel"/>
      <w:spacing w:val="40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9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80" w:after="300" w:line="43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85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59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7">
    <w:name w:val="toc 2"/>
    <w:basedOn w:val="a"/>
    <w:link w:val="26"/>
    <w:autoRedefine/>
    <w:rsid w:val="00AA5F71"/>
    <w:pPr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40"/>
      <w:sz w:val="17"/>
      <w:szCs w:val="17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styleId="ad">
    <w:name w:val="header"/>
    <w:basedOn w:val="a"/>
    <w:link w:val="ae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B10"/>
    <w:rPr>
      <w:color w:val="000000"/>
    </w:rPr>
  </w:style>
  <w:style w:type="paragraph" w:styleId="af">
    <w:name w:val="footer"/>
    <w:basedOn w:val="a"/>
    <w:link w:val="af0"/>
    <w:uiPriority w:val="99"/>
    <w:unhideWhenUsed/>
    <w:rsid w:val="000D0B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B10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C7304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304F"/>
    <w:rPr>
      <w:rFonts w:ascii="Segoe UI" w:hAnsi="Segoe UI" w:cs="Segoe UI"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A87E3D"/>
    <w:pPr>
      <w:ind w:left="720"/>
      <w:contextualSpacing/>
    </w:pPr>
  </w:style>
  <w:style w:type="table" w:styleId="af4">
    <w:name w:val="Table Grid"/>
    <w:basedOn w:val="a1"/>
    <w:uiPriority w:val="59"/>
    <w:rsid w:val="00A63D2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F902-7381-40DD-BA27-2BC96395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16204</Words>
  <Characters>92364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Давыдов</dc:creator>
  <cp:keywords/>
  <cp:lastModifiedBy>Пользователь</cp:lastModifiedBy>
  <cp:revision>7</cp:revision>
  <cp:lastPrinted>2022-05-06T06:10:00Z</cp:lastPrinted>
  <dcterms:created xsi:type="dcterms:W3CDTF">2023-04-03T08:40:00Z</dcterms:created>
  <dcterms:modified xsi:type="dcterms:W3CDTF">2024-06-28T02:38:00Z</dcterms:modified>
</cp:coreProperties>
</file>